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8C" w:rsidRPr="00817569" w:rsidRDefault="00753E8C" w:rsidP="00753E8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17569">
        <w:rPr>
          <w:rFonts w:asciiTheme="majorHAnsi" w:hAnsiTheme="majorHAnsi" w:cs="Calibri"/>
          <w:sz w:val="24"/>
          <w:szCs w:val="24"/>
        </w:rPr>
        <w:t>Сообщение о существенном факт</w:t>
      </w:r>
      <w:proofErr w:type="gramStart"/>
      <w:r w:rsidRPr="00817569">
        <w:rPr>
          <w:rFonts w:asciiTheme="majorHAnsi" w:hAnsiTheme="majorHAnsi" w:cs="Calibri"/>
          <w:sz w:val="24"/>
          <w:szCs w:val="24"/>
        </w:rPr>
        <w:t>е</w:t>
      </w:r>
      <w:r>
        <w:rPr>
          <w:rFonts w:asciiTheme="majorHAnsi" w:hAnsiTheme="majorHAnsi" w:cs="Calibri"/>
          <w:sz w:val="24"/>
          <w:szCs w:val="24"/>
        </w:rPr>
        <w:t>-</w:t>
      </w:r>
      <w:proofErr w:type="gramEnd"/>
      <w:r>
        <w:rPr>
          <w:rFonts w:asciiTheme="majorHAnsi" w:hAnsiTheme="majorHAnsi" w:cs="Calibri"/>
          <w:sz w:val="24"/>
          <w:szCs w:val="24"/>
        </w:rPr>
        <w:t xml:space="preserve"> о</w:t>
      </w:r>
      <w:r w:rsidRPr="00817569">
        <w:rPr>
          <w:rFonts w:asciiTheme="majorHAnsi" w:hAnsiTheme="majorHAnsi" w:cs="Calibri"/>
          <w:sz w:val="24"/>
          <w:szCs w:val="24"/>
        </w:rPr>
        <w:t xml:space="preserve"> решениях, принятых советом д</w:t>
      </w:r>
      <w:r>
        <w:rPr>
          <w:rFonts w:asciiTheme="majorHAnsi" w:hAnsiTheme="majorHAnsi" w:cs="Calibri"/>
          <w:sz w:val="24"/>
          <w:szCs w:val="24"/>
        </w:rPr>
        <w:t>иректоров ПАО «Нефтебаза Ручьи»</w:t>
      </w:r>
      <w:r w:rsidRPr="00817569">
        <w:rPr>
          <w:rFonts w:asciiTheme="majorHAnsi" w:hAnsiTheme="majorHAnsi" w:cs="Calibri"/>
          <w:sz w:val="24"/>
          <w:szCs w:val="24"/>
        </w:rPr>
        <w:t>:</w:t>
      </w:r>
    </w:p>
    <w:p w:rsidR="00753E8C" w:rsidRDefault="00753E8C" w:rsidP="00753E8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</w:t>
      </w:r>
      <w:r w:rsidRPr="002B5995">
        <w:rPr>
          <w:rFonts w:asciiTheme="majorHAnsi" w:hAnsiTheme="majorHAnsi" w:cs="Calibri"/>
          <w:sz w:val="24"/>
          <w:szCs w:val="24"/>
        </w:rPr>
        <w:t xml:space="preserve">кворум заседания совета директоров эмитента и результаты голосования по вопросам о принятии решений, предусмотренных </w:t>
      </w:r>
      <w:hyperlink r:id="rId5" w:history="1">
        <w:r w:rsidRPr="002B5995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2B5995">
        <w:rPr>
          <w:rFonts w:asciiTheme="majorHAnsi" w:hAnsiTheme="majorHAnsi" w:cs="Calibri"/>
          <w:sz w:val="24"/>
          <w:szCs w:val="24"/>
        </w:rPr>
        <w:t xml:space="preserve"> </w:t>
      </w:r>
      <w:r w:rsidRPr="002B5995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 –</w:t>
      </w:r>
      <w:r>
        <w:rPr>
          <w:rFonts w:asciiTheme="majorHAnsi" w:hAnsiTheme="majorHAnsi"/>
          <w:sz w:val="24"/>
          <w:szCs w:val="24"/>
        </w:rPr>
        <w:t xml:space="preserve"> кворум имеется, голосовали:  </w:t>
      </w:r>
      <w:r w:rsidRPr="002B5995">
        <w:rPr>
          <w:rFonts w:asciiTheme="majorHAnsi" w:hAnsiTheme="majorHAnsi"/>
          <w:sz w:val="24"/>
          <w:szCs w:val="24"/>
        </w:rPr>
        <w:t xml:space="preserve"> «за» - 7 голосов, «против» - 0 голосов, «воздержались» - 0 голосов;</w:t>
      </w:r>
      <w:r>
        <w:rPr>
          <w:rFonts w:asciiTheme="majorHAnsi" w:hAnsiTheme="majorHAnsi"/>
          <w:sz w:val="24"/>
          <w:szCs w:val="24"/>
        </w:rPr>
        <w:t xml:space="preserve">      </w:t>
      </w:r>
    </w:p>
    <w:p w:rsidR="00753E8C" w:rsidRPr="00817569" w:rsidRDefault="00753E8C" w:rsidP="00753E8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hAnsiTheme="majorHAnsi" w:cs="Calibri"/>
          <w:sz w:val="24"/>
          <w:szCs w:val="24"/>
        </w:rPr>
        <w:t xml:space="preserve">           </w:t>
      </w:r>
      <w:r w:rsidRPr="000024A8">
        <w:rPr>
          <w:rFonts w:asciiTheme="majorHAnsi" w:hAnsiTheme="majorHAnsi" w:cs="Calibri"/>
          <w:sz w:val="24"/>
          <w:szCs w:val="24"/>
        </w:rPr>
        <w:t xml:space="preserve">содержание решений, предусмотренных </w:t>
      </w:r>
      <w:hyperlink r:id="rId6" w:history="1">
        <w:r w:rsidRPr="000024A8">
          <w:rPr>
            <w:rFonts w:asciiTheme="majorHAnsi" w:hAnsiTheme="majorHAnsi" w:cs="Calibri"/>
            <w:sz w:val="24"/>
            <w:szCs w:val="24"/>
          </w:rPr>
          <w:t>пунктом 15.1</w:t>
        </w:r>
      </w:hyperlink>
      <w:r w:rsidRPr="000024A8">
        <w:rPr>
          <w:rFonts w:asciiTheme="majorHAnsi" w:hAnsiTheme="majorHAnsi" w:cs="Calibri"/>
          <w:sz w:val="24"/>
          <w:szCs w:val="24"/>
        </w:rPr>
        <w:t xml:space="preserve"> </w:t>
      </w:r>
      <w:r w:rsidRPr="000024A8">
        <w:rPr>
          <w:rFonts w:asciiTheme="majorHAnsi" w:hAnsiTheme="majorHAnsi"/>
          <w:sz w:val="24"/>
          <w:szCs w:val="24"/>
        </w:rPr>
        <w:t>Положения о раскрытии информации эмитентами эмиссионных ценных бумаг № 454-П от 30.12.2014 года</w:t>
      </w:r>
      <w:r w:rsidRPr="000024A8">
        <w:rPr>
          <w:rFonts w:asciiTheme="majorHAnsi" w:hAnsiTheme="majorHAnsi" w:cs="Calibri"/>
          <w:sz w:val="24"/>
          <w:szCs w:val="24"/>
        </w:rPr>
        <w:t>, принятых советом директоров  эмитента</w:t>
      </w:r>
      <w:r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</w:t>
      </w:r>
      <w:r w:rsidRPr="00AD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управлении рисками и внутреннего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«Нефтебаза Ручьи»; </w:t>
      </w:r>
    </w:p>
    <w:p w:rsidR="00753E8C" w:rsidRPr="00504895" w:rsidRDefault="00753E8C" w:rsidP="00753E8C">
      <w:p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</w:t>
      </w:r>
      <w:r w:rsidRPr="00504895">
        <w:rPr>
          <w:rFonts w:asciiTheme="majorHAnsi" w:hAnsiTheme="majorHAnsi" w:cs="Calibri"/>
          <w:sz w:val="24"/>
          <w:szCs w:val="24"/>
        </w:rPr>
        <w:t>дата проведения заседания совета директоров эмитента, на котором приняты соответствующие решения</w:t>
      </w:r>
      <w:r>
        <w:rPr>
          <w:rFonts w:asciiTheme="majorHAnsi" w:hAnsiTheme="majorHAnsi" w:cs="Calibri"/>
          <w:sz w:val="24"/>
          <w:szCs w:val="24"/>
        </w:rPr>
        <w:t xml:space="preserve"> -</w:t>
      </w:r>
      <w:r>
        <w:rPr>
          <w:rFonts w:asciiTheme="majorHAnsi" w:hAnsiTheme="majorHAnsi" w:cs="Calibri"/>
          <w:sz w:val="24"/>
          <w:szCs w:val="24"/>
        </w:rPr>
        <w:t>05</w:t>
      </w:r>
      <w:r w:rsidRPr="00504895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сентября</w:t>
      </w:r>
      <w:r>
        <w:rPr>
          <w:rFonts w:asciiTheme="majorHAnsi" w:hAnsiTheme="majorHAnsi" w:cs="Calibri"/>
          <w:sz w:val="24"/>
          <w:szCs w:val="24"/>
        </w:rPr>
        <w:t xml:space="preserve"> 2018</w:t>
      </w:r>
      <w:r w:rsidRPr="00504895">
        <w:rPr>
          <w:rFonts w:asciiTheme="majorHAnsi" w:hAnsiTheme="majorHAnsi" w:cs="Calibri"/>
          <w:sz w:val="24"/>
          <w:szCs w:val="24"/>
        </w:rPr>
        <w:t xml:space="preserve"> года;</w:t>
      </w:r>
    </w:p>
    <w:p w:rsidR="00753E8C" w:rsidRPr="00504895" w:rsidRDefault="00753E8C" w:rsidP="00753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Calibri"/>
          <w:sz w:val="24"/>
          <w:szCs w:val="24"/>
        </w:rPr>
      </w:pPr>
      <w:r w:rsidRPr="00504895">
        <w:rPr>
          <w:rFonts w:asciiTheme="majorHAnsi" w:hAnsiTheme="majorHAnsi" w:cs="Calibri"/>
          <w:sz w:val="24"/>
          <w:szCs w:val="24"/>
        </w:rPr>
        <w:t>дата составления и номер протокола заседания совета директоров  эмитента, на котором при</w:t>
      </w:r>
      <w:r>
        <w:rPr>
          <w:rFonts w:asciiTheme="majorHAnsi" w:hAnsiTheme="majorHAnsi" w:cs="Calibri"/>
          <w:sz w:val="24"/>
          <w:szCs w:val="24"/>
        </w:rPr>
        <w:t>няты соответствующие решения- 0</w:t>
      </w:r>
      <w:r>
        <w:rPr>
          <w:rFonts w:asciiTheme="majorHAnsi" w:hAnsiTheme="majorHAnsi" w:cs="Calibri"/>
          <w:sz w:val="24"/>
          <w:szCs w:val="24"/>
        </w:rPr>
        <w:t>5</w:t>
      </w:r>
      <w:r w:rsidRPr="00504895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>сентября</w:t>
      </w:r>
      <w:r w:rsidRPr="00504895">
        <w:rPr>
          <w:rFonts w:asciiTheme="majorHAnsi" w:hAnsiTheme="majorHAnsi" w:cs="Calibri"/>
          <w:sz w:val="24"/>
          <w:szCs w:val="24"/>
        </w:rPr>
        <w:t xml:space="preserve"> 201</w:t>
      </w:r>
      <w:r>
        <w:rPr>
          <w:rFonts w:asciiTheme="majorHAnsi" w:hAnsiTheme="majorHAnsi" w:cs="Calibri"/>
          <w:sz w:val="24"/>
          <w:szCs w:val="24"/>
        </w:rPr>
        <w:t>8 года, протокол № 12</w:t>
      </w:r>
      <w:r w:rsidRPr="00504895">
        <w:rPr>
          <w:rFonts w:asciiTheme="majorHAnsi" w:hAnsiTheme="majorHAnsi" w:cs="Calibri"/>
          <w:sz w:val="24"/>
          <w:szCs w:val="24"/>
        </w:rPr>
        <w:t>.</w:t>
      </w:r>
    </w:p>
    <w:p w:rsidR="00753E8C" w:rsidRPr="00504895" w:rsidRDefault="00753E8C" w:rsidP="00753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Arial"/>
          <w:sz w:val="24"/>
          <w:szCs w:val="24"/>
        </w:rPr>
      </w:pPr>
      <w:r w:rsidRPr="00504895">
        <w:rPr>
          <w:rFonts w:asciiTheme="majorHAnsi" w:hAnsiTheme="majorHAnsi" w:cs="Arial"/>
          <w:sz w:val="24"/>
          <w:szCs w:val="24"/>
        </w:rPr>
        <w:t>идентификационные признаки ценных бумаг эмитента - обыкновенные именные бездокументарные, государственный регистрационный номер выпуска:</w:t>
      </w:r>
      <w:r>
        <w:rPr>
          <w:rFonts w:asciiTheme="majorHAnsi" w:hAnsiTheme="majorHAnsi" w:cs="Arial"/>
          <w:sz w:val="24"/>
          <w:szCs w:val="24"/>
        </w:rPr>
        <w:t>1</w:t>
      </w:r>
      <w:r w:rsidRPr="00504895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>0</w:t>
      </w:r>
      <w:r w:rsidRPr="00504895">
        <w:rPr>
          <w:rFonts w:asciiTheme="majorHAnsi" w:hAnsiTheme="majorHAnsi" w:cs="Arial"/>
          <w:sz w:val="24"/>
          <w:szCs w:val="24"/>
        </w:rPr>
        <w:t>1-0</w:t>
      </w:r>
      <w:r>
        <w:rPr>
          <w:rFonts w:asciiTheme="majorHAnsi" w:hAnsiTheme="majorHAnsi" w:cs="Arial"/>
          <w:sz w:val="24"/>
          <w:szCs w:val="24"/>
        </w:rPr>
        <w:t>1868-</w:t>
      </w:r>
      <w:r>
        <w:rPr>
          <w:rFonts w:asciiTheme="majorHAnsi" w:hAnsiTheme="majorHAnsi" w:cs="Arial"/>
          <w:sz w:val="24"/>
          <w:szCs w:val="24"/>
          <w:lang w:val="en-US"/>
        </w:rPr>
        <w:t>D</w:t>
      </w:r>
      <w:r w:rsidRPr="00504895">
        <w:rPr>
          <w:rFonts w:asciiTheme="majorHAnsi" w:hAnsiTheme="majorHAnsi" w:cs="Arial"/>
          <w:sz w:val="24"/>
          <w:szCs w:val="24"/>
        </w:rPr>
        <w:t>, дата государственной регистрации- 15.07.1993г., акции привилегированные именные типа</w:t>
      </w:r>
      <w:proofErr w:type="gramStart"/>
      <w:r w:rsidRPr="00504895">
        <w:rPr>
          <w:rFonts w:asciiTheme="majorHAnsi" w:hAnsiTheme="majorHAnsi" w:cs="Arial"/>
          <w:sz w:val="24"/>
          <w:szCs w:val="24"/>
        </w:rPr>
        <w:t xml:space="preserve"> А</w:t>
      </w:r>
      <w:proofErr w:type="gramEnd"/>
      <w:r w:rsidRPr="00504895">
        <w:rPr>
          <w:rFonts w:asciiTheme="majorHAnsi" w:hAnsiTheme="majorHAnsi" w:cs="Arial"/>
          <w:sz w:val="24"/>
          <w:szCs w:val="24"/>
        </w:rPr>
        <w:t>, государственный регистрационный номер выпуска:</w:t>
      </w:r>
      <w:r w:rsidRPr="00753E8C">
        <w:rPr>
          <w:rFonts w:asciiTheme="majorHAnsi" w:hAnsiTheme="majorHAnsi" w:cs="Arial"/>
          <w:sz w:val="24"/>
          <w:szCs w:val="24"/>
        </w:rPr>
        <w:t>2</w:t>
      </w:r>
      <w:r w:rsidRPr="00504895">
        <w:rPr>
          <w:rFonts w:asciiTheme="majorHAnsi" w:hAnsiTheme="majorHAnsi" w:cs="Arial"/>
          <w:sz w:val="24"/>
          <w:szCs w:val="24"/>
        </w:rPr>
        <w:t>-</w:t>
      </w:r>
      <w:r w:rsidRPr="00753E8C">
        <w:rPr>
          <w:rFonts w:asciiTheme="majorHAnsi" w:hAnsiTheme="majorHAnsi" w:cs="Arial"/>
          <w:sz w:val="24"/>
          <w:szCs w:val="24"/>
        </w:rPr>
        <w:t>0</w:t>
      </w:r>
      <w:r w:rsidRPr="00504895">
        <w:rPr>
          <w:rFonts w:asciiTheme="majorHAnsi" w:hAnsiTheme="majorHAnsi" w:cs="Arial"/>
          <w:sz w:val="24"/>
          <w:szCs w:val="24"/>
        </w:rPr>
        <w:t>1-</w:t>
      </w:r>
      <w:r w:rsidRPr="00753E8C">
        <w:rPr>
          <w:rFonts w:asciiTheme="majorHAnsi" w:hAnsiTheme="majorHAnsi" w:cs="Arial"/>
          <w:sz w:val="24"/>
          <w:szCs w:val="24"/>
        </w:rPr>
        <w:t>01868-</w:t>
      </w:r>
      <w:r>
        <w:rPr>
          <w:rFonts w:asciiTheme="majorHAnsi" w:hAnsiTheme="majorHAnsi" w:cs="Arial"/>
          <w:sz w:val="24"/>
          <w:szCs w:val="24"/>
          <w:lang w:val="en-US"/>
        </w:rPr>
        <w:t>D</w:t>
      </w:r>
      <w:bookmarkStart w:id="0" w:name="_GoBack"/>
      <w:bookmarkEnd w:id="0"/>
      <w:r w:rsidRPr="00504895">
        <w:rPr>
          <w:rFonts w:asciiTheme="majorHAnsi" w:hAnsiTheme="majorHAnsi" w:cs="Arial"/>
          <w:sz w:val="24"/>
          <w:szCs w:val="24"/>
        </w:rPr>
        <w:t>, дата государственной регистрации-15.07.1993г.</w:t>
      </w:r>
    </w:p>
    <w:p w:rsidR="00753E8C" w:rsidRPr="00504895" w:rsidRDefault="00753E8C" w:rsidP="00753E8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53E8C" w:rsidRPr="00504895" w:rsidRDefault="00753E8C" w:rsidP="00753E8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53E8C" w:rsidRPr="00504895" w:rsidRDefault="00753E8C" w:rsidP="00753E8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53E8C" w:rsidRPr="00504895" w:rsidRDefault="00753E8C" w:rsidP="00753E8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53E8C" w:rsidRDefault="00753E8C" w:rsidP="00753E8C"/>
    <w:p w:rsidR="00753E8C" w:rsidRDefault="00753E8C" w:rsidP="00753E8C"/>
    <w:p w:rsidR="00D03031" w:rsidRDefault="00D03031"/>
    <w:sectPr w:rsidR="00D03031" w:rsidSect="006534A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8D"/>
    <w:rsid w:val="00753E8C"/>
    <w:rsid w:val="008B738D"/>
    <w:rsid w:val="00D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F2BE4974E3107E1B8183A2A0802698209A3DC4B5C551E394FFE6E19BD0E83CCBC1EF32115098AAAu0M" TargetMode="External"/><Relationship Id="rId5" Type="http://schemas.openxmlformats.org/officeDocument/2006/relationships/hyperlink" Target="consultantplus://offline/ref=F1DF2BE4974E3107E1B8183A2A0802698209A3DC4B5C551E394FFE6E19BD0E83CCBC1EF32115098AAAu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2</cp:revision>
  <dcterms:created xsi:type="dcterms:W3CDTF">2018-09-05T14:38:00Z</dcterms:created>
  <dcterms:modified xsi:type="dcterms:W3CDTF">2018-09-05T14:47:00Z</dcterms:modified>
</cp:coreProperties>
</file>