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A" w:rsidRPr="0047330A" w:rsidRDefault="0047330A" w:rsidP="0047330A">
      <w:pPr>
        <w:pStyle w:val="a5"/>
        <w:rPr>
          <w:sz w:val="28"/>
          <w:szCs w:val="28"/>
        </w:rPr>
      </w:pPr>
      <w:r w:rsidRPr="0047330A">
        <w:rPr>
          <w:sz w:val="28"/>
          <w:szCs w:val="28"/>
        </w:rPr>
        <w:t>Акционерное общество «Радиозавод»</w:t>
      </w:r>
    </w:p>
    <w:p w:rsidR="0047330A" w:rsidRPr="0047330A" w:rsidRDefault="0047330A" w:rsidP="0047330A">
      <w:pPr>
        <w:rPr>
          <w:rFonts w:ascii="Times New Roman" w:hAnsi="Times New Roman" w:cs="Times New Roman"/>
          <w:sz w:val="28"/>
          <w:szCs w:val="28"/>
        </w:rPr>
      </w:pPr>
    </w:p>
    <w:p w:rsidR="0047330A" w:rsidRPr="0047330A" w:rsidRDefault="0047330A" w:rsidP="00473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Сообщение об утверждении годовой бухгалтерской отчетности</w:t>
      </w:r>
    </w:p>
    <w:p w:rsidR="0047330A" w:rsidRPr="0047330A" w:rsidRDefault="0047330A" w:rsidP="00473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30A" w:rsidRPr="0047330A" w:rsidRDefault="0047330A" w:rsidP="0047330A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Полное фирменное наименование эмитента: Акционерное общество «Радиозавод»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Сокращенное фирменное наименование эмитента: АО «Радиозавод»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 xml:space="preserve">Место нахождения эмитента: 456870, Челябинская область, </w:t>
      </w:r>
      <w:proofErr w:type="gramStart"/>
      <w:r w:rsidRPr="004733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30A">
        <w:rPr>
          <w:rFonts w:ascii="Times New Roman" w:hAnsi="Times New Roman" w:cs="Times New Roman"/>
          <w:sz w:val="28"/>
          <w:szCs w:val="28"/>
        </w:rPr>
        <w:t>. Кыштым, ул. Ленина, 50.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ОГРН эмитента: 1077452002968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ИНН эмитента: 7452054678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Уникальный код эмитента, присвоенный регистрирующим органом: 32983-</w:t>
      </w:r>
      <w:r w:rsidRPr="0047330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7330A" w:rsidRPr="0047330A" w:rsidRDefault="0047330A" w:rsidP="004733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</w:t>
      </w:r>
      <w:r w:rsidRPr="004733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330A">
        <w:rPr>
          <w:rFonts w:ascii="Times New Roman" w:hAnsi="Times New Roman" w:cs="Times New Roman"/>
          <w:sz w:val="28"/>
          <w:szCs w:val="28"/>
        </w:rPr>
        <w:t>.</w:t>
      </w:r>
      <w:r w:rsidRPr="0047330A">
        <w:rPr>
          <w:rFonts w:ascii="Times New Roman" w:hAnsi="Times New Roman" w:cs="Times New Roman"/>
          <w:sz w:val="28"/>
          <w:szCs w:val="28"/>
          <w:lang w:val="en-US"/>
        </w:rPr>
        <w:t>disclosure</w:t>
      </w:r>
      <w:r w:rsidRPr="004733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3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330A">
        <w:rPr>
          <w:rFonts w:ascii="Times New Roman" w:hAnsi="Times New Roman" w:cs="Times New Roman"/>
          <w:sz w:val="28"/>
          <w:szCs w:val="28"/>
        </w:rPr>
        <w:t>/</w:t>
      </w:r>
      <w:r w:rsidRPr="0047330A">
        <w:rPr>
          <w:rFonts w:ascii="Times New Roman" w:hAnsi="Times New Roman" w:cs="Times New Roman"/>
          <w:sz w:val="28"/>
          <w:szCs w:val="28"/>
          <w:lang w:val="en-US"/>
        </w:rPr>
        <w:t>issuer</w:t>
      </w:r>
      <w:r w:rsidRPr="0047330A">
        <w:rPr>
          <w:rFonts w:ascii="Times New Roman" w:hAnsi="Times New Roman" w:cs="Times New Roman"/>
          <w:sz w:val="28"/>
          <w:szCs w:val="28"/>
        </w:rPr>
        <w:t>/7452054678/</w:t>
      </w:r>
    </w:p>
    <w:p w:rsidR="0047330A" w:rsidRPr="0047330A" w:rsidRDefault="0047330A" w:rsidP="0047330A">
      <w:pPr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2. Содержание сообщения:</w:t>
      </w:r>
    </w:p>
    <w:p w:rsidR="0047330A" w:rsidRPr="0047330A" w:rsidRDefault="0047330A" w:rsidP="00473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2.1. Вид документа, который утвержден годовым общим собранием акционерного общества: годовая бухгалтерская (финансовая) отчетность Акционерно</w:t>
      </w:r>
      <w:r>
        <w:rPr>
          <w:rFonts w:ascii="Times New Roman" w:hAnsi="Times New Roman" w:cs="Times New Roman"/>
          <w:sz w:val="28"/>
          <w:szCs w:val="28"/>
        </w:rPr>
        <w:t>го общества «Радиозавод» за 201</w:t>
      </w:r>
      <w:r w:rsidRPr="0047330A">
        <w:rPr>
          <w:rFonts w:ascii="Times New Roman" w:hAnsi="Times New Roman" w:cs="Times New Roman"/>
          <w:sz w:val="28"/>
          <w:szCs w:val="28"/>
        </w:rPr>
        <w:t>7 год.</w:t>
      </w:r>
    </w:p>
    <w:p w:rsidR="0047330A" w:rsidRPr="0047330A" w:rsidRDefault="0047330A" w:rsidP="004733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30A">
        <w:rPr>
          <w:rFonts w:ascii="Times New Roman" w:hAnsi="Times New Roman" w:cs="Times New Roman"/>
          <w:sz w:val="28"/>
          <w:szCs w:val="28"/>
        </w:rPr>
        <w:t>2.2. Дата утверждения акционерным обществом годовой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Pr="004733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 26 июня 201</w:t>
      </w:r>
      <w:r w:rsidRPr="0047330A">
        <w:rPr>
          <w:rFonts w:ascii="Times New Roman" w:hAnsi="Times New Roman" w:cs="Times New Roman"/>
          <w:sz w:val="28"/>
          <w:szCs w:val="28"/>
        </w:rPr>
        <w:t>8 года, протокол общего годового соб</w:t>
      </w:r>
      <w:r>
        <w:rPr>
          <w:rFonts w:ascii="Times New Roman" w:hAnsi="Times New Roman" w:cs="Times New Roman"/>
          <w:sz w:val="28"/>
          <w:szCs w:val="28"/>
        </w:rPr>
        <w:t>рания акционеров от 26 июня 201</w:t>
      </w:r>
      <w:r w:rsidRPr="004733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 26 июня 201</w:t>
      </w:r>
      <w:r w:rsidRPr="0047330A">
        <w:rPr>
          <w:rFonts w:ascii="Times New Roman" w:hAnsi="Times New Roman" w:cs="Times New Roman"/>
          <w:sz w:val="28"/>
          <w:szCs w:val="28"/>
        </w:rPr>
        <w:t>8 года</w:t>
      </w:r>
    </w:p>
    <w:p w:rsidR="00C10C6C" w:rsidRPr="0047330A" w:rsidRDefault="00C10C6C">
      <w:pPr>
        <w:rPr>
          <w:rFonts w:ascii="Times New Roman" w:hAnsi="Times New Roman" w:cs="Times New Roman"/>
          <w:sz w:val="28"/>
          <w:szCs w:val="28"/>
        </w:rPr>
      </w:pPr>
    </w:p>
    <w:sectPr w:rsidR="00C10C6C" w:rsidRPr="0047330A" w:rsidSect="004733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6C4"/>
    <w:multiLevelType w:val="hybridMultilevel"/>
    <w:tmpl w:val="759A27B0"/>
    <w:lvl w:ilvl="0" w:tplc="CFBC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6CB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CE28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F61B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1EA2B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4E26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C687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88CC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B3"/>
    <w:rsid w:val="002A69B3"/>
    <w:rsid w:val="0047330A"/>
    <w:rsid w:val="00891F66"/>
    <w:rsid w:val="009245F1"/>
    <w:rsid w:val="00C10C6C"/>
    <w:rsid w:val="00C7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69B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A69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4733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733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6</cp:revision>
  <dcterms:created xsi:type="dcterms:W3CDTF">2018-06-26T10:47:00Z</dcterms:created>
  <dcterms:modified xsi:type="dcterms:W3CDTF">2018-06-26T11:02:00Z</dcterms:modified>
</cp:coreProperties>
</file>