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BF" w:rsidRPr="007F10BF" w:rsidRDefault="007F10BF" w:rsidP="007F10BF">
      <w:pPr>
        <w:spacing w:after="0" w:line="240" w:lineRule="auto"/>
        <w:jc w:val="right"/>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t xml:space="preserve"> </w:t>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t xml:space="preserve"> Утверждено</w:t>
      </w:r>
    </w:p>
    <w:p w:rsidR="007F10BF" w:rsidRPr="007F10BF" w:rsidRDefault="007F10BF" w:rsidP="007F10BF">
      <w:pPr>
        <w:spacing w:after="0" w:line="240" w:lineRule="auto"/>
        <w:jc w:val="right"/>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t xml:space="preserve"> Решением Совета директоров </w:t>
      </w:r>
    </w:p>
    <w:p w:rsidR="007F10BF" w:rsidRPr="007F10BF" w:rsidRDefault="007F10BF" w:rsidP="007F10B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Pr="007F10BF">
        <w:rPr>
          <w:rFonts w:ascii="Times New Roman" w:eastAsia="Times New Roman" w:hAnsi="Times New Roman" w:cs="Times New Roman"/>
          <w:b/>
          <w:sz w:val="28"/>
          <w:szCs w:val="28"/>
          <w:lang w:eastAsia="ru-RU"/>
        </w:rPr>
        <w:t xml:space="preserve"> ОАО «</w:t>
      </w:r>
      <w:r>
        <w:rPr>
          <w:rFonts w:ascii="Times New Roman" w:eastAsia="Times New Roman" w:hAnsi="Times New Roman" w:cs="Times New Roman"/>
          <w:b/>
          <w:sz w:val="28"/>
          <w:szCs w:val="28"/>
          <w:lang w:eastAsia="ru-RU"/>
        </w:rPr>
        <w:t>Газпром газораспределение Киров</w:t>
      </w:r>
      <w:r w:rsidRPr="007F10BF">
        <w:rPr>
          <w:rFonts w:ascii="Times New Roman" w:eastAsia="Times New Roman" w:hAnsi="Times New Roman" w:cs="Times New Roman"/>
          <w:b/>
          <w:sz w:val="28"/>
          <w:szCs w:val="28"/>
          <w:lang w:eastAsia="ru-RU"/>
        </w:rPr>
        <w:t>»</w:t>
      </w:r>
    </w:p>
    <w:p w:rsidR="007F10BF" w:rsidRPr="007F10BF" w:rsidRDefault="007F10BF" w:rsidP="007F10BF">
      <w:pPr>
        <w:spacing w:after="0" w:line="240" w:lineRule="auto"/>
        <w:jc w:val="right"/>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r>
      <w:r w:rsidRPr="007F10BF">
        <w:rPr>
          <w:rFonts w:ascii="Times New Roman" w:eastAsia="Times New Roman" w:hAnsi="Times New Roman" w:cs="Times New Roman"/>
          <w:b/>
          <w:sz w:val="28"/>
          <w:szCs w:val="28"/>
          <w:lang w:eastAsia="ru-RU"/>
        </w:rPr>
        <w:tab/>
        <w:t xml:space="preserve">Протокол № </w:t>
      </w:r>
      <w:r w:rsidR="00EA73F1">
        <w:rPr>
          <w:rFonts w:ascii="Times New Roman" w:eastAsia="Times New Roman" w:hAnsi="Times New Roman" w:cs="Times New Roman"/>
          <w:b/>
          <w:sz w:val="28"/>
          <w:szCs w:val="28"/>
          <w:lang w:eastAsia="ru-RU"/>
        </w:rPr>
        <w:t xml:space="preserve">06/2013  </w:t>
      </w:r>
      <w:r w:rsidRPr="007F10BF">
        <w:rPr>
          <w:rFonts w:ascii="Times New Roman" w:eastAsia="Times New Roman" w:hAnsi="Times New Roman" w:cs="Times New Roman"/>
          <w:b/>
          <w:sz w:val="28"/>
          <w:szCs w:val="28"/>
          <w:lang w:eastAsia="ru-RU"/>
        </w:rPr>
        <w:t xml:space="preserve">от </w:t>
      </w:r>
      <w:r w:rsidR="00EA73F1">
        <w:rPr>
          <w:rFonts w:ascii="Times New Roman" w:eastAsia="Times New Roman" w:hAnsi="Times New Roman" w:cs="Times New Roman"/>
          <w:b/>
          <w:sz w:val="28"/>
          <w:szCs w:val="28"/>
          <w:lang w:eastAsia="ru-RU"/>
        </w:rPr>
        <w:t xml:space="preserve"> 26.12.2013</w:t>
      </w: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right"/>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 xml:space="preserve"> </w:t>
      </w: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b/>
          <w:sz w:val="36"/>
          <w:szCs w:val="36"/>
          <w:lang w:eastAsia="ru-RU"/>
        </w:rPr>
      </w:pPr>
      <w:r w:rsidRPr="007F10BF">
        <w:rPr>
          <w:rFonts w:ascii="Times New Roman" w:eastAsia="Times New Roman" w:hAnsi="Times New Roman" w:cs="Times New Roman"/>
          <w:b/>
          <w:sz w:val="36"/>
          <w:szCs w:val="36"/>
          <w:lang w:eastAsia="ru-RU"/>
        </w:rPr>
        <w:t xml:space="preserve">ПОЛОЖЕНИЕ </w:t>
      </w:r>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 xml:space="preserve">о закупках товаров, работ, услуг </w:t>
      </w:r>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ОАО «</w:t>
      </w:r>
      <w:r>
        <w:rPr>
          <w:rFonts w:ascii="Times New Roman" w:eastAsia="Times New Roman" w:hAnsi="Times New Roman" w:cs="Times New Roman"/>
          <w:b/>
          <w:sz w:val="28"/>
          <w:szCs w:val="28"/>
          <w:lang w:eastAsia="ru-RU"/>
        </w:rPr>
        <w:t>Газпром газораспределение Киров</w:t>
      </w:r>
      <w:r w:rsidRPr="007F10BF">
        <w:rPr>
          <w:rFonts w:ascii="Times New Roman" w:eastAsia="Times New Roman" w:hAnsi="Times New Roman" w:cs="Times New Roman"/>
          <w:b/>
          <w:sz w:val="28"/>
          <w:szCs w:val="28"/>
          <w:lang w:eastAsia="ru-RU"/>
        </w:rPr>
        <w:t>»</w:t>
      </w: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 Киров</w:t>
      </w:r>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3</w:t>
      </w:r>
    </w:p>
    <w:p w:rsidR="007F10BF" w:rsidRPr="007F10BF" w:rsidRDefault="007F10BF" w:rsidP="007F10BF">
      <w:pPr>
        <w:keepNext/>
        <w:keepLines/>
        <w:spacing w:after="0" w:line="240" w:lineRule="auto"/>
        <w:jc w:val="center"/>
        <w:rPr>
          <w:rFonts w:ascii="Times New Roman" w:eastAsia="Times New Roman" w:hAnsi="Times New Roman" w:cs="Times New Roman"/>
          <w:b/>
          <w:bCs/>
          <w:sz w:val="28"/>
          <w:szCs w:val="28"/>
          <w:lang w:val="x-none"/>
        </w:rPr>
      </w:pPr>
      <w:r w:rsidRPr="007F10BF">
        <w:rPr>
          <w:rFonts w:ascii="Times New Roman" w:eastAsia="Times New Roman" w:hAnsi="Times New Roman" w:cs="Times New Roman"/>
          <w:b/>
          <w:bCs/>
          <w:sz w:val="28"/>
          <w:szCs w:val="28"/>
          <w:lang w:val="x-none"/>
        </w:rPr>
        <w:lastRenderedPageBreak/>
        <w:t>СОДЕРЖАНИЕ</w:t>
      </w:r>
    </w:p>
    <w:p w:rsidR="007F10BF" w:rsidRPr="007F10BF" w:rsidRDefault="007F10BF" w:rsidP="007F10BF">
      <w:pPr>
        <w:spacing w:after="0" w:line="240" w:lineRule="auto"/>
        <w:rPr>
          <w:rFonts w:ascii="Times New Roman" w:eastAsia="Times New Roman" w:hAnsi="Times New Roman" w:cs="Times New Roman"/>
          <w:sz w:val="28"/>
          <w:szCs w:val="28"/>
        </w:rPr>
      </w:pPr>
    </w:p>
    <w:p w:rsidR="007F10BF" w:rsidRPr="007F10BF" w:rsidRDefault="007F10BF" w:rsidP="007F10BF">
      <w:pPr>
        <w:tabs>
          <w:tab w:val="right" w:leader="dot" w:pos="9345"/>
        </w:tabs>
        <w:spacing w:after="100" w:line="240" w:lineRule="auto"/>
        <w:rPr>
          <w:rFonts w:ascii="Calibri" w:eastAsia="Times New Roman" w:hAnsi="Calibri" w:cs="Times New Roman"/>
          <w:noProof/>
          <w:sz w:val="28"/>
          <w:szCs w:val="28"/>
          <w:lang w:eastAsia="ru-RU"/>
        </w:rPr>
      </w:pPr>
      <w:r w:rsidRPr="007F10BF">
        <w:rPr>
          <w:rFonts w:ascii="Times New Roman" w:eastAsia="Times New Roman" w:hAnsi="Times New Roman" w:cs="Times New Roman"/>
          <w:sz w:val="28"/>
          <w:szCs w:val="28"/>
          <w:lang w:eastAsia="ru-RU"/>
        </w:rPr>
        <w:fldChar w:fldCharType="begin"/>
      </w:r>
      <w:r w:rsidRPr="007F10BF">
        <w:rPr>
          <w:rFonts w:ascii="Times New Roman" w:eastAsia="Times New Roman" w:hAnsi="Times New Roman" w:cs="Times New Roman"/>
          <w:sz w:val="28"/>
          <w:szCs w:val="28"/>
          <w:lang w:eastAsia="ru-RU"/>
        </w:rPr>
        <w:instrText xml:space="preserve"> TOC \o "1-3" \h \z \u </w:instrText>
      </w:r>
      <w:r w:rsidRPr="007F10BF">
        <w:rPr>
          <w:rFonts w:ascii="Times New Roman" w:eastAsia="Times New Roman" w:hAnsi="Times New Roman" w:cs="Times New Roman"/>
          <w:sz w:val="28"/>
          <w:szCs w:val="28"/>
          <w:lang w:eastAsia="ru-RU"/>
        </w:rPr>
        <w:fldChar w:fldCharType="separate"/>
      </w:r>
      <w:hyperlink w:anchor="_Toc324439556" w:history="1">
        <w:r w:rsidRPr="007F10BF">
          <w:rPr>
            <w:rFonts w:ascii="Times New Roman" w:eastAsia="Times New Roman" w:hAnsi="Times New Roman" w:cs="Times New Roman"/>
            <w:noProof/>
            <w:color w:val="0000FF"/>
            <w:sz w:val="28"/>
            <w:szCs w:val="28"/>
            <w:u w:val="single"/>
            <w:lang w:eastAsia="ru-RU"/>
          </w:rPr>
          <w:t>1. Общие положения.</w:t>
        </w:r>
        <w:r w:rsidRPr="007F10BF">
          <w:rPr>
            <w:rFonts w:ascii="Times New Roman" w:eastAsia="Times New Roman" w:hAnsi="Times New Roman" w:cs="Times New Roman"/>
            <w:noProof/>
            <w:webHidden/>
            <w:sz w:val="28"/>
            <w:szCs w:val="28"/>
            <w:lang w:eastAsia="ru-RU"/>
          </w:rPr>
          <w:tab/>
        </w:r>
        <w:r w:rsidRPr="007F10BF">
          <w:rPr>
            <w:rFonts w:ascii="Times New Roman" w:eastAsia="Times New Roman" w:hAnsi="Times New Roman" w:cs="Times New Roman"/>
            <w:noProof/>
            <w:webHidden/>
            <w:sz w:val="28"/>
            <w:szCs w:val="28"/>
            <w:lang w:eastAsia="ru-RU"/>
          </w:rPr>
          <w:fldChar w:fldCharType="begin"/>
        </w:r>
        <w:r w:rsidRPr="007F10BF">
          <w:rPr>
            <w:rFonts w:ascii="Times New Roman" w:eastAsia="Times New Roman" w:hAnsi="Times New Roman" w:cs="Times New Roman"/>
            <w:noProof/>
            <w:webHidden/>
            <w:sz w:val="28"/>
            <w:szCs w:val="28"/>
            <w:lang w:eastAsia="ru-RU"/>
          </w:rPr>
          <w:instrText xml:space="preserve"> PAGEREF _Toc324439556 \h </w:instrText>
        </w:r>
        <w:r w:rsidRPr="007F10BF">
          <w:rPr>
            <w:rFonts w:ascii="Times New Roman" w:eastAsia="Times New Roman" w:hAnsi="Times New Roman" w:cs="Times New Roman"/>
            <w:noProof/>
            <w:webHidden/>
            <w:sz w:val="28"/>
            <w:szCs w:val="28"/>
            <w:lang w:eastAsia="ru-RU"/>
          </w:rPr>
        </w:r>
        <w:r w:rsidRPr="007F10BF">
          <w:rPr>
            <w:rFonts w:ascii="Times New Roman" w:eastAsia="Times New Roman" w:hAnsi="Times New Roman" w:cs="Times New Roman"/>
            <w:noProof/>
            <w:webHidden/>
            <w:sz w:val="28"/>
            <w:szCs w:val="28"/>
            <w:lang w:eastAsia="ru-RU"/>
          </w:rPr>
          <w:fldChar w:fldCharType="separate"/>
        </w:r>
        <w:r w:rsidRPr="007F10BF">
          <w:rPr>
            <w:rFonts w:ascii="Times New Roman" w:eastAsia="Times New Roman" w:hAnsi="Times New Roman" w:cs="Times New Roman"/>
            <w:noProof/>
            <w:webHidden/>
            <w:sz w:val="28"/>
            <w:szCs w:val="28"/>
            <w:lang w:eastAsia="ru-RU"/>
          </w:rPr>
          <w:t>4</w:t>
        </w:r>
        <w:r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57" w:history="1">
        <w:r w:rsidR="007F10BF" w:rsidRPr="007F10BF">
          <w:rPr>
            <w:rFonts w:ascii="Times New Roman" w:eastAsia="Times New Roman" w:hAnsi="Times New Roman" w:cs="Times New Roman"/>
            <w:noProof/>
            <w:color w:val="0000FF"/>
            <w:sz w:val="28"/>
            <w:szCs w:val="28"/>
            <w:u w:val="single"/>
            <w:lang w:eastAsia="ru-RU"/>
          </w:rPr>
          <w:t>1.1. Предмет и цели регулирования.</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_Toc324439557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58" w:history="1">
        <w:r w:rsidR="007F10BF" w:rsidRPr="007F10BF">
          <w:rPr>
            <w:rFonts w:ascii="Times New Roman" w:eastAsia="Times New Roman" w:hAnsi="Times New Roman" w:cs="Times New Roman"/>
            <w:noProof/>
            <w:color w:val="0000FF"/>
            <w:sz w:val="28"/>
            <w:szCs w:val="28"/>
            <w:u w:val="single"/>
            <w:lang w:eastAsia="ru-RU"/>
          </w:rPr>
          <w:t>1.2. Термины и определения.</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_Toc324439558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59" w:history="1">
        <w:r w:rsidR="007F10BF" w:rsidRPr="007F10BF">
          <w:rPr>
            <w:rFonts w:ascii="Times New Roman" w:eastAsia="Times New Roman" w:hAnsi="Times New Roman" w:cs="Times New Roman"/>
            <w:noProof/>
            <w:color w:val="0000FF"/>
            <w:sz w:val="28"/>
            <w:szCs w:val="28"/>
            <w:u w:val="single"/>
            <w:lang w:eastAsia="ru-RU"/>
          </w:rPr>
          <w:t>1.3. Организатор закупок.</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_Toc324439559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8</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60" w:history="1">
        <w:r w:rsidR="007F10BF" w:rsidRPr="007F10BF">
          <w:rPr>
            <w:rFonts w:ascii="Times New Roman" w:eastAsia="Times New Roman" w:hAnsi="Times New Roman" w:cs="Times New Roman"/>
            <w:noProof/>
            <w:color w:val="0000FF"/>
            <w:sz w:val="28"/>
            <w:szCs w:val="28"/>
            <w:u w:val="single"/>
            <w:lang w:eastAsia="ru-RU"/>
          </w:rPr>
          <w:t>1.4. Инициатор закупки.</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_Toc324439560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10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61" w:history="1">
        <w:r w:rsidR="007F10BF" w:rsidRPr="007F10BF">
          <w:rPr>
            <w:rFonts w:ascii="Times New Roman" w:eastAsia="Times New Roman" w:hAnsi="Times New Roman" w:cs="Times New Roman"/>
            <w:noProof/>
            <w:color w:val="0000FF"/>
            <w:sz w:val="28"/>
            <w:szCs w:val="28"/>
            <w:u w:val="single"/>
            <w:lang w:eastAsia="ru-RU"/>
          </w:rPr>
          <w:t>1.5. Конкурсная, Аукционная  комиссия.</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_Toc324439561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11</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62" w:history="1">
        <w:r w:rsidR="007F10BF" w:rsidRPr="007F10BF">
          <w:rPr>
            <w:rFonts w:ascii="Times New Roman" w:eastAsia="Times New Roman" w:hAnsi="Times New Roman" w:cs="Times New Roman"/>
            <w:noProof/>
            <w:color w:val="0000FF"/>
            <w:sz w:val="28"/>
            <w:szCs w:val="28"/>
            <w:u w:val="single"/>
            <w:lang w:eastAsia="ru-RU"/>
          </w:rPr>
          <w:t>1.6. Комиссия по подведению итогов запроса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_Toc324439562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13</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63" w:history="1">
        <w:r w:rsidR="007F10BF" w:rsidRPr="007F10BF">
          <w:rPr>
            <w:rFonts w:ascii="Times New Roman" w:eastAsia="Times New Roman" w:hAnsi="Times New Roman" w:cs="Times New Roman"/>
            <w:noProof/>
            <w:color w:val="0000FF"/>
            <w:sz w:val="28"/>
            <w:szCs w:val="28"/>
            <w:u w:val="single"/>
            <w:lang w:eastAsia="ru-RU"/>
          </w:rPr>
          <w:t>1.7. Требования к участникам закупки.</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_Toc324439563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17</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64" w:history="1">
        <w:r w:rsidR="007F10BF" w:rsidRPr="007F10BF">
          <w:rPr>
            <w:rFonts w:ascii="Times New Roman" w:eastAsia="Times New Roman" w:hAnsi="Times New Roman" w:cs="Times New Roman"/>
            <w:noProof/>
            <w:color w:val="0000FF"/>
            <w:sz w:val="28"/>
            <w:szCs w:val="28"/>
            <w:u w:val="single"/>
            <w:lang w:eastAsia="ru-RU"/>
          </w:rPr>
          <w:t>2. Планирование закупок.</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_Toc324439564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19</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65" w:history="1">
        <w:r w:rsidR="007F10BF" w:rsidRPr="007F10BF">
          <w:rPr>
            <w:rFonts w:ascii="Times New Roman" w:eastAsia="Times New Roman" w:hAnsi="Times New Roman" w:cs="Times New Roman"/>
            <w:noProof/>
            <w:color w:val="0000FF"/>
            <w:sz w:val="28"/>
            <w:szCs w:val="28"/>
            <w:u w:val="single"/>
            <w:lang w:eastAsia="ru-RU"/>
          </w:rPr>
          <w:t>3. Организация проведения закупок.</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_Toc324439565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66" w:history="1">
        <w:r w:rsidR="007F10BF" w:rsidRPr="007F10BF">
          <w:rPr>
            <w:rFonts w:ascii="Times New Roman" w:eastAsia="Times New Roman" w:hAnsi="Times New Roman" w:cs="Times New Roman"/>
            <w:noProof/>
            <w:color w:val="0000FF"/>
            <w:sz w:val="28"/>
            <w:szCs w:val="28"/>
            <w:u w:val="single"/>
            <w:lang w:eastAsia="ru-RU"/>
          </w:rPr>
          <w:t>4. Способы закупок.</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_Toc324439566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22</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67" w:history="1">
        <w:r w:rsidR="007F10BF" w:rsidRPr="007F10BF">
          <w:rPr>
            <w:rFonts w:ascii="Times New Roman" w:eastAsia="Times New Roman" w:hAnsi="Times New Roman" w:cs="Times New Roman"/>
            <w:noProof/>
            <w:color w:val="0000FF"/>
            <w:sz w:val="28"/>
            <w:szCs w:val="28"/>
            <w:u w:val="single"/>
            <w:lang w:eastAsia="ru-RU"/>
          </w:rPr>
          <w:t>5. Закупки путем проведения торгов.</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_Toc324439567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23</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68" w:history="1">
        <w:r w:rsidR="007F10BF" w:rsidRPr="007F10BF">
          <w:rPr>
            <w:rFonts w:ascii="Times New Roman" w:eastAsia="Times New Roman" w:hAnsi="Times New Roman" w:cs="Times New Roman"/>
            <w:noProof/>
            <w:color w:val="0000FF"/>
            <w:sz w:val="28"/>
            <w:szCs w:val="28"/>
            <w:u w:val="single"/>
            <w:lang w:eastAsia="ru-RU"/>
          </w:rPr>
          <w:t>5.1. Общие положения о проведении торгов.</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_Toc324439568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23</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69" w:history="1">
        <w:r w:rsidR="007F10BF" w:rsidRPr="007F10BF">
          <w:rPr>
            <w:rFonts w:ascii="Times New Roman" w:eastAsia="Times New Roman" w:hAnsi="Times New Roman" w:cs="Times New Roman"/>
            <w:noProof/>
            <w:color w:val="0000FF"/>
            <w:sz w:val="28"/>
            <w:szCs w:val="28"/>
            <w:u w:val="single"/>
            <w:lang w:eastAsia="ru-RU"/>
          </w:rPr>
          <w:t>5.2. Общий порядок проведения открытого конкурса (открытого конкурса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_Toc324439569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23</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0" w:history="1">
        <w:r w:rsidR="007F10BF" w:rsidRPr="007F10BF">
          <w:rPr>
            <w:rFonts w:ascii="Times New Roman" w:eastAsia="Times New Roman" w:hAnsi="Times New Roman" w:cs="Times New Roman"/>
            <w:noProof/>
            <w:color w:val="0000FF"/>
            <w:sz w:val="28"/>
            <w:szCs w:val="28"/>
            <w:u w:val="single"/>
            <w:lang w:eastAsia="ru-RU"/>
          </w:rPr>
          <w:t>5.3. Извещение о проведении открытого конкурса (открытого конкурса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_Toc324439570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26</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1" w:history="1">
        <w:r w:rsidR="007F10BF" w:rsidRPr="007F10BF">
          <w:rPr>
            <w:rFonts w:ascii="Times New Roman" w:eastAsia="Times New Roman" w:hAnsi="Times New Roman" w:cs="Times New Roman"/>
            <w:noProof/>
            <w:color w:val="0000FF"/>
            <w:sz w:val="28"/>
            <w:szCs w:val="28"/>
            <w:u w:val="single"/>
            <w:lang w:eastAsia="ru-RU"/>
          </w:rPr>
          <w:t>5.4. Конкурсная документация.</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_Toc324439571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27</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2" w:history="1">
        <w:r w:rsidR="007F10BF" w:rsidRPr="007F10BF">
          <w:rPr>
            <w:rFonts w:ascii="Times New Roman" w:eastAsia="Times New Roman" w:hAnsi="Times New Roman" w:cs="Times New Roman"/>
            <w:noProof/>
            <w:color w:val="0000FF"/>
            <w:sz w:val="28"/>
            <w:szCs w:val="28"/>
            <w:u w:val="single"/>
            <w:lang w:eastAsia="ru-RU"/>
          </w:rPr>
          <w:t>5.5. Порядок подачи заявок  на участие в конкурсе.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_Toc324439572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29</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3" w:history="1">
        <w:r w:rsidR="007F10BF" w:rsidRPr="007F10BF">
          <w:rPr>
            <w:rFonts w:ascii="Times New Roman" w:eastAsia="Times New Roman" w:hAnsi="Times New Roman" w:cs="Times New Roman"/>
            <w:noProof/>
            <w:color w:val="0000FF"/>
            <w:sz w:val="28"/>
            <w:szCs w:val="28"/>
            <w:u w:val="single"/>
            <w:lang w:eastAsia="ru-RU"/>
          </w:rPr>
          <w:t>5.6.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(вскрытия электронных конвертов).</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_Toc324439573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29</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4" w:history="1">
        <w:r w:rsidR="007F10BF" w:rsidRPr="007F10BF">
          <w:rPr>
            <w:rFonts w:ascii="Times New Roman" w:eastAsia="Times New Roman" w:hAnsi="Times New Roman" w:cs="Times New Roman"/>
            <w:noProof/>
            <w:color w:val="0000FF"/>
            <w:sz w:val="28"/>
            <w:szCs w:val="28"/>
            <w:u w:val="single"/>
            <w:lang w:eastAsia="ru-RU"/>
          </w:rPr>
          <w:t>5.7. Порядок рассмотрения заявок на участие в конкурсе.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_Toc324439574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30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5" w:history="1">
        <w:r w:rsidR="007F10BF" w:rsidRPr="007F10BF">
          <w:rPr>
            <w:rFonts w:ascii="Times New Roman" w:eastAsia="Times New Roman" w:hAnsi="Times New Roman" w:cs="Times New Roman"/>
            <w:noProof/>
            <w:color w:val="0000FF"/>
            <w:sz w:val="28"/>
            <w:szCs w:val="28"/>
            <w:u w:val="single"/>
            <w:lang w:eastAsia="ru-RU"/>
          </w:rPr>
          <w:t>5.8. Оценка и сопоставление заявок на участие в конкурсе.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_Toc324439575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32</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6" w:history="1">
        <w:r w:rsidR="007F10BF" w:rsidRPr="007F10BF">
          <w:rPr>
            <w:rFonts w:ascii="Times New Roman" w:eastAsia="Times New Roman" w:hAnsi="Times New Roman" w:cs="Times New Roman"/>
            <w:noProof/>
            <w:color w:val="0000FF"/>
            <w:sz w:val="28"/>
            <w:szCs w:val="28"/>
            <w:u w:val="single"/>
            <w:lang w:eastAsia="ru-RU"/>
          </w:rPr>
          <w:t>5.9. Заключение договора по результатам конкурса.</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_Toc324439576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34</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7" w:history="1">
        <w:r w:rsidR="007F10BF" w:rsidRPr="007F10BF">
          <w:rPr>
            <w:rFonts w:ascii="Times New Roman" w:eastAsia="Times New Roman" w:hAnsi="Times New Roman" w:cs="Times New Roman"/>
            <w:noProof/>
            <w:color w:val="0000FF"/>
            <w:sz w:val="28"/>
            <w:szCs w:val="28"/>
            <w:u w:val="single"/>
            <w:lang w:eastAsia="ru-RU"/>
          </w:rPr>
          <w:t>5.10. Общий порядок проведения открытого аукциона в электронной форме (далее -  открытый аукцион, аукцион).</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_Toc324439577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34</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8" w:history="1">
        <w:r w:rsidR="007F10BF" w:rsidRPr="007F10BF">
          <w:rPr>
            <w:rFonts w:ascii="Times New Roman" w:eastAsia="Times New Roman" w:hAnsi="Times New Roman" w:cs="Times New Roman"/>
            <w:noProof/>
            <w:color w:val="0000FF"/>
            <w:sz w:val="28"/>
            <w:szCs w:val="28"/>
            <w:u w:val="single"/>
            <w:lang w:eastAsia="ru-RU"/>
          </w:rPr>
          <w:t>5.11. Извещение о проведении открытого аукциона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_Toc324439578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37</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79" w:history="1">
        <w:r w:rsidR="007F10BF" w:rsidRPr="007F10BF">
          <w:rPr>
            <w:rFonts w:ascii="Times New Roman" w:eastAsia="Times New Roman" w:hAnsi="Times New Roman" w:cs="Times New Roman"/>
            <w:noProof/>
            <w:color w:val="0000FF"/>
            <w:sz w:val="28"/>
            <w:szCs w:val="28"/>
            <w:u w:val="single"/>
            <w:lang w:eastAsia="ru-RU"/>
          </w:rPr>
          <w:t>5.12. Документация об открытом аукционе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_Toc324439579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38</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0" w:history="1">
        <w:r w:rsidR="007F10BF" w:rsidRPr="007F10BF">
          <w:rPr>
            <w:rFonts w:ascii="Times New Roman" w:eastAsia="Times New Roman" w:hAnsi="Times New Roman" w:cs="Times New Roman"/>
            <w:noProof/>
            <w:color w:val="0000FF"/>
            <w:sz w:val="28"/>
            <w:szCs w:val="28"/>
            <w:u w:val="single"/>
            <w:lang w:eastAsia="ru-RU"/>
          </w:rPr>
          <w:t>5.13. Порядок подачи   заявок  на участие в открытом аукционе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_Toc324439580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1" w:history="1">
        <w:r w:rsidR="007F10BF" w:rsidRPr="007F10BF">
          <w:rPr>
            <w:rFonts w:ascii="Times New Roman" w:eastAsia="Times New Roman" w:hAnsi="Times New Roman" w:cs="Times New Roman"/>
            <w:noProof/>
            <w:color w:val="0000FF"/>
            <w:sz w:val="28"/>
            <w:szCs w:val="28"/>
            <w:u w:val="single"/>
            <w:lang w:eastAsia="ru-RU"/>
          </w:rPr>
          <w:t>5.14. Порядок рассмотрения заявок на участие в открытом аукционе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_Toc324439581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41</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2" w:history="1">
        <w:r w:rsidR="007F10BF" w:rsidRPr="007F10BF">
          <w:rPr>
            <w:rFonts w:ascii="Times New Roman" w:eastAsia="Times New Roman" w:hAnsi="Times New Roman" w:cs="Times New Roman"/>
            <w:noProof/>
            <w:color w:val="0000FF"/>
            <w:sz w:val="28"/>
            <w:szCs w:val="28"/>
            <w:u w:val="single"/>
            <w:lang w:eastAsia="ru-RU"/>
          </w:rPr>
          <w:t>5.15. Порядок проведения открытого аукциона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_Toc324439582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42</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3" w:history="1">
        <w:r w:rsidR="007F10BF" w:rsidRPr="007F10BF">
          <w:rPr>
            <w:rFonts w:ascii="Times New Roman" w:eastAsia="Times New Roman" w:hAnsi="Times New Roman" w:cs="Times New Roman"/>
            <w:noProof/>
            <w:color w:val="0000FF"/>
            <w:sz w:val="28"/>
            <w:szCs w:val="28"/>
            <w:u w:val="single"/>
            <w:lang w:eastAsia="ru-RU"/>
          </w:rPr>
          <w:t>5.16. Заключение договора по результатам открытого аукциона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_Toc324439583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44</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84" w:history="1">
        <w:r w:rsidR="007F10BF" w:rsidRPr="007F10BF">
          <w:rPr>
            <w:rFonts w:ascii="Times New Roman" w:eastAsia="Times New Roman" w:hAnsi="Times New Roman" w:cs="Times New Roman"/>
            <w:noProof/>
            <w:color w:val="0000FF"/>
            <w:sz w:val="28"/>
            <w:szCs w:val="28"/>
            <w:u w:val="single"/>
            <w:lang w:eastAsia="ru-RU"/>
          </w:rPr>
          <w:t>6. Закупки путем проведения открытых запросов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_Toc324439584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45</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5" w:history="1">
        <w:r w:rsidR="007F10BF" w:rsidRPr="007F10BF">
          <w:rPr>
            <w:rFonts w:ascii="Times New Roman" w:eastAsia="Times New Roman" w:hAnsi="Times New Roman" w:cs="Times New Roman"/>
            <w:noProof/>
            <w:color w:val="0000FF"/>
            <w:sz w:val="28"/>
            <w:szCs w:val="28"/>
            <w:u w:val="single"/>
            <w:lang w:eastAsia="ru-RU"/>
          </w:rPr>
          <w:t>6.1. Общий порядок проведения открытого запроса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_Toc324439585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45</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6" w:history="1">
        <w:r w:rsidR="007F10BF" w:rsidRPr="007F10BF">
          <w:rPr>
            <w:rFonts w:ascii="Times New Roman" w:eastAsia="Times New Roman" w:hAnsi="Times New Roman" w:cs="Times New Roman"/>
            <w:noProof/>
            <w:color w:val="0000FF"/>
            <w:sz w:val="28"/>
            <w:szCs w:val="28"/>
            <w:u w:val="single"/>
            <w:lang w:eastAsia="ru-RU"/>
          </w:rPr>
          <w:t>6.2. Подготовка документов для проведения открытого запроса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_Toc324439586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46</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7" w:history="1">
        <w:r w:rsidR="007F10BF" w:rsidRPr="007F10BF">
          <w:rPr>
            <w:rFonts w:ascii="Times New Roman" w:eastAsia="Times New Roman" w:hAnsi="Times New Roman" w:cs="Times New Roman"/>
            <w:noProof/>
            <w:color w:val="0000FF"/>
            <w:sz w:val="28"/>
            <w:szCs w:val="28"/>
            <w:u w:val="single"/>
            <w:lang w:eastAsia="ru-RU"/>
          </w:rPr>
          <w:t>6.3. Объявление открытого  запроса предложений, предоставление документации о запросе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_Toc324439587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8" w:history="1">
        <w:r w:rsidR="007F10BF" w:rsidRPr="007F10BF">
          <w:rPr>
            <w:rFonts w:ascii="Times New Roman" w:eastAsia="Times New Roman" w:hAnsi="Times New Roman" w:cs="Times New Roman"/>
            <w:noProof/>
            <w:color w:val="0000FF"/>
            <w:sz w:val="28"/>
            <w:szCs w:val="28"/>
            <w:u w:val="single"/>
            <w:lang w:eastAsia="ru-RU"/>
          </w:rPr>
          <w:t>6.4. Подача заявок на участие в запросе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_Toc324439588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52</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89" w:history="1">
        <w:r w:rsidR="007F10BF" w:rsidRPr="007F10BF">
          <w:rPr>
            <w:rFonts w:ascii="Times New Roman" w:eastAsia="Times New Roman" w:hAnsi="Times New Roman" w:cs="Times New Roman"/>
            <w:noProof/>
            <w:color w:val="0000FF"/>
            <w:sz w:val="28"/>
            <w:szCs w:val="28"/>
            <w:u w:val="single"/>
            <w:lang w:eastAsia="ru-RU"/>
          </w:rPr>
          <w:t>6.5.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 электронной форме.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_Toc324439589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53</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90" w:history="1">
        <w:r w:rsidR="007F10BF" w:rsidRPr="007F10BF">
          <w:rPr>
            <w:rFonts w:ascii="Times New Roman" w:eastAsia="Times New Roman" w:hAnsi="Times New Roman" w:cs="Times New Roman"/>
            <w:noProof/>
            <w:color w:val="0000FF"/>
            <w:sz w:val="28"/>
            <w:szCs w:val="28"/>
            <w:u w:val="single"/>
            <w:lang w:eastAsia="ru-RU"/>
          </w:rPr>
          <w:t>6.6. Рассмотрение,  оценка и сопоставление заявок  на участие в запросе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_Toc324439590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54</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91" w:history="1">
        <w:r w:rsidR="007F10BF" w:rsidRPr="007F10BF">
          <w:rPr>
            <w:rFonts w:ascii="Times New Roman" w:eastAsia="Times New Roman" w:hAnsi="Times New Roman" w:cs="Times New Roman"/>
            <w:noProof/>
            <w:color w:val="0000FF"/>
            <w:sz w:val="28"/>
            <w:szCs w:val="28"/>
            <w:u w:val="single"/>
            <w:lang w:eastAsia="ru-RU"/>
          </w:rPr>
          <w:t>6.7. Принятие решения о результатах запроса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_Toc324439591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58</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ind w:left="240"/>
        <w:rPr>
          <w:rFonts w:ascii="Calibri" w:eastAsia="Times New Roman" w:hAnsi="Calibri" w:cs="Times New Roman"/>
          <w:noProof/>
          <w:sz w:val="28"/>
          <w:szCs w:val="28"/>
          <w:lang w:eastAsia="ru-RU"/>
        </w:rPr>
      </w:pPr>
      <w:hyperlink w:anchor="_Toc324439592" w:history="1">
        <w:r w:rsidR="007F10BF" w:rsidRPr="007F10BF">
          <w:rPr>
            <w:rFonts w:ascii="Times New Roman" w:eastAsia="Times New Roman" w:hAnsi="Times New Roman" w:cs="Times New Roman"/>
            <w:noProof/>
            <w:color w:val="0000FF"/>
            <w:sz w:val="28"/>
            <w:szCs w:val="28"/>
            <w:u w:val="single"/>
            <w:lang w:eastAsia="ru-RU"/>
          </w:rPr>
          <w:t>6.8. Заключение договора по итогам запроса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_Toc324439592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59</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93" w:history="1">
        <w:r w:rsidR="007F10BF" w:rsidRPr="007F10BF">
          <w:rPr>
            <w:rFonts w:ascii="Times New Roman" w:eastAsia="Times New Roman" w:hAnsi="Times New Roman" w:cs="Times New Roman"/>
            <w:noProof/>
            <w:color w:val="0000FF"/>
            <w:sz w:val="28"/>
            <w:szCs w:val="28"/>
            <w:u w:val="single"/>
            <w:lang w:eastAsia="ru-RU"/>
          </w:rPr>
          <w:t>7. Закупки путем проведения закрытых конкурсов  и закрытых  запросов предложений.</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_Toc324439593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60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94" w:history="1">
        <w:r w:rsidR="007F10BF" w:rsidRPr="007F10BF">
          <w:rPr>
            <w:rFonts w:ascii="Times New Roman" w:eastAsia="Times New Roman" w:hAnsi="Times New Roman" w:cs="Times New Roman"/>
            <w:noProof/>
            <w:color w:val="0000FF"/>
            <w:sz w:val="28"/>
            <w:szCs w:val="28"/>
            <w:u w:val="single"/>
            <w:lang w:eastAsia="ru-RU"/>
          </w:rPr>
          <w:t>8. Предквалификация.  Реестр потенциальных участников закупок.</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_Toc324439594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61</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95" w:history="1">
        <w:r w:rsidR="007F10BF" w:rsidRPr="007F10BF">
          <w:rPr>
            <w:rFonts w:ascii="Times New Roman" w:eastAsia="Times New Roman" w:hAnsi="Times New Roman" w:cs="Times New Roman"/>
            <w:noProof/>
            <w:color w:val="0000FF"/>
            <w:sz w:val="28"/>
            <w:szCs w:val="28"/>
            <w:u w:val="single"/>
            <w:lang w:eastAsia="ru-RU"/>
          </w:rPr>
          <w:t>9. Требования к заявке на участие в закупке.</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_Toc324439595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63</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96" w:history="1">
        <w:r w:rsidR="007F10BF" w:rsidRPr="007F10BF">
          <w:rPr>
            <w:rFonts w:ascii="Times New Roman" w:eastAsia="Times New Roman" w:hAnsi="Times New Roman" w:cs="Times New Roman"/>
            <w:noProof/>
            <w:color w:val="0000FF"/>
            <w:sz w:val="28"/>
            <w:szCs w:val="28"/>
            <w:u w:val="single"/>
            <w:lang w:eastAsia="ru-RU"/>
          </w:rPr>
          <w:t>10. Прямая закупка (закупка у единственного поставщика,  исполнителя, подрядчика).</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_Toc324439596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65</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97" w:history="1">
        <w:r w:rsidR="007F10BF" w:rsidRPr="007F10BF">
          <w:rPr>
            <w:rFonts w:ascii="Times New Roman" w:eastAsia="Times New Roman" w:hAnsi="Times New Roman" w:cs="Times New Roman"/>
            <w:noProof/>
            <w:color w:val="0000FF"/>
            <w:sz w:val="28"/>
            <w:szCs w:val="28"/>
            <w:u w:val="single"/>
            <w:lang w:eastAsia="ru-RU"/>
          </w:rPr>
          <w:t>11. Исполнение договора, заключенного  по результатам закупки.</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_Toc324439597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69</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EA73F1" w:rsidP="007F10BF">
      <w:pPr>
        <w:tabs>
          <w:tab w:val="right" w:leader="dot" w:pos="9345"/>
        </w:tabs>
        <w:spacing w:after="100" w:line="240" w:lineRule="auto"/>
        <w:rPr>
          <w:rFonts w:ascii="Calibri" w:eastAsia="Times New Roman" w:hAnsi="Calibri" w:cs="Times New Roman"/>
          <w:noProof/>
          <w:sz w:val="28"/>
          <w:szCs w:val="28"/>
          <w:lang w:eastAsia="ru-RU"/>
        </w:rPr>
      </w:pPr>
      <w:hyperlink w:anchor="_Toc324439598" w:history="1">
        <w:r w:rsidR="007F10BF" w:rsidRPr="007F10BF">
          <w:rPr>
            <w:rFonts w:ascii="Times New Roman" w:eastAsia="Times New Roman" w:hAnsi="Times New Roman" w:cs="Times New Roman"/>
            <w:noProof/>
            <w:color w:val="0000FF"/>
            <w:sz w:val="28"/>
            <w:szCs w:val="28"/>
            <w:u w:val="single"/>
            <w:lang w:eastAsia="ru-RU"/>
          </w:rPr>
          <w:t>12. Заключительные положения.</w:t>
        </w:r>
        <w:r w:rsidR="007F10BF" w:rsidRPr="007F10BF">
          <w:rPr>
            <w:rFonts w:ascii="Times New Roman" w:eastAsia="Times New Roman" w:hAnsi="Times New Roman" w:cs="Times New Roman"/>
            <w:noProof/>
            <w:webHidden/>
            <w:sz w:val="28"/>
            <w:szCs w:val="28"/>
            <w:lang w:eastAsia="ru-RU"/>
          </w:rPr>
          <w:tab/>
        </w:r>
        <w:r w:rsidR="007F10BF" w:rsidRPr="007F10BF">
          <w:rPr>
            <w:rFonts w:ascii="Times New Roman" w:eastAsia="Times New Roman" w:hAnsi="Times New Roman" w:cs="Times New Roman"/>
            <w:noProof/>
            <w:webHidden/>
            <w:sz w:val="28"/>
            <w:szCs w:val="28"/>
            <w:lang w:eastAsia="ru-RU"/>
          </w:rPr>
          <w:fldChar w:fldCharType="begin"/>
        </w:r>
        <w:r w:rsidR="007F10BF" w:rsidRPr="007F10BF">
          <w:rPr>
            <w:rFonts w:ascii="Times New Roman" w:eastAsia="Times New Roman" w:hAnsi="Times New Roman" w:cs="Times New Roman"/>
            <w:noProof/>
            <w:webHidden/>
            <w:sz w:val="28"/>
            <w:szCs w:val="28"/>
            <w:lang w:eastAsia="ru-RU"/>
          </w:rPr>
          <w:instrText xml:space="preserve"> PAGEREF _Toc324439598 \h </w:instrText>
        </w:r>
        <w:r w:rsidR="007F10BF" w:rsidRPr="007F10BF">
          <w:rPr>
            <w:rFonts w:ascii="Times New Roman" w:eastAsia="Times New Roman" w:hAnsi="Times New Roman" w:cs="Times New Roman"/>
            <w:noProof/>
            <w:webHidden/>
            <w:sz w:val="28"/>
            <w:szCs w:val="28"/>
            <w:lang w:eastAsia="ru-RU"/>
          </w:rPr>
        </w:r>
        <w:r w:rsidR="007F10BF" w:rsidRPr="007F10BF">
          <w:rPr>
            <w:rFonts w:ascii="Times New Roman" w:eastAsia="Times New Roman" w:hAnsi="Times New Roman" w:cs="Times New Roman"/>
            <w:noProof/>
            <w:webHidden/>
            <w:sz w:val="28"/>
            <w:szCs w:val="28"/>
            <w:lang w:eastAsia="ru-RU"/>
          </w:rPr>
          <w:fldChar w:fldCharType="separate"/>
        </w:r>
        <w:r w:rsidR="007F10BF" w:rsidRPr="007F10BF">
          <w:rPr>
            <w:rFonts w:ascii="Times New Roman" w:eastAsia="Times New Roman" w:hAnsi="Times New Roman" w:cs="Times New Roman"/>
            <w:noProof/>
            <w:webHidden/>
            <w:sz w:val="28"/>
            <w:szCs w:val="28"/>
            <w:lang w:eastAsia="ru-RU"/>
          </w:rPr>
          <w:t>70</w:t>
        </w:r>
        <w:r w:rsidR="007F10BF" w:rsidRPr="007F10BF">
          <w:rPr>
            <w:rFonts w:ascii="Times New Roman" w:eastAsia="Times New Roman" w:hAnsi="Times New Roman" w:cs="Times New Roman"/>
            <w:noProof/>
            <w:webHidden/>
            <w:sz w:val="28"/>
            <w:szCs w:val="28"/>
            <w:lang w:eastAsia="ru-RU"/>
          </w:rPr>
          <w:fldChar w:fldCharType="end"/>
        </w:r>
      </w:hyperlink>
    </w:p>
    <w:p w:rsidR="007F10BF" w:rsidRPr="007F10BF" w:rsidRDefault="007F10BF" w:rsidP="007F10BF">
      <w:pPr>
        <w:spacing w:after="0" w:line="240" w:lineRule="auto"/>
        <w:rPr>
          <w:rFonts w:ascii="Times New Roman" w:eastAsia="Times New Roman" w:hAnsi="Times New Roman" w:cs="Times New Roman"/>
          <w:sz w:val="24"/>
          <w:szCs w:val="24"/>
          <w:lang w:eastAsia="ru-RU"/>
        </w:rPr>
      </w:pPr>
      <w:r w:rsidRPr="007F10BF">
        <w:rPr>
          <w:rFonts w:ascii="Times New Roman" w:eastAsia="Times New Roman" w:hAnsi="Times New Roman" w:cs="Times New Roman"/>
          <w:sz w:val="28"/>
          <w:szCs w:val="28"/>
          <w:lang w:eastAsia="ru-RU"/>
        </w:rPr>
        <w:fldChar w:fldCharType="end"/>
      </w: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p>
    <w:p w:rsidR="007F10BF" w:rsidRPr="007F10BF" w:rsidRDefault="007F10BF" w:rsidP="007F10BF">
      <w:pPr>
        <w:keepNext/>
        <w:keepLines/>
        <w:pageBreakBefore/>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1" w:name="_Toc324439556"/>
      <w:r w:rsidRPr="007F10BF">
        <w:rPr>
          <w:rFonts w:ascii="Times New Roman" w:eastAsia="Times New Roman" w:hAnsi="Times New Roman" w:cs="Times New Roman"/>
          <w:b/>
          <w:bCs/>
          <w:color w:val="365F91"/>
          <w:sz w:val="28"/>
          <w:szCs w:val="28"/>
          <w:lang w:val="x-none" w:eastAsia="ru-RU"/>
        </w:rPr>
        <w:lastRenderedPageBreak/>
        <w:t>1. Общие положения.</w:t>
      </w:r>
      <w:bookmarkEnd w:id="1"/>
    </w:p>
    <w:p w:rsidR="007F10BF" w:rsidRPr="007F10BF" w:rsidRDefault="007F10BF" w:rsidP="007F10BF">
      <w:pPr>
        <w:spacing w:after="0" w:line="240" w:lineRule="auto"/>
        <w:jc w:val="center"/>
        <w:rPr>
          <w:rFonts w:ascii="Times New Roman" w:eastAsia="Times New Roman" w:hAnsi="Times New Roman" w:cs="Times New Roman"/>
          <w:b/>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 w:name="_Toc324439557"/>
      <w:r w:rsidRPr="007F10BF">
        <w:rPr>
          <w:rFonts w:ascii="Times New Roman" w:eastAsia="Times New Roman" w:hAnsi="Times New Roman" w:cs="Times New Roman"/>
          <w:b/>
          <w:bCs/>
          <w:color w:val="4F81BD"/>
          <w:sz w:val="28"/>
          <w:szCs w:val="28"/>
          <w:lang w:val="x-none" w:eastAsia="ru-RU"/>
        </w:rPr>
        <w:t>1.1. Предмет и цели регулирования.</w:t>
      </w:r>
      <w:bookmarkEnd w:id="2"/>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1.1.1. </w:t>
      </w:r>
      <w:proofErr w:type="gramStart"/>
      <w:r w:rsidRPr="007F10BF">
        <w:rPr>
          <w:rFonts w:ascii="Times New Roman" w:eastAsia="Times New Roman" w:hAnsi="Times New Roman" w:cs="Times New Roman"/>
          <w:sz w:val="28"/>
          <w:szCs w:val="28"/>
          <w:lang w:eastAsia="ru-RU"/>
        </w:rPr>
        <w:t>Настоящее Положение о закупках товаров, работ, услуг ОАО «Газпром газораспределение Киров» (далее – Положение, Положение Общества) разработано в целях своевременного и полного обеспечения потребностей ОАО «Газпром газораспределение Киров»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w:t>
      </w:r>
      <w:proofErr w:type="gramEnd"/>
      <w:r w:rsidRPr="007F10BF">
        <w:rPr>
          <w:rFonts w:ascii="Times New Roman" w:eastAsia="Times New Roman" w:hAnsi="Times New Roman" w:cs="Times New Roman"/>
          <w:sz w:val="28"/>
          <w:szCs w:val="28"/>
          <w:lang w:eastAsia="ru-RU"/>
        </w:rPr>
        <w:t xml:space="preserve">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 защите конкуренции»,  общепринятых правил, сложившихся в сфере закупок.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информационная открытость закупок;</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равноправие, справедливость, отсутствие дискриминации и необоснованных ограничений конкуренции по отношению к участникам закупок;</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отсутствие ограничения допуска к участию в закупке путем установления </w:t>
      </w:r>
      <w:proofErr w:type="spellStart"/>
      <w:r w:rsidRPr="007F10BF">
        <w:rPr>
          <w:rFonts w:ascii="Times New Roman" w:eastAsia="Times New Roman" w:hAnsi="Times New Roman" w:cs="Times New Roman"/>
          <w:sz w:val="28"/>
          <w:szCs w:val="28"/>
          <w:lang w:eastAsia="ru-RU"/>
        </w:rPr>
        <w:t>неизмеряемых</w:t>
      </w:r>
      <w:proofErr w:type="spellEnd"/>
      <w:r w:rsidRPr="007F10BF">
        <w:rPr>
          <w:rFonts w:ascii="Times New Roman" w:eastAsia="Times New Roman" w:hAnsi="Times New Roman" w:cs="Times New Roman"/>
          <w:sz w:val="28"/>
          <w:szCs w:val="28"/>
          <w:lang w:eastAsia="ru-RU"/>
        </w:rPr>
        <w:t xml:space="preserve"> требований к участникам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1.1.4. Положение не распространяется на отношения, связанные </w:t>
      </w:r>
      <w:proofErr w:type="gramStart"/>
      <w:r w:rsidRPr="007F10BF">
        <w:rPr>
          <w:rFonts w:ascii="Times New Roman" w:eastAsia="Times New Roman" w:hAnsi="Times New Roman" w:cs="Times New Roman"/>
          <w:sz w:val="28"/>
          <w:szCs w:val="28"/>
          <w:lang w:eastAsia="ru-RU"/>
        </w:rPr>
        <w:t>с</w:t>
      </w:r>
      <w:proofErr w:type="gram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F10BF">
        <w:rPr>
          <w:rFonts w:ascii="Times New Roman" w:eastAsia="Times New Roman" w:hAnsi="Times New Roman" w:cs="Times New Roman"/>
          <w:sz w:val="28"/>
          <w:szCs w:val="28"/>
          <w:lang w:eastAsia="ru-RU"/>
        </w:rPr>
        <w:t>обязательств</w:t>
      </w:r>
      <w:proofErr w:type="gramEnd"/>
      <w:r w:rsidRPr="007F10BF">
        <w:rPr>
          <w:rFonts w:ascii="Times New Roman" w:eastAsia="Times New Roman" w:hAnsi="Times New Roman" w:cs="Times New Roman"/>
          <w:sz w:val="28"/>
          <w:szCs w:val="28"/>
          <w:lang w:eastAsia="ru-RU"/>
        </w:rPr>
        <w:t xml:space="preserve"> по которым предусматривает поставки товаров);</w:t>
      </w:r>
    </w:p>
    <w:p w:rsidR="007F10BF" w:rsidRPr="007F10BF" w:rsidRDefault="007F10BF" w:rsidP="007F10BF">
      <w:pPr>
        <w:spacing w:after="0" w:line="240" w:lineRule="auto"/>
        <w:jc w:val="both"/>
        <w:rPr>
          <w:rFonts w:ascii="Times New Roman" w:eastAsia="Times New Roman" w:hAnsi="Times New Roman" w:cs="Times New Roman"/>
          <w:bCs/>
          <w:sz w:val="28"/>
          <w:szCs w:val="28"/>
          <w:lang w:eastAsia="ru-RU"/>
        </w:rPr>
      </w:pPr>
      <w:r w:rsidRPr="007F10BF">
        <w:rPr>
          <w:rFonts w:ascii="Times New Roman" w:eastAsia="Times New Roman" w:hAnsi="Times New Roman" w:cs="Times New Roman"/>
          <w:bCs/>
          <w:sz w:val="28"/>
          <w:szCs w:val="28"/>
          <w:lang w:eastAsia="ru-RU"/>
        </w:rPr>
        <w:tab/>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7F10BF" w:rsidRPr="007F10BF" w:rsidRDefault="007F10BF" w:rsidP="007F10BF">
      <w:pPr>
        <w:spacing w:after="0" w:line="240" w:lineRule="auto"/>
        <w:ind w:firstLine="708"/>
        <w:jc w:val="both"/>
        <w:rPr>
          <w:rFonts w:ascii="Times New Roman" w:eastAsia="Times New Roman" w:hAnsi="Times New Roman" w:cs="Times New Roman"/>
          <w:bCs/>
          <w:sz w:val="28"/>
          <w:szCs w:val="28"/>
          <w:lang w:eastAsia="ru-RU"/>
        </w:rPr>
      </w:pPr>
      <w:r w:rsidRPr="007F10BF">
        <w:rPr>
          <w:rFonts w:ascii="Times New Roman" w:eastAsia="Times New Roman" w:hAnsi="Times New Roman" w:cs="Times New Roman"/>
          <w:bCs/>
          <w:sz w:val="28"/>
          <w:szCs w:val="28"/>
          <w:lang w:eastAsia="ru-RU"/>
        </w:rPr>
        <w:t>закупкой  в области военно-технического сотрудничества;</w:t>
      </w:r>
    </w:p>
    <w:p w:rsidR="007F10BF" w:rsidRPr="007F10BF" w:rsidRDefault="007F10BF" w:rsidP="007F10BF">
      <w:pPr>
        <w:spacing w:after="0" w:line="240" w:lineRule="auto"/>
        <w:ind w:firstLine="708"/>
        <w:jc w:val="both"/>
        <w:rPr>
          <w:rFonts w:ascii="Times New Roman" w:eastAsia="Times New Roman" w:hAnsi="Times New Roman" w:cs="Times New Roman"/>
          <w:bCs/>
          <w:sz w:val="28"/>
          <w:szCs w:val="28"/>
          <w:lang w:eastAsia="ru-RU"/>
        </w:rPr>
      </w:pPr>
      <w:r w:rsidRPr="007F10BF">
        <w:rPr>
          <w:rFonts w:ascii="Times New Roman" w:eastAsia="Times New Roman" w:hAnsi="Times New Roman" w:cs="Times New Roman"/>
          <w:bCs/>
          <w:sz w:val="28"/>
          <w:szCs w:val="28"/>
          <w:lang w:eastAsia="ru-RU"/>
        </w:rPr>
        <w:lastRenderedPageBreak/>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F10BF" w:rsidRPr="007F10BF" w:rsidRDefault="007F10BF" w:rsidP="007F10BF">
      <w:pPr>
        <w:spacing w:after="0" w:line="240" w:lineRule="auto"/>
        <w:ind w:firstLine="708"/>
        <w:jc w:val="both"/>
        <w:rPr>
          <w:rFonts w:ascii="Times New Roman" w:eastAsia="Times New Roman" w:hAnsi="Times New Roman" w:cs="Times New Roman"/>
          <w:bCs/>
          <w:sz w:val="28"/>
          <w:szCs w:val="28"/>
          <w:lang w:eastAsia="ru-RU"/>
        </w:rPr>
      </w:pPr>
      <w:r w:rsidRPr="007F10BF">
        <w:rPr>
          <w:rFonts w:ascii="Times New Roman" w:eastAsia="Times New Roman" w:hAnsi="Times New Roman" w:cs="Times New Roman"/>
          <w:sz w:val="28"/>
          <w:szCs w:val="28"/>
          <w:lang w:eastAsia="ru-RU"/>
        </w:rPr>
        <w:t>осуществлением кредитной организацией лизинговых операций и межбанковских операций, в том числе с иностранными банками.</w:t>
      </w:r>
    </w:p>
    <w:p w:rsidR="007F10BF" w:rsidRPr="007F10BF" w:rsidRDefault="007F10BF" w:rsidP="007F10BF">
      <w:pPr>
        <w:spacing w:after="0" w:line="240" w:lineRule="auto"/>
        <w:ind w:firstLine="708"/>
        <w:jc w:val="both"/>
        <w:rPr>
          <w:rFonts w:ascii="Times New Roman" w:eastAsia="Times New Roman" w:hAnsi="Times New Roman" w:cs="Times New Roman"/>
          <w:bCs/>
          <w:sz w:val="28"/>
          <w:szCs w:val="28"/>
          <w:lang w:eastAsia="ru-RU"/>
        </w:rPr>
      </w:pPr>
      <w:r w:rsidRPr="007F10BF">
        <w:rPr>
          <w:rFonts w:ascii="Times New Roman" w:eastAsia="Times New Roman" w:hAnsi="Times New Roman" w:cs="Times New Roman"/>
          <w:bCs/>
          <w:sz w:val="28"/>
          <w:szCs w:val="28"/>
          <w:lang w:eastAsia="ru-RU"/>
        </w:rPr>
        <w:t xml:space="preserve">1.1.5.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Общества. </w:t>
      </w:r>
    </w:p>
    <w:p w:rsidR="007F10BF" w:rsidRPr="007F10BF" w:rsidRDefault="007F10BF" w:rsidP="007F10BF">
      <w:pPr>
        <w:spacing w:after="0" w:line="240" w:lineRule="auto"/>
        <w:jc w:val="both"/>
        <w:rPr>
          <w:rFonts w:ascii="Times New Roman" w:eastAsia="Times New Roman" w:hAnsi="Times New Roman" w:cs="Times New Roman"/>
          <w:bCs/>
          <w:sz w:val="28"/>
          <w:szCs w:val="28"/>
          <w:lang w:eastAsia="ru-RU"/>
        </w:rPr>
      </w:pPr>
    </w:p>
    <w:p w:rsidR="007F10BF" w:rsidRPr="007F10BF" w:rsidRDefault="007F10BF" w:rsidP="007F10BF">
      <w:pPr>
        <w:keepNext/>
        <w:keepLines/>
        <w:spacing w:after="0" w:line="240" w:lineRule="auto"/>
        <w:jc w:val="both"/>
        <w:outlineLvl w:val="1"/>
        <w:rPr>
          <w:rFonts w:ascii="Times New Roman" w:eastAsia="Times New Roman" w:hAnsi="Times New Roman" w:cs="Times New Roman"/>
          <w:b/>
          <w:bCs/>
          <w:color w:val="4F81BD"/>
          <w:sz w:val="28"/>
          <w:szCs w:val="28"/>
          <w:lang w:val="x-none" w:eastAsia="ru-RU"/>
        </w:rPr>
      </w:pPr>
      <w:r w:rsidRPr="007F10BF">
        <w:rPr>
          <w:rFonts w:ascii="Times New Roman" w:eastAsia="Times New Roman" w:hAnsi="Times New Roman" w:cs="Times New Roman"/>
          <w:b/>
          <w:bCs/>
          <w:color w:val="4F81BD"/>
          <w:sz w:val="28"/>
          <w:szCs w:val="28"/>
          <w:lang w:val="x-none" w:eastAsia="ru-RU"/>
        </w:rPr>
        <w:tab/>
      </w:r>
      <w:bookmarkStart w:id="3" w:name="_Toc324439558"/>
      <w:r w:rsidRPr="007F10BF">
        <w:rPr>
          <w:rFonts w:ascii="Times New Roman" w:eastAsia="Times New Roman" w:hAnsi="Times New Roman" w:cs="Times New Roman"/>
          <w:b/>
          <w:bCs/>
          <w:color w:val="4F81BD"/>
          <w:sz w:val="28"/>
          <w:szCs w:val="28"/>
          <w:lang w:val="x-none" w:eastAsia="ru-RU"/>
        </w:rPr>
        <w:t>1.2. Термины и определения.</w:t>
      </w:r>
      <w:bookmarkEnd w:id="3"/>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 </w:t>
      </w:r>
      <w:r w:rsidRPr="007F10BF">
        <w:rPr>
          <w:rFonts w:ascii="Times New Roman" w:eastAsia="Times New Roman" w:hAnsi="Times New Roman" w:cs="Times New Roman"/>
          <w:sz w:val="28"/>
          <w:szCs w:val="28"/>
          <w:lang w:eastAsia="ru-RU"/>
        </w:rPr>
        <w:tab/>
        <w:t>1.2.1. Документация о закупке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1.2.2. Заказчик – ОАО «Газпром газораспределение Киров», для обеспечения  нужд которого осуществляется закупка.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1.2.3. Закупки - </w:t>
      </w:r>
      <w:bookmarkStart w:id="4" w:name="sub_1213"/>
      <w:r w:rsidRPr="007F10BF">
        <w:rPr>
          <w:rFonts w:ascii="Times New Roman" w:eastAsia="Times New Roman" w:hAnsi="Times New Roman" w:cs="Times New Roman"/>
          <w:sz w:val="28"/>
          <w:szCs w:val="28"/>
          <w:lang w:eastAsia="ru-RU"/>
        </w:rPr>
        <w:t xml:space="preserve">способы выбора на принципах состязательности поставщиков (исполнителей, подрядчиков), способных осуществить поставку товаров, выполнить работы, оказать услуги в соответствии с предметом закупки, к участию в которых приглашаются несколько потенциальных участников. </w:t>
      </w:r>
      <w:bookmarkEnd w:id="4"/>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1.2.4. </w:t>
      </w:r>
      <w:r w:rsidRPr="007F10BF">
        <w:rPr>
          <w:rFonts w:ascii="Times New Roman" w:eastAsia="Times New Roman" w:hAnsi="Times New Roman" w:cs="Times New Roman"/>
          <w:bCs/>
          <w:sz w:val="28"/>
          <w:szCs w:val="28"/>
          <w:lang w:eastAsia="ru-RU"/>
        </w:rPr>
        <w:t>Запрос предложений</w:t>
      </w:r>
      <w:r w:rsidRPr="007F10BF">
        <w:rPr>
          <w:rFonts w:ascii="Times New Roman" w:eastAsia="Times New Roman" w:hAnsi="Times New Roman" w:cs="Times New Roman"/>
          <w:sz w:val="28"/>
          <w:szCs w:val="28"/>
          <w:lang w:eastAsia="ru-RU"/>
        </w:rPr>
        <w:t xml:space="preserve"> - закупка, не являющаяся торгами (конкурсом, аукционом) в соответствии со </w:t>
      </w:r>
      <w:hyperlink r:id="rId6" w:history="1">
        <w:r w:rsidRPr="007F10BF">
          <w:rPr>
            <w:rFonts w:ascii="Times New Roman" w:eastAsia="Times New Roman" w:hAnsi="Times New Roman" w:cs="Times New Roman"/>
            <w:sz w:val="28"/>
            <w:szCs w:val="28"/>
            <w:lang w:eastAsia="ru-RU"/>
          </w:rPr>
          <w:t>статьями 447-449</w:t>
        </w:r>
      </w:hyperlink>
      <w:r w:rsidRPr="007F10BF">
        <w:rPr>
          <w:rFonts w:ascii="Times New Roman" w:eastAsia="Times New Roman" w:hAnsi="Times New Roman" w:cs="Times New Roman"/>
          <w:sz w:val="28"/>
          <w:szCs w:val="28"/>
          <w:lang w:eastAsia="ru-RU"/>
        </w:rPr>
        <w:t xml:space="preserve"> или публичным конкурсом в соответствии со </w:t>
      </w:r>
      <w:hyperlink r:id="rId7" w:history="1">
        <w:r w:rsidRPr="007F10BF">
          <w:rPr>
            <w:rFonts w:ascii="Times New Roman" w:eastAsia="Times New Roman" w:hAnsi="Times New Roman" w:cs="Times New Roman"/>
            <w:sz w:val="28"/>
            <w:szCs w:val="28"/>
            <w:lang w:eastAsia="ru-RU"/>
          </w:rPr>
          <w:t>статьями 1057-1061</w:t>
        </w:r>
      </w:hyperlink>
      <w:r w:rsidRPr="007F10BF">
        <w:rPr>
          <w:rFonts w:ascii="Times New Roman" w:eastAsia="Times New Roman" w:hAnsi="Times New Roman" w:cs="Times New Roman"/>
          <w:sz w:val="28"/>
          <w:szCs w:val="28"/>
          <w:lang w:eastAsia="ru-RU"/>
        </w:rPr>
        <w:t xml:space="preserve"> Гражданского кодекса Российской Федерации, </w:t>
      </w:r>
      <w:proofErr w:type="gramStart"/>
      <w:r w:rsidRPr="007F10BF">
        <w:rPr>
          <w:rFonts w:ascii="Times New Roman" w:eastAsia="Times New Roman" w:hAnsi="Times New Roman" w:cs="Times New Roman"/>
          <w:sz w:val="28"/>
          <w:szCs w:val="28"/>
          <w:lang w:eastAsia="ru-RU"/>
        </w:rPr>
        <w:t>правила</w:t>
      </w:r>
      <w:proofErr w:type="gramEnd"/>
      <w:r w:rsidRPr="007F10BF">
        <w:rPr>
          <w:rFonts w:ascii="Times New Roman" w:eastAsia="Times New Roman" w:hAnsi="Times New Roman" w:cs="Times New Roman"/>
          <w:sz w:val="28"/>
          <w:szCs w:val="28"/>
          <w:lang w:eastAsia="ru-RU"/>
        </w:rPr>
        <w:t xml:space="preserve">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1.2.5. </w:t>
      </w:r>
      <w:r w:rsidRPr="007F10BF">
        <w:rPr>
          <w:rFonts w:ascii="Times New Roman" w:eastAsia="Times New Roman" w:hAnsi="Times New Roman" w:cs="Times New Roman"/>
          <w:bCs/>
          <w:sz w:val="28"/>
          <w:szCs w:val="28"/>
          <w:lang w:eastAsia="ru-RU"/>
        </w:rPr>
        <w:t xml:space="preserve">Заявка на участие в закупке (заявка) </w:t>
      </w:r>
      <w:r w:rsidRPr="007F10BF">
        <w:rPr>
          <w:rFonts w:ascii="Times New Roman" w:eastAsia="Times New Roman" w:hAnsi="Times New Roman" w:cs="Times New Roman"/>
          <w:sz w:val="28"/>
          <w:szCs w:val="28"/>
          <w:lang w:eastAsia="ru-RU"/>
        </w:rPr>
        <w:t xml:space="preserve">-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w:t>
      </w:r>
      <w:r w:rsidRPr="007F10BF">
        <w:rPr>
          <w:rFonts w:ascii="Times New Roman" w:eastAsia="Times New Roman" w:hAnsi="Times New Roman" w:cs="Times New Roman"/>
          <w:sz w:val="28"/>
          <w:szCs w:val="28"/>
          <w:lang w:eastAsia="ru-RU"/>
        </w:rPr>
        <w:lastRenderedPageBreak/>
        <w:t xml:space="preserve">системы) по форме и в порядке,  которые установлены документацией о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1.2.6. </w:t>
      </w:r>
      <w:r w:rsidRPr="007F10BF">
        <w:rPr>
          <w:rFonts w:ascii="Times New Roman" w:eastAsia="Times New Roman" w:hAnsi="Times New Roman" w:cs="Times New Roman"/>
          <w:bCs/>
          <w:sz w:val="28"/>
          <w:szCs w:val="28"/>
          <w:lang w:eastAsia="ru-RU"/>
        </w:rPr>
        <w:t>Инициатор закупки</w:t>
      </w:r>
      <w:r w:rsidRPr="007F10BF">
        <w:rPr>
          <w:rFonts w:ascii="Times New Roman" w:eastAsia="Times New Roman" w:hAnsi="Times New Roman" w:cs="Times New Roman"/>
          <w:sz w:val="28"/>
          <w:szCs w:val="28"/>
          <w:lang w:eastAsia="ru-RU"/>
        </w:rPr>
        <w:t xml:space="preserve"> - структурное подразделение Заказчика, заинтересованное в закупке товаров, работ, услуг, и инициирующее ее проведение.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1.2.7. </w:t>
      </w:r>
      <w:proofErr w:type="gramStart"/>
      <w:r w:rsidRPr="007F10BF">
        <w:rPr>
          <w:rFonts w:ascii="Times New Roman" w:eastAsia="Times New Roman" w:hAnsi="Times New Roman" w:cs="Times New Roman"/>
          <w:bCs/>
          <w:sz w:val="28"/>
          <w:szCs w:val="28"/>
          <w:lang w:eastAsia="ru-RU"/>
        </w:rPr>
        <w:t>Комиссия (Конкурсная комиссия, Аукционная комиссия, Комиссия по подведению итогов запросов предложений)</w:t>
      </w:r>
      <w:r w:rsidRPr="007F10BF">
        <w:rPr>
          <w:rFonts w:ascii="Times New Roman" w:eastAsia="Times New Roman" w:hAnsi="Times New Roman" w:cs="Times New Roman"/>
          <w:b/>
          <w:bCs/>
          <w:color w:val="000080"/>
          <w:sz w:val="28"/>
          <w:szCs w:val="28"/>
          <w:lang w:eastAsia="ru-RU"/>
        </w:rPr>
        <w:t xml:space="preserve"> </w:t>
      </w:r>
      <w:r w:rsidRPr="007F10BF">
        <w:rPr>
          <w:rFonts w:ascii="Times New Roman" w:eastAsia="Times New Roman" w:hAnsi="Times New Roman" w:cs="Times New Roman"/>
          <w:sz w:val="28"/>
          <w:szCs w:val="28"/>
          <w:lang w:eastAsia="ru-RU"/>
        </w:rPr>
        <w:t>- коллегиальный орган, создаваемый Заказчиком  либо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w:t>
      </w:r>
      <w:bookmarkStart w:id="5" w:name="sub_1212"/>
      <w:r w:rsidRPr="007F10BF">
        <w:rPr>
          <w:rFonts w:ascii="Times New Roman" w:eastAsia="Times New Roman" w:hAnsi="Times New Roman" w:cs="Times New Roman"/>
          <w:sz w:val="28"/>
          <w:szCs w:val="28"/>
          <w:lang w:eastAsia="ru-RU"/>
        </w:rPr>
        <w:t xml:space="preserve">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 w:name="sub_1214"/>
      <w:bookmarkEnd w:id="5"/>
      <w:r w:rsidRPr="007F10BF">
        <w:rPr>
          <w:rFonts w:ascii="Times New Roman" w:eastAsia="Times New Roman" w:hAnsi="Times New Roman" w:cs="Times New Roman"/>
          <w:sz w:val="28"/>
          <w:szCs w:val="28"/>
          <w:lang w:eastAsia="ru-RU"/>
        </w:rPr>
        <w:t xml:space="preserve">1.2.8. Конкурс (открытый конкурс) - торги, проводимые в соответствии с </w:t>
      </w:r>
      <w:hyperlink r:id="rId8" w:history="1">
        <w:r w:rsidRPr="007F10BF">
          <w:rPr>
            <w:rFonts w:ascii="Times New Roman" w:eastAsia="Times New Roman" w:hAnsi="Times New Roman" w:cs="Times New Roman"/>
            <w:sz w:val="28"/>
            <w:szCs w:val="28"/>
            <w:lang w:eastAsia="ru-RU"/>
          </w:rPr>
          <w:t>Гражданским кодексом</w:t>
        </w:r>
      </w:hyperlink>
      <w:r w:rsidRPr="007F10BF">
        <w:rPr>
          <w:rFonts w:ascii="Times New Roman" w:eastAsia="Times New Roman" w:hAnsi="Times New Roman" w:cs="Times New Roman"/>
          <w:sz w:val="28"/>
          <w:szCs w:val="28"/>
          <w:lang w:eastAsia="ru-RU"/>
        </w:rPr>
        <w:t xml:space="preserve">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 w:name="sub_1215"/>
      <w:bookmarkEnd w:id="6"/>
      <w:r w:rsidRPr="007F10BF">
        <w:rPr>
          <w:rFonts w:ascii="Times New Roman" w:eastAsia="Times New Roman" w:hAnsi="Times New Roman" w:cs="Times New Roman"/>
          <w:sz w:val="28"/>
          <w:szCs w:val="28"/>
          <w:lang w:eastAsia="ru-RU"/>
        </w:rPr>
        <w:t>1.2.9. </w:t>
      </w:r>
      <w:proofErr w:type="gramStart"/>
      <w:r w:rsidRPr="007F10BF">
        <w:rPr>
          <w:rFonts w:ascii="Times New Roman" w:eastAsia="Times New Roman" w:hAnsi="Times New Roman" w:cs="Times New Roman"/>
          <w:sz w:val="28"/>
          <w:szCs w:val="28"/>
          <w:lang w:eastAsia="ru-RU"/>
        </w:rPr>
        <w:t>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 w:name="sub_1220"/>
      <w:bookmarkStart w:id="9" w:name="sub_1216"/>
      <w:bookmarkEnd w:id="7"/>
      <w:r w:rsidRPr="007F10BF">
        <w:rPr>
          <w:rFonts w:ascii="Times New Roman" w:eastAsia="Times New Roman" w:hAnsi="Times New Roman" w:cs="Times New Roman"/>
          <w:sz w:val="28"/>
          <w:szCs w:val="28"/>
          <w:lang w:eastAsia="ru-RU"/>
        </w:rPr>
        <w:t xml:space="preserve">1.2.10. Начальная </w:t>
      </w:r>
      <w:r w:rsidRPr="007F10BF">
        <w:rPr>
          <w:rFonts w:ascii="Times New Roman" w:eastAsia="Times New Roman" w:hAnsi="Times New Roman" w:cs="Times New Roman"/>
          <w:bCs/>
          <w:sz w:val="28"/>
          <w:szCs w:val="28"/>
          <w:lang w:eastAsia="ru-RU"/>
        </w:rPr>
        <w:t>(максимальная) цена договора (предмета закупки)</w:t>
      </w:r>
      <w:r w:rsidRPr="007F10BF">
        <w:rPr>
          <w:rFonts w:ascii="Times New Roman" w:eastAsia="Times New Roman" w:hAnsi="Times New Roman" w:cs="Times New Roman"/>
          <w:sz w:val="28"/>
          <w:szCs w:val="28"/>
          <w:lang w:eastAsia="ru-RU"/>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8"/>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 w:name="sub_1217"/>
      <w:bookmarkEnd w:id="9"/>
      <w:r w:rsidRPr="007F10BF">
        <w:rPr>
          <w:rFonts w:ascii="Times New Roman" w:eastAsia="Times New Roman" w:hAnsi="Times New Roman" w:cs="Times New Roman"/>
          <w:sz w:val="28"/>
          <w:szCs w:val="28"/>
          <w:lang w:eastAsia="ru-RU"/>
        </w:rPr>
        <w:t xml:space="preserve">1.2.11. Оператор электронной площадки – юридическое лицо или физическое лицо – индивидуальный предприниматель, государственная регистрация </w:t>
      </w:r>
      <w:proofErr w:type="gramStart"/>
      <w:r w:rsidRPr="007F10BF">
        <w:rPr>
          <w:rFonts w:ascii="Times New Roman" w:eastAsia="Times New Roman" w:hAnsi="Times New Roman" w:cs="Times New Roman"/>
          <w:sz w:val="28"/>
          <w:szCs w:val="28"/>
          <w:lang w:eastAsia="ru-RU"/>
        </w:rPr>
        <w:t>которых</w:t>
      </w:r>
      <w:proofErr w:type="gramEnd"/>
      <w:r w:rsidRPr="007F10BF">
        <w:rPr>
          <w:rFonts w:ascii="Times New Roman" w:eastAsia="Times New Roman" w:hAnsi="Times New Roman" w:cs="Times New Roman"/>
          <w:sz w:val="28"/>
          <w:szCs w:val="28"/>
          <w:lang w:eastAsia="ru-RU"/>
        </w:rPr>
        <w:t xml:space="preserve">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1.2.12. Организатор закупки (Организатор) – специализированное структурное подразделение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1.2.13. </w:t>
      </w:r>
      <w:proofErr w:type="gramStart"/>
      <w:r w:rsidRPr="007F10BF">
        <w:rPr>
          <w:rFonts w:ascii="Times New Roman" w:eastAsia="Times New Roman" w:hAnsi="Times New Roman" w:cs="Times New Roman"/>
          <w:sz w:val="28"/>
          <w:szCs w:val="28"/>
          <w:lang w:eastAsia="ru-RU"/>
        </w:rPr>
        <w:t xml:space="preserve">Отрытый аукцион в электронной форме (открытый аукцион, аукцион) –  аукцион, проведение  которого осуществляется  на электронной площадке (сайте Торговой системы)  в сети Интернет,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roofErr w:type="gramEnd"/>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1.2.14. Официальный сайт - сайт в информационно-телекоммуникационной сети Интернет, расположенный по адресу: </w:t>
      </w:r>
      <w:r w:rsidRPr="007F10BF">
        <w:rPr>
          <w:rFonts w:ascii="Times New Roman" w:eastAsia="Times New Roman" w:hAnsi="Times New Roman" w:cs="Times New Roman"/>
          <w:sz w:val="28"/>
          <w:szCs w:val="28"/>
          <w:lang w:val="en-US" w:eastAsia="ru-RU"/>
        </w:rPr>
        <w:t>www</w:t>
      </w:r>
      <w:r w:rsidRPr="007F10BF">
        <w:rPr>
          <w:rFonts w:ascii="Times New Roman" w:eastAsia="Times New Roman" w:hAnsi="Times New Roman" w:cs="Times New Roman"/>
          <w:sz w:val="28"/>
          <w:szCs w:val="28"/>
          <w:lang w:eastAsia="ru-RU"/>
        </w:rPr>
        <w:t>.</w:t>
      </w:r>
      <w:proofErr w:type="spellStart"/>
      <w:r w:rsidRPr="007F10BF">
        <w:rPr>
          <w:rFonts w:ascii="Times New Roman" w:eastAsia="Times New Roman" w:hAnsi="Times New Roman" w:cs="Times New Roman"/>
          <w:sz w:val="28"/>
          <w:szCs w:val="28"/>
          <w:lang w:val="en-US" w:eastAsia="ru-RU"/>
        </w:rPr>
        <w:t>zakupki</w:t>
      </w:r>
      <w:proofErr w:type="spellEnd"/>
      <w:r w:rsidRPr="007F10BF">
        <w:rPr>
          <w:rFonts w:ascii="Times New Roman" w:eastAsia="Times New Roman" w:hAnsi="Times New Roman" w:cs="Times New Roman"/>
          <w:sz w:val="28"/>
          <w:szCs w:val="28"/>
          <w:lang w:eastAsia="ru-RU"/>
        </w:rPr>
        <w:t>.</w:t>
      </w:r>
      <w:proofErr w:type="spellStart"/>
      <w:r w:rsidRPr="007F10BF">
        <w:rPr>
          <w:rFonts w:ascii="Times New Roman" w:eastAsia="Times New Roman" w:hAnsi="Times New Roman" w:cs="Times New Roman"/>
          <w:sz w:val="28"/>
          <w:szCs w:val="28"/>
          <w:lang w:val="en-US" w:eastAsia="ru-RU"/>
        </w:rPr>
        <w:t>gov</w:t>
      </w:r>
      <w:proofErr w:type="spellEnd"/>
      <w:r w:rsidRPr="007F10BF">
        <w:rPr>
          <w:rFonts w:ascii="Times New Roman" w:eastAsia="Times New Roman" w:hAnsi="Times New Roman" w:cs="Times New Roman"/>
          <w:sz w:val="28"/>
          <w:szCs w:val="28"/>
          <w:lang w:eastAsia="ru-RU"/>
        </w:rPr>
        <w:t>.</w:t>
      </w:r>
      <w:proofErr w:type="spellStart"/>
      <w:r w:rsidRPr="007F10BF">
        <w:rPr>
          <w:rFonts w:ascii="Times New Roman" w:eastAsia="Times New Roman" w:hAnsi="Times New Roman" w:cs="Times New Roman"/>
          <w:sz w:val="28"/>
          <w:szCs w:val="28"/>
          <w:lang w:val="en-US" w:eastAsia="ru-RU"/>
        </w:rPr>
        <w:t>ru</w:t>
      </w:r>
      <w:bookmarkStart w:id="11" w:name="sub_1219"/>
      <w:bookmarkEnd w:id="10"/>
      <w:proofErr w:type="spellEnd"/>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1.2.15. </w:t>
      </w:r>
      <w:proofErr w:type="spellStart"/>
      <w:r w:rsidRPr="007F10BF">
        <w:rPr>
          <w:rFonts w:ascii="Times New Roman" w:eastAsia="Times New Roman" w:hAnsi="Times New Roman" w:cs="Times New Roman"/>
          <w:sz w:val="28"/>
          <w:szCs w:val="28"/>
          <w:lang w:eastAsia="ru-RU"/>
        </w:rPr>
        <w:t>Предквалификация</w:t>
      </w:r>
      <w:proofErr w:type="spellEnd"/>
      <w:r w:rsidRPr="007F10BF">
        <w:rPr>
          <w:rFonts w:ascii="Times New Roman" w:eastAsia="Times New Roman" w:hAnsi="Times New Roman" w:cs="Times New Roman"/>
          <w:sz w:val="28"/>
          <w:szCs w:val="28"/>
          <w:lang w:eastAsia="ru-RU"/>
        </w:rPr>
        <w:t xml:space="preserve">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формируется реестр потенциальных участников  закупок по видам товаров, работ, услуг.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1.2.16. Прямая закупка (закупка </w:t>
      </w:r>
      <w:r w:rsidRPr="007F10BF">
        <w:rPr>
          <w:rFonts w:ascii="Times New Roman" w:eastAsia="Times New Roman" w:hAnsi="Times New Roman" w:cs="Times New Roman"/>
          <w:bCs/>
          <w:sz w:val="28"/>
          <w:szCs w:val="28"/>
          <w:lang w:eastAsia="ru-RU"/>
        </w:rPr>
        <w:t xml:space="preserve">у единственного поставщика,   исполнителя, подрядчика) </w:t>
      </w:r>
      <w:r w:rsidRPr="007F10BF">
        <w:rPr>
          <w:rFonts w:ascii="Times New Roman" w:eastAsia="Times New Roman" w:hAnsi="Times New Roman" w:cs="Times New Roman"/>
          <w:sz w:val="28"/>
          <w:szCs w:val="28"/>
          <w:lang w:eastAsia="ru-RU"/>
        </w:rPr>
        <w:t>- способ размещения заказа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1.2.17. Сайт Заказчика – сайт в информационно-телекоммуникационной сети Интернет, расположенный по адресу: </w:t>
      </w:r>
      <w:r w:rsidRPr="007F10BF">
        <w:rPr>
          <w:rFonts w:ascii="Times New Roman" w:eastAsia="Times New Roman" w:hAnsi="Times New Roman" w:cs="Times New Roman"/>
          <w:sz w:val="28"/>
          <w:szCs w:val="28"/>
          <w:lang w:val="en-US" w:eastAsia="ru-RU"/>
        </w:rPr>
        <w:t>www</w:t>
      </w:r>
      <w:r w:rsidRPr="007F10BF">
        <w:rPr>
          <w:rFonts w:ascii="Times New Roman" w:eastAsia="Times New Roman" w:hAnsi="Times New Roman" w:cs="Times New Roman"/>
          <w:sz w:val="28"/>
          <w:szCs w:val="28"/>
          <w:lang w:eastAsia="ru-RU"/>
        </w:rPr>
        <w:t xml:space="preserve">.kirovoblgaz.ru.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1.2.18. Торги – способ закупки, проводимый в форме конкурса или аукциона.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 w:name="sub_1221"/>
      <w:bookmarkEnd w:id="11"/>
      <w:r w:rsidRPr="007F10BF">
        <w:rPr>
          <w:rFonts w:ascii="Times New Roman" w:eastAsia="Times New Roman" w:hAnsi="Times New Roman" w:cs="Times New Roman"/>
          <w:sz w:val="28"/>
          <w:szCs w:val="28"/>
          <w:lang w:eastAsia="ru-RU"/>
        </w:rPr>
        <w:t>1.2.19. </w:t>
      </w:r>
      <w:proofErr w:type="spellStart"/>
      <w:r w:rsidRPr="007F10BF">
        <w:rPr>
          <w:rFonts w:ascii="Times New Roman" w:eastAsia="Times New Roman" w:hAnsi="Times New Roman" w:cs="Times New Roman"/>
          <w:sz w:val="28"/>
          <w:szCs w:val="28"/>
          <w:lang w:eastAsia="ru-RU"/>
        </w:rPr>
        <w:t>Уторговывание</w:t>
      </w:r>
      <w:proofErr w:type="spellEnd"/>
      <w:r w:rsidRPr="007F10BF">
        <w:rPr>
          <w:rFonts w:ascii="Times New Roman" w:eastAsia="Times New Roman" w:hAnsi="Times New Roman" w:cs="Times New Roman"/>
          <w:sz w:val="28"/>
          <w:szCs w:val="28"/>
          <w:lang w:eastAsia="ru-RU"/>
        </w:rPr>
        <w:t xml:space="preserve"> - процедура, проводимая в ходе закупки,  направленная на добровольное снижение участниками закупки цен (иных условий) заявок на участие в запросе предложений  или  в конкурсе  в целях повышения их предпочтительности для Заказчика. Процедура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может проводиться только в случае, если информация о возможности ее проведения предусмотрена в извещении о закупке.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bookmarkStart w:id="13" w:name="sub_1222"/>
      <w:bookmarkEnd w:id="12"/>
      <w:r w:rsidRPr="007F10BF">
        <w:rPr>
          <w:rFonts w:ascii="Times New Roman" w:eastAsia="Times New Roman" w:hAnsi="Times New Roman" w:cs="Times New Roman"/>
          <w:sz w:val="28"/>
          <w:szCs w:val="28"/>
          <w:lang w:eastAsia="ru-RU"/>
        </w:rPr>
        <w:tab/>
        <w:t>1.2.20. </w:t>
      </w:r>
      <w:proofErr w:type="gramStart"/>
      <w:r w:rsidRPr="007F10BF">
        <w:rPr>
          <w:rFonts w:ascii="Times New Roman" w:eastAsia="Times New Roman" w:hAnsi="Times New Roman" w:cs="Times New Roman"/>
          <w:sz w:val="28"/>
          <w:szCs w:val="28"/>
          <w:lang w:eastAsia="ru-RU"/>
        </w:rPr>
        <w:t xml:space="preserve">Участник закупки (участник размещения заказа) - </w:t>
      </w:r>
      <w:r w:rsidRPr="007F10BF">
        <w:rPr>
          <w:rFonts w:ascii="Times New Roman" w:eastAsia="Times New Roman" w:hAnsi="Times New Roman" w:cs="Times New Roman"/>
          <w:b/>
          <w:bCs/>
          <w:color w:val="000080"/>
          <w:sz w:val="28"/>
          <w:szCs w:val="28"/>
          <w:lang w:eastAsia="ru-RU"/>
        </w:rPr>
        <w:t xml:space="preserve"> </w:t>
      </w:r>
      <w:r w:rsidRPr="007F10BF">
        <w:rPr>
          <w:rFonts w:ascii="Times New Roman" w:eastAsia="Times New Roman" w:hAnsi="Times New Roman" w:cs="Times New Roman"/>
          <w:sz w:val="28"/>
          <w:szCs w:val="28"/>
          <w:lang w:eastAsia="ru-RU"/>
        </w:rPr>
        <w:t>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w:t>
      </w:r>
      <w:proofErr w:type="gramEnd"/>
      <w:r w:rsidRPr="007F10BF">
        <w:rPr>
          <w:rFonts w:ascii="Times New Roman" w:eastAsia="Times New Roman" w:hAnsi="Times New Roman" w:cs="Times New Roman"/>
          <w:sz w:val="28"/>
          <w:szCs w:val="28"/>
          <w:lang w:eastAsia="ru-RU"/>
        </w:rPr>
        <w:t xml:space="preserve">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1.2.21. </w:t>
      </w:r>
      <w:proofErr w:type="gramStart"/>
      <w:r w:rsidRPr="007F10BF">
        <w:rPr>
          <w:rFonts w:ascii="Times New Roman" w:eastAsia="Times New Roman" w:hAnsi="Times New Roman" w:cs="Times New Roman"/>
          <w:sz w:val="28"/>
          <w:szCs w:val="28"/>
          <w:lang w:eastAsia="ru-RU"/>
        </w:rPr>
        <w:t>Электронная площадка (сайт Торговой системы) – сайт  в информационно-телекоммуникационной сети Интернет,  на котором наряду с официальным сайтом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F10BF">
        <w:rPr>
          <w:rFonts w:ascii="Times New Roman" w:eastAsia="Times New Roman" w:hAnsi="Times New Roman" w:cs="Times New Roman"/>
          <w:sz w:val="28"/>
          <w:szCs w:val="28"/>
          <w:lang w:eastAsia="ru-RU"/>
        </w:rPr>
        <w:t xml:space="preserve"> открытый аукцион, открытый  конкурс и открытый запрос предложений.</w:t>
      </w:r>
    </w:p>
    <w:p w:rsidR="007F10BF" w:rsidRPr="007F10BF" w:rsidRDefault="007F10BF" w:rsidP="007F10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223"/>
      <w:bookmarkEnd w:id="13"/>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15" w:name="_Toc324439559"/>
      <w:r w:rsidRPr="007F10BF">
        <w:rPr>
          <w:rFonts w:ascii="Times New Roman" w:eastAsia="Times New Roman" w:hAnsi="Times New Roman" w:cs="Times New Roman"/>
          <w:b/>
          <w:bCs/>
          <w:color w:val="4F81BD"/>
          <w:sz w:val="28"/>
          <w:szCs w:val="28"/>
          <w:lang w:val="x-none" w:eastAsia="ru-RU"/>
        </w:rPr>
        <w:t>1.3. Организатор закупок.</w:t>
      </w:r>
      <w:bookmarkEnd w:id="15"/>
      <w:r w:rsidRPr="007F10BF">
        <w:rPr>
          <w:rFonts w:ascii="Times New Roman" w:eastAsia="Times New Roman" w:hAnsi="Times New Roman" w:cs="Times New Roman"/>
          <w:b/>
          <w:bCs/>
          <w:color w:val="4F81BD"/>
          <w:sz w:val="28"/>
          <w:szCs w:val="28"/>
          <w:lang w:val="x-none"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Организатор закупок осуществляет следующие функции: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1.3.1. Планирование закупок Общества, в рамках которого: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1.3.1.1.</w:t>
      </w:r>
      <w:bookmarkStart w:id="16" w:name="sub_1311"/>
      <w:r w:rsidRPr="007F10BF">
        <w:rPr>
          <w:rFonts w:ascii="Times New Roman" w:eastAsia="Times New Roman" w:hAnsi="Times New Roman" w:cs="Times New Roman"/>
          <w:sz w:val="28"/>
          <w:szCs w:val="28"/>
          <w:lang w:eastAsia="ru-RU"/>
        </w:rPr>
        <w:t xml:space="preserve"> Формирует и размещает на официальном сайте годовой план закупок товаров, работ, услуг, изменения и дополнения к нему на основании </w:t>
      </w:r>
      <w:r w:rsidRPr="007F10BF">
        <w:rPr>
          <w:rFonts w:ascii="Times New Roman" w:eastAsia="Times New Roman" w:hAnsi="Times New Roman" w:cs="Times New Roman"/>
          <w:sz w:val="28"/>
          <w:szCs w:val="28"/>
          <w:lang w:eastAsia="ru-RU"/>
        </w:rPr>
        <w:lastRenderedPageBreak/>
        <w:t>предложений структурных подразделений Общества (в период с 01.01.2013 по 01.01.2015 планы закупок инновационной продукции, высокотехнологичной продукции, лекарственных средств формируются  и размещаются  на официальном сайте на трехлетний срок).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 w:name="sub_1312"/>
      <w:bookmarkEnd w:id="16"/>
      <w:r w:rsidRPr="007F10BF">
        <w:rPr>
          <w:rFonts w:ascii="Times New Roman" w:eastAsia="Times New Roman" w:hAnsi="Times New Roman" w:cs="Times New Roman"/>
          <w:sz w:val="28"/>
          <w:szCs w:val="28"/>
          <w:lang w:eastAsia="ru-RU"/>
        </w:rPr>
        <w:t>1.3.1.2. Определяет способы закупок в соответствии с требованиями законодательства, настоящего Положения, иных внутренних документов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8" w:name="sub_1313"/>
      <w:bookmarkEnd w:id="17"/>
      <w:r w:rsidRPr="007F10BF">
        <w:rPr>
          <w:rFonts w:ascii="Times New Roman" w:eastAsia="Times New Roman" w:hAnsi="Times New Roman" w:cs="Times New Roman"/>
          <w:sz w:val="28"/>
          <w:szCs w:val="28"/>
          <w:lang w:eastAsia="ru-RU"/>
        </w:rPr>
        <w:t>1.3.1.3.</w:t>
      </w:r>
      <w:bookmarkStart w:id="19" w:name="sub_1315"/>
      <w:bookmarkEnd w:id="18"/>
      <w:r w:rsidRPr="007F10BF">
        <w:rPr>
          <w:rFonts w:ascii="Times New Roman" w:eastAsia="Times New Roman" w:hAnsi="Times New Roman" w:cs="Times New Roman"/>
          <w:sz w:val="28"/>
          <w:szCs w:val="28"/>
          <w:lang w:eastAsia="ru-RU"/>
        </w:rPr>
        <w:t xml:space="preserve"> В необходимых случаях проводит маркетинговые исследования рынка товаров, работ, услуг, закупаемых Обществом.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 w:name="sub_1316"/>
      <w:bookmarkEnd w:id="19"/>
      <w:r w:rsidRPr="007F10BF">
        <w:rPr>
          <w:rFonts w:ascii="Times New Roman" w:eastAsia="Times New Roman" w:hAnsi="Times New Roman" w:cs="Times New Roman"/>
          <w:sz w:val="28"/>
          <w:szCs w:val="28"/>
          <w:lang w:eastAsia="ru-RU"/>
        </w:rPr>
        <w:t>1.3.1.4. Выполняет иные функции, связанные с планированием закупок.</w:t>
      </w:r>
      <w:bookmarkStart w:id="21" w:name="sub_133"/>
      <w:bookmarkEnd w:id="20"/>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1.3.2. Организация и проведение закупок, в рамках которых: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2" w:name="sub_1331"/>
      <w:bookmarkEnd w:id="21"/>
      <w:r w:rsidRPr="007F10BF">
        <w:rPr>
          <w:rFonts w:ascii="Times New Roman" w:eastAsia="Times New Roman" w:hAnsi="Times New Roman" w:cs="Times New Roman"/>
          <w:sz w:val="28"/>
          <w:szCs w:val="28"/>
          <w:lang w:eastAsia="ru-RU"/>
        </w:rPr>
        <w:t>1.3.2.1. 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 w:name="sub_1332"/>
      <w:bookmarkEnd w:id="22"/>
      <w:r w:rsidRPr="007F10BF">
        <w:rPr>
          <w:rFonts w:ascii="Times New Roman" w:eastAsia="Times New Roman" w:hAnsi="Times New Roman" w:cs="Times New Roman"/>
          <w:sz w:val="28"/>
          <w:szCs w:val="28"/>
          <w:lang w:eastAsia="ru-RU"/>
        </w:rPr>
        <w:t>1.3.2.2. Осуществляет подготовку распорядительного документа о проведении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4" w:name="sub_1333"/>
      <w:bookmarkEnd w:id="23"/>
      <w:r w:rsidRPr="007F10BF">
        <w:rPr>
          <w:rFonts w:ascii="Times New Roman" w:eastAsia="Times New Roman" w:hAnsi="Times New Roman" w:cs="Times New Roman"/>
          <w:sz w:val="28"/>
          <w:szCs w:val="28"/>
          <w:lang w:eastAsia="ru-RU"/>
        </w:rPr>
        <w:t xml:space="preserve">1.3.2.3. Осуществляет подготовку документов, необходимых для проведения закупки, в том числе извещения о закупке и  документации о закупке. Обеспечивает утверждение Генеральным директором Общества  или иным уполномоченным лицом извещения о закупке и документации о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5" w:name="sub_1334"/>
      <w:bookmarkEnd w:id="24"/>
      <w:r w:rsidRPr="007F10BF">
        <w:rPr>
          <w:rFonts w:ascii="Times New Roman" w:eastAsia="Times New Roman" w:hAnsi="Times New Roman" w:cs="Times New Roman"/>
          <w:sz w:val="28"/>
          <w:szCs w:val="28"/>
          <w:lang w:eastAsia="ru-RU"/>
        </w:rPr>
        <w:t>1.3.2.4. Проводит анализ технической части документации о закупке на предмет исключения требований, ограничивающих конкуренцию, а также обоснованности начальной</w:t>
      </w:r>
      <w:hyperlink w:anchor="sub_1220" w:history="1">
        <w:r w:rsidRPr="007F10BF">
          <w:rPr>
            <w:rFonts w:ascii="Times New Roman" w:eastAsia="Times New Roman" w:hAnsi="Times New Roman" w:cs="Times New Roman"/>
            <w:sz w:val="28"/>
            <w:szCs w:val="28"/>
            <w:lang w:eastAsia="ru-RU"/>
          </w:rPr>
          <w:t xml:space="preserve">  (максимальной) цены предмета закупки</w:t>
        </w:r>
      </w:hyperlink>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1.3.2.5. При необходимости анонсирует намерение проведения закупки в сети Интернет и иными способами.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1.3.2.6. Размещает  извещение о закупке, документацию о закупке,  проект договора, являющийся неотъемлемой частью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на официальном сайте. Кроме того,  при проведении торгов в электронной форме, а также открытого запроса предложений в электронной форме размещает извещение и документацию о закупке, иные документы, составляемые в ходе проведения закупки, на электронной площадке (сайте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1.3.2.7. Приглашает потенциальных участников к участию в закупках.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1.3.2.8. </w:t>
      </w:r>
      <w:bookmarkStart w:id="26" w:name="sub_1335"/>
      <w:bookmarkEnd w:id="25"/>
      <w:r w:rsidRPr="007F10BF">
        <w:rPr>
          <w:rFonts w:ascii="Times New Roman" w:eastAsia="Times New Roman" w:hAnsi="Times New Roman" w:cs="Times New Roman"/>
          <w:sz w:val="28"/>
          <w:szCs w:val="28"/>
          <w:lang w:eastAsia="ru-RU"/>
        </w:rPr>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 w:name="sub_1519"/>
      <w:r w:rsidRPr="007F10BF">
        <w:rPr>
          <w:rFonts w:ascii="Times New Roman" w:eastAsia="Times New Roman" w:hAnsi="Times New Roman" w:cs="Times New Roman"/>
          <w:sz w:val="28"/>
          <w:szCs w:val="28"/>
          <w:lang w:eastAsia="ru-RU"/>
        </w:rPr>
        <w:t>1.3.2.9. Осуществляет приём и регистрацию заявок на участие в  закупке, изготовленных на бумажных носителях.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 w:name="sub_15110"/>
      <w:bookmarkEnd w:id="27"/>
      <w:r w:rsidRPr="007F10BF">
        <w:rPr>
          <w:rFonts w:ascii="Times New Roman" w:eastAsia="Times New Roman" w:hAnsi="Times New Roman" w:cs="Times New Roman"/>
          <w:sz w:val="28"/>
          <w:szCs w:val="28"/>
          <w:lang w:eastAsia="ru-RU"/>
        </w:rPr>
        <w:t xml:space="preserve">1.3.2.10. Осуществляет вскрытие заявок на участие в запросе предложений, изготовленных на бумажных носителях (далее – «письменные заявки»), либо получает доступ к заявкам, поданным в форме электронных </w:t>
      </w:r>
      <w:r w:rsidRPr="007F10BF">
        <w:rPr>
          <w:rFonts w:ascii="Times New Roman" w:eastAsia="Times New Roman" w:hAnsi="Times New Roman" w:cs="Times New Roman"/>
          <w:sz w:val="28"/>
          <w:szCs w:val="28"/>
          <w:lang w:eastAsia="ru-RU"/>
        </w:rPr>
        <w:lastRenderedPageBreak/>
        <w:t>документов, оформляет протоколы вскрытия конвертов с письменными заявками.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 w:name="sub_15111"/>
      <w:bookmarkEnd w:id="28"/>
      <w:r w:rsidRPr="007F10BF">
        <w:rPr>
          <w:rFonts w:ascii="Times New Roman" w:eastAsia="Times New Roman" w:hAnsi="Times New Roman" w:cs="Times New Roman"/>
          <w:sz w:val="28"/>
          <w:szCs w:val="28"/>
          <w:lang w:eastAsia="ru-RU"/>
        </w:rPr>
        <w:t xml:space="preserve">1.3.2.11. Осуществляет процедуру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цен заявок на участие в запросе предложений  или в конкурсе в установленных случаях.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 w:name="sub_15112"/>
      <w:bookmarkEnd w:id="29"/>
      <w:r w:rsidRPr="007F10BF">
        <w:rPr>
          <w:rFonts w:ascii="Times New Roman" w:eastAsia="Times New Roman" w:hAnsi="Times New Roman" w:cs="Times New Roman"/>
          <w:sz w:val="28"/>
          <w:szCs w:val="28"/>
          <w:lang w:eastAsia="ru-RU"/>
        </w:rPr>
        <w:t>1.3.2.12. Рассматривает заявки на участие в запросе предложений   на предмет их соответствия требованиям документации о запросе предложений, принимает решение об отклонении заявок на участие в запросе предложений в установленных Положением случаях.</w:t>
      </w:r>
      <w:bookmarkStart w:id="31" w:name="sub_15113"/>
      <w:bookmarkEnd w:id="30"/>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 w:name="sub_15114"/>
      <w:bookmarkEnd w:id="31"/>
      <w:r w:rsidRPr="007F10BF">
        <w:rPr>
          <w:rFonts w:ascii="Times New Roman" w:eastAsia="Times New Roman" w:hAnsi="Times New Roman" w:cs="Times New Roman"/>
          <w:sz w:val="28"/>
          <w:szCs w:val="28"/>
          <w:lang w:eastAsia="ru-RU"/>
        </w:rPr>
        <w:t>1.3.2.13. При необходимости направляет участникам  закупки запросы о разъяснении положений представленных заявок на участие в  закупке.</w:t>
      </w:r>
      <w:bookmarkStart w:id="33" w:name="sub_15115"/>
      <w:bookmarkEnd w:id="32"/>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 w:name="sub_15116"/>
      <w:bookmarkEnd w:id="33"/>
      <w:r w:rsidRPr="007F10BF">
        <w:rPr>
          <w:rFonts w:ascii="Times New Roman" w:eastAsia="Times New Roman" w:hAnsi="Times New Roman" w:cs="Times New Roman"/>
          <w:sz w:val="28"/>
          <w:szCs w:val="28"/>
          <w:lang w:eastAsia="ru-RU"/>
        </w:rPr>
        <w:t>1.3.2.14. Подготавливает материалы для заседаний Комиссий, обеспечивает их рассылку членам Комиссий.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 w:name="sub_15117"/>
      <w:bookmarkEnd w:id="34"/>
      <w:r w:rsidRPr="007F10BF">
        <w:rPr>
          <w:rFonts w:ascii="Times New Roman" w:eastAsia="Times New Roman" w:hAnsi="Times New Roman" w:cs="Times New Roman"/>
          <w:sz w:val="28"/>
          <w:szCs w:val="28"/>
          <w:lang w:eastAsia="ru-RU"/>
        </w:rPr>
        <w:t>1.3.2.15. Оформляет протоколы заседаний Комиссий.</w:t>
      </w:r>
      <w:bookmarkStart w:id="36" w:name="sub_15118"/>
      <w:bookmarkEnd w:id="35"/>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7" w:name="sub_15119"/>
      <w:bookmarkEnd w:id="36"/>
      <w:r w:rsidRPr="007F10BF">
        <w:rPr>
          <w:rFonts w:ascii="Times New Roman" w:eastAsia="Times New Roman" w:hAnsi="Times New Roman" w:cs="Times New Roman"/>
          <w:sz w:val="28"/>
          <w:szCs w:val="28"/>
          <w:lang w:eastAsia="ru-RU"/>
        </w:rPr>
        <w:t>1.3.2.16. Обеспечивает размещение на официальном сайте в установленных законом случаях  информации о результатах  закупок,  а также протоколов, составляемых в ходе закупочных процедур. При проведении закупок в электронной форме обеспечивает размещение указанных протоколов на электронной площадке (сайте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8" w:name="sub_15120"/>
      <w:bookmarkEnd w:id="37"/>
      <w:r w:rsidRPr="007F10BF">
        <w:rPr>
          <w:rFonts w:ascii="Times New Roman" w:eastAsia="Times New Roman" w:hAnsi="Times New Roman" w:cs="Times New Roman"/>
          <w:sz w:val="28"/>
          <w:szCs w:val="28"/>
          <w:lang w:eastAsia="ru-RU"/>
        </w:rPr>
        <w:t>1.3.2.17. 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1.3.2.18. </w:t>
      </w:r>
      <w:proofErr w:type="gramStart"/>
      <w:r w:rsidRPr="007F10BF">
        <w:rPr>
          <w:rFonts w:ascii="Times New Roman" w:eastAsia="Times New Roman" w:hAnsi="Times New Roman" w:cs="Times New Roman"/>
          <w:sz w:val="28"/>
          <w:szCs w:val="28"/>
          <w:lang w:eastAsia="ru-RU"/>
        </w:rPr>
        <w:t>Осуществляет контроль за включением  в проекты договоров,  заключаемых по результатам закупок,  условий об обязанности контрагента представлять Обществу информацию об изменениях в цепочке собственников, включая бенефициаров (в том числе конечных), и (или) в исполнительных органах контрагента  в течение трех календарных дней после таких изменений с подтверждением соответствующими документами, а также условий, в соответствии с  которыми Общество вправе в одностороннем порядке отказаться</w:t>
      </w:r>
      <w:proofErr w:type="gramEnd"/>
      <w:r w:rsidRPr="007F10BF">
        <w:rPr>
          <w:rFonts w:ascii="Times New Roman" w:eastAsia="Times New Roman" w:hAnsi="Times New Roman" w:cs="Times New Roman"/>
          <w:sz w:val="28"/>
          <w:szCs w:val="28"/>
          <w:lang w:eastAsia="ru-RU"/>
        </w:rPr>
        <w:t xml:space="preserve"> от исполнения договора в случае неисполнения контрагентом  указанной в настоящем пункте  обязанности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9" w:name="sub_15121"/>
      <w:bookmarkEnd w:id="38"/>
      <w:r w:rsidRPr="007F10BF">
        <w:rPr>
          <w:rFonts w:ascii="Times New Roman" w:eastAsia="Times New Roman" w:hAnsi="Times New Roman" w:cs="Times New Roman"/>
          <w:sz w:val="28"/>
          <w:szCs w:val="28"/>
          <w:lang w:eastAsia="ru-RU"/>
        </w:rPr>
        <w:t xml:space="preserve">1.3.2.19. Обеспечивает размещение на официальном сайте   информации об изменении договора, заключенного по результатам проведенной закупки, с указанием измененных условий.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0" w:name="sub_15122"/>
      <w:bookmarkEnd w:id="39"/>
      <w:r w:rsidRPr="007F10BF">
        <w:rPr>
          <w:rFonts w:ascii="Times New Roman" w:eastAsia="Times New Roman" w:hAnsi="Times New Roman" w:cs="Times New Roman"/>
          <w:sz w:val="28"/>
          <w:szCs w:val="28"/>
          <w:lang w:eastAsia="ru-RU"/>
        </w:rPr>
        <w:t>1.3.2.20. </w:t>
      </w:r>
      <w:bookmarkEnd w:id="40"/>
      <w:r w:rsidRPr="007F10BF">
        <w:rPr>
          <w:rFonts w:ascii="Times New Roman" w:eastAsia="Times New Roman" w:hAnsi="Times New Roman" w:cs="Times New Roman"/>
          <w:sz w:val="28"/>
          <w:szCs w:val="28"/>
        </w:rPr>
        <w:t xml:space="preserve">Принимает решение о признании </w:t>
      </w:r>
      <w:proofErr w:type="gramStart"/>
      <w:r w:rsidRPr="007F10BF">
        <w:rPr>
          <w:rFonts w:ascii="Times New Roman" w:eastAsia="Times New Roman" w:hAnsi="Times New Roman" w:cs="Times New Roman"/>
          <w:sz w:val="28"/>
          <w:szCs w:val="28"/>
        </w:rPr>
        <w:t>несостоявшимся</w:t>
      </w:r>
      <w:proofErr w:type="gramEnd"/>
      <w:r w:rsidRPr="007F10BF">
        <w:rPr>
          <w:rFonts w:ascii="Times New Roman" w:eastAsia="Times New Roman" w:hAnsi="Times New Roman" w:cs="Times New Roman"/>
          <w:sz w:val="28"/>
          <w:szCs w:val="28"/>
        </w:rPr>
        <w:t xml:space="preserve"> запроса предложений, на участие в котором не подано ни одной заявки</w:t>
      </w:r>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1" w:name="sub_1336"/>
      <w:bookmarkEnd w:id="26"/>
      <w:r w:rsidRPr="007F10BF">
        <w:rPr>
          <w:rFonts w:ascii="Times New Roman" w:eastAsia="Times New Roman" w:hAnsi="Times New Roman" w:cs="Times New Roman"/>
          <w:sz w:val="28"/>
          <w:szCs w:val="28"/>
          <w:lang w:eastAsia="ru-RU"/>
        </w:rPr>
        <w:t>1.3.2.21. Выполняет иные функции, связанные с организацией и проведением закупок,  предусмотренные настоящим Положением.</w:t>
      </w:r>
    </w:p>
    <w:p w:rsidR="007F10BF" w:rsidRPr="007F10BF" w:rsidRDefault="007F10BF" w:rsidP="007F10BF">
      <w:pPr>
        <w:spacing w:after="0" w:line="240" w:lineRule="auto"/>
        <w:jc w:val="both"/>
        <w:rPr>
          <w:rFonts w:ascii="Times New Roman" w:eastAsia="Times New Roman" w:hAnsi="Times New Roman" w:cs="Times New Roman"/>
          <w:b/>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42" w:name="_Toc324439560"/>
      <w:r w:rsidRPr="007F10BF">
        <w:rPr>
          <w:rFonts w:ascii="Times New Roman" w:eastAsia="Times New Roman" w:hAnsi="Times New Roman" w:cs="Times New Roman"/>
          <w:b/>
          <w:bCs/>
          <w:color w:val="4F81BD"/>
          <w:sz w:val="28"/>
          <w:szCs w:val="28"/>
          <w:lang w:val="x-none" w:eastAsia="ru-RU"/>
        </w:rPr>
        <w:t>1.4. Инициатор закупки.</w:t>
      </w:r>
      <w:bookmarkEnd w:id="42"/>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Инициатор закупки при подготовке и проведении закупки, заключении и исполнении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1.4.1. Исследует конъюнктуру рынка товаров, работ, услуг, планируемых к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3" w:name="sub_1412"/>
      <w:r w:rsidRPr="007F10BF">
        <w:rPr>
          <w:rFonts w:ascii="Times New Roman" w:eastAsia="Times New Roman" w:hAnsi="Times New Roman" w:cs="Times New Roman"/>
          <w:sz w:val="28"/>
          <w:szCs w:val="28"/>
          <w:lang w:eastAsia="ru-RU"/>
        </w:rPr>
        <w:lastRenderedPageBreak/>
        <w:t>1.4.2. Осуществляет подготовку и предоставление Организатору закупки следующих сведений и документов для проведения закупки:</w:t>
      </w:r>
    </w:p>
    <w:bookmarkEnd w:id="43"/>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технических требований и условий поставок товаров, выполнения работ, оказания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проектов договоров, предполагаемых к заключению по результатам  закупки, согласованных в установленном в Обществе порядке;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квалификационных требований к участникам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сведений о начальной (максимальной) цене  предмета закупки (цене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критериев оценки заявок на участие в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другой  информации, необходимой  для подготовки и проведения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4" w:name="sub_1413"/>
      <w:r w:rsidRPr="007F10BF">
        <w:rPr>
          <w:rFonts w:ascii="Times New Roman" w:eastAsia="Times New Roman" w:hAnsi="Times New Roman" w:cs="Times New Roman"/>
          <w:sz w:val="28"/>
          <w:szCs w:val="28"/>
          <w:lang w:eastAsia="ru-RU"/>
        </w:rPr>
        <w:t>1.4.3. </w:t>
      </w:r>
      <w:proofErr w:type="gramStart"/>
      <w:r w:rsidRPr="007F10BF">
        <w:rPr>
          <w:rFonts w:ascii="Times New Roman" w:eastAsia="Times New Roman" w:hAnsi="Times New Roman" w:cs="Times New Roman"/>
          <w:sz w:val="28"/>
          <w:szCs w:val="28"/>
          <w:lang w:eastAsia="ru-RU"/>
        </w:rPr>
        <w:t>Обеспечивает включение в проект договора, являющийся неотъемлемой частью документации  о закупке, условия об обязанности контрагента представлять  Обществу информацию об изменениях в цепочке собственников, включая бенефициаров (в том числе конечных), и (или) в исполнительных органах контрагента  в течение трех календарных дней после таких изменений с подтверждением соответствующими документами, а также условий, в соответствии с  которыми Общество вправе в одностороннем порядке отказаться</w:t>
      </w:r>
      <w:proofErr w:type="gramEnd"/>
      <w:r w:rsidRPr="007F10BF">
        <w:rPr>
          <w:rFonts w:ascii="Times New Roman" w:eastAsia="Times New Roman" w:hAnsi="Times New Roman" w:cs="Times New Roman"/>
          <w:sz w:val="28"/>
          <w:szCs w:val="28"/>
          <w:lang w:eastAsia="ru-RU"/>
        </w:rPr>
        <w:t xml:space="preserve"> от исполнения договора в случае неисполнения контрагентом  указанной в настоящем пункте  обязанности.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1.4.4. В случае организации и проведения закупки структурным подразделением Общества согласовывает извещение  о закупке и  </w:t>
      </w:r>
      <w:proofErr w:type="gramStart"/>
      <w:r w:rsidRPr="007F10BF">
        <w:rPr>
          <w:rFonts w:ascii="Times New Roman" w:eastAsia="Times New Roman" w:hAnsi="Times New Roman" w:cs="Times New Roman"/>
          <w:sz w:val="28"/>
          <w:szCs w:val="28"/>
          <w:lang w:eastAsia="ru-RU"/>
        </w:rPr>
        <w:t>документацию</w:t>
      </w:r>
      <w:proofErr w:type="gramEnd"/>
      <w:r w:rsidRPr="007F10BF">
        <w:rPr>
          <w:rFonts w:ascii="Times New Roman" w:eastAsia="Times New Roman" w:hAnsi="Times New Roman" w:cs="Times New Roman"/>
          <w:sz w:val="28"/>
          <w:szCs w:val="28"/>
          <w:lang w:eastAsia="ru-RU"/>
        </w:rPr>
        <w:t xml:space="preserve"> о закупке, участвует в процедурах  закупки в соответствии с распорядительным документом о ее проведении.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5" w:name="sub_1414"/>
      <w:bookmarkEnd w:id="44"/>
      <w:r w:rsidRPr="007F10BF">
        <w:rPr>
          <w:rFonts w:ascii="Times New Roman" w:eastAsia="Times New Roman" w:hAnsi="Times New Roman" w:cs="Times New Roman"/>
          <w:sz w:val="28"/>
          <w:szCs w:val="28"/>
          <w:lang w:eastAsia="ru-RU"/>
        </w:rPr>
        <w:t xml:space="preserve">1.4.5. Обеспечивает заключение договора по итогам закупки на условиях документации о закупке, а также заявки на участие в закупке,  признанной наилучшей.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1.4.6. Осуществляет </w:t>
      </w:r>
      <w:proofErr w:type="gramStart"/>
      <w:r w:rsidRPr="007F10BF">
        <w:rPr>
          <w:rFonts w:ascii="Times New Roman" w:eastAsia="Times New Roman" w:hAnsi="Times New Roman" w:cs="Times New Roman"/>
          <w:sz w:val="28"/>
          <w:szCs w:val="28"/>
          <w:lang w:eastAsia="ru-RU"/>
        </w:rPr>
        <w:t>контроль за</w:t>
      </w:r>
      <w:proofErr w:type="gramEnd"/>
      <w:r w:rsidRPr="007F10BF">
        <w:rPr>
          <w:rFonts w:ascii="Times New Roman" w:eastAsia="Times New Roman" w:hAnsi="Times New Roman" w:cs="Times New Roman"/>
          <w:sz w:val="28"/>
          <w:szCs w:val="28"/>
          <w:lang w:eastAsia="ru-RU"/>
        </w:rPr>
        <w:t xml:space="preserve">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w:t>
      </w:r>
      <w:hyperlink w:anchor="sub_129" w:history="1"/>
      <w:r w:rsidRPr="007F10BF">
        <w:rPr>
          <w:rFonts w:ascii="Times New Roman" w:eastAsia="Times New Roman" w:hAnsi="Times New Roman" w:cs="Times New Roman"/>
          <w:sz w:val="28"/>
          <w:szCs w:val="28"/>
          <w:lang w:eastAsia="ru-RU"/>
        </w:rPr>
        <w:t xml:space="preserve"> заявки на участие в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1.4.7. Предоставляет Организатору закупки информацию об изменениях, внесенных в договоры, заключенные по результатам проведения закупок.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6" w:name="sub_142"/>
      <w:bookmarkEnd w:id="45"/>
      <w:r w:rsidRPr="007F10BF">
        <w:rPr>
          <w:rFonts w:ascii="Times New Roman" w:eastAsia="Times New Roman" w:hAnsi="Times New Roman" w:cs="Times New Roman"/>
          <w:sz w:val="28"/>
          <w:szCs w:val="28"/>
          <w:lang w:eastAsia="ru-RU"/>
        </w:rPr>
        <w:t xml:space="preserve">1.4.8. При подготовке и проведении закупок Инициатор закупки несет ответственность </w:t>
      </w:r>
      <w:proofErr w:type="gramStart"/>
      <w:r w:rsidRPr="007F10BF">
        <w:rPr>
          <w:rFonts w:ascii="Times New Roman" w:eastAsia="Times New Roman" w:hAnsi="Times New Roman" w:cs="Times New Roman"/>
          <w:sz w:val="28"/>
          <w:szCs w:val="28"/>
          <w:lang w:eastAsia="ru-RU"/>
        </w:rPr>
        <w:t>за</w:t>
      </w:r>
      <w:proofErr w:type="gram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7" w:name="sub_1421"/>
      <w:bookmarkEnd w:id="46"/>
      <w:r w:rsidRPr="007F10BF">
        <w:rPr>
          <w:rFonts w:ascii="Times New Roman" w:eastAsia="Times New Roman" w:hAnsi="Times New Roman" w:cs="Times New Roman"/>
          <w:sz w:val="28"/>
          <w:szCs w:val="28"/>
          <w:lang w:eastAsia="ru-RU"/>
        </w:rPr>
        <w:t>1.4.8.1. 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8" w:name="sub_1422"/>
      <w:bookmarkEnd w:id="47"/>
      <w:r w:rsidRPr="007F10BF">
        <w:rPr>
          <w:rFonts w:ascii="Times New Roman" w:eastAsia="Times New Roman" w:hAnsi="Times New Roman" w:cs="Times New Roman"/>
          <w:sz w:val="28"/>
          <w:szCs w:val="28"/>
          <w:lang w:eastAsia="ru-RU"/>
        </w:rPr>
        <w:t>1.4.8.2. Контроль исполнения обязательств поставщиком (исполнителем, подрядчиком) в соответствии с договором, заключенным по результатам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49" w:name="sub_1423"/>
      <w:bookmarkEnd w:id="48"/>
      <w:r w:rsidRPr="007F10BF">
        <w:rPr>
          <w:rFonts w:ascii="Times New Roman" w:eastAsia="Times New Roman" w:hAnsi="Times New Roman" w:cs="Times New Roman"/>
          <w:sz w:val="28"/>
          <w:szCs w:val="28"/>
          <w:lang w:eastAsia="ru-RU"/>
        </w:rPr>
        <w:t>1.4.8.3. Выполнение утвержденного плана проведения  закупок.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50" w:name="sub_1424"/>
      <w:bookmarkEnd w:id="49"/>
      <w:r w:rsidRPr="007F10BF">
        <w:rPr>
          <w:rFonts w:ascii="Times New Roman" w:eastAsia="Times New Roman" w:hAnsi="Times New Roman" w:cs="Times New Roman"/>
          <w:sz w:val="28"/>
          <w:szCs w:val="28"/>
          <w:lang w:eastAsia="ru-RU"/>
        </w:rPr>
        <w:lastRenderedPageBreak/>
        <w:t>1.4.8.4. Качество, полноту и своевременность представления Организатору документов, необходимых для проведения  закупки, указанных в пункте 1.4.2. настоящего Положения.</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51" w:name="_Toc324439561"/>
      <w:r w:rsidRPr="007F10BF">
        <w:rPr>
          <w:rFonts w:ascii="Times New Roman" w:eastAsia="Times New Roman" w:hAnsi="Times New Roman" w:cs="Times New Roman"/>
          <w:b/>
          <w:bCs/>
          <w:color w:val="4F81BD"/>
          <w:sz w:val="28"/>
          <w:szCs w:val="28"/>
          <w:lang w:val="x-none" w:eastAsia="ru-RU"/>
        </w:rPr>
        <w:t>1.5. Конкурсная, Аукционная  комиссия.</w:t>
      </w:r>
      <w:bookmarkEnd w:id="51"/>
    </w:p>
    <w:bookmarkEnd w:id="50"/>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1.5.1. В целях проведения открытого конкурса, открытого конкурса в электронной  форме или открытого аукциона в электронной форме создается коллегиальный </w:t>
      </w:r>
      <w:bookmarkStart w:id="52" w:name="sub_161"/>
      <w:r w:rsidRPr="007F10BF">
        <w:rPr>
          <w:rFonts w:ascii="Times New Roman" w:eastAsia="Times New Roman" w:hAnsi="Times New Roman" w:cs="Times New Roman"/>
          <w:sz w:val="28"/>
          <w:szCs w:val="28"/>
          <w:lang w:eastAsia="ru-RU"/>
        </w:rPr>
        <w:t xml:space="preserve">орган – </w:t>
      </w:r>
      <w:hyperlink w:anchor="sub_1211" w:history="1">
        <w:proofErr w:type="gramStart"/>
        <w:r w:rsidRPr="007F10BF">
          <w:rPr>
            <w:rFonts w:ascii="Times New Roman" w:eastAsia="Times New Roman" w:hAnsi="Times New Roman" w:cs="Times New Roman"/>
            <w:sz w:val="28"/>
            <w:szCs w:val="28"/>
            <w:lang w:eastAsia="ru-RU"/>
          </w:rPr>
          <w:t>К</w:t>
        </w:r>
      </w:hyperlink>
      <w:r w:rsidRPr="007F10BF">
        <w:rPr>
          <w:rFonts w:ascii="Times New Roman" w:eastAsia="Times New Roman" w:hAnsi="Times New Roman" w:cs="Times New Roman"/>
          <w:sz w:val="28"/>
          <w:szCs w:val="28"/>
          <w:lang w:eastAsia="ru-RU"/>
        </w:rPr>
        <w:t>онкурсная</w:t>
      </w:r>
      <w:proofErr w:type="gramEnd"/>
      <w:r w:rsidRPr="007F10BF">
        <w:rPr>
          <w:rFonts w:ascii="Times New Roman" w:eastAsia="Times New Roman" w:hAnsi="Times New Roman" w:cs="Times New Roman"/>
          <w:sz w:val="28"/>
          <w:szCs w:val="28"/>
          <w:lang w:eastAsia="ru-RU"/>
        </w:rPr>
        <w:t xml:space="preserve"> / Аукционная комиссия соответственно (далее – Комиссия).  Число членов Комиссии должно быть не менее чем пять человек.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53" w:name="sub_162"/>
      <w:bookmarkEnd w:id="52"/>
      <w:r w:rsidRPr="007F10BF">
        <w:rPr>
          <w:rFonts w:ascii="Times New Roman" w:eastAsia="Times New Roman" w:hAnsi="Times New Roman" w:cs="Times New Roman"/>
          <w:sz w:val="28"/>
          <w:szCs w:val="28"/>
          <w:lang w:eastAsia="ru-RU"/>
        </w:rPr>
        <w:t>1.5.2. Состав Комиссии формируется для каждой закупки отдельно.</w:t>
      </w:r>
      <w:bookmarkStart w:id="54" w:name="sub_164"/>
      <w:bookmarkEnd w:id="53"/>
      <w:r w:rsidRPr="007F10BF">
        <w:rPr>
          <w:rFonts w:ascii="Times New Roman" w:eastAsia="Times New Roman" w:hAnsi="Times New Roman" w:cs="Times New Roman"/>
          <w:sz w:val="28"/>
          <w:szCs w:val="28"/>
          <w:lang w:eastAsia="ru-RU"/>
        </w:rPr>
        <w:t xml:space="preserve">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Организатором закупки является структурное подразделение Заказчика, состав Комиссии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rsidR="007F10BF" w:rsidRPr="007F10BF" w:rsidRDefault="007F10BF" w:rsidP="007F10BF">
      <w:pPr>
        <w:spacing w:after="0" w:line="240" w:lineRule="auto"/>
        <w:ind w:firstLine="708"/>
        <w:jc w:val="both"/>
        <w:rPr>
          <w:rFonts w:ascii="Times New Roman" w:eastAsia="Times New Roman" w:hAnsi="Times New Roman" w:cs="Times New Roman"/>
          <w:color w:val="FF0000"/>
          <w:sz w:val="28"/>
          <w:szCs w:val="28"/>
          <w:lang w:eastAsia="ru-RU"/>
        </w:rPr>
      </w:pPr>
      <w:bookmarkStart w:id="55" w:name="sub_165"/>
      <w:bookmarkEnd w:id="54"/>
      <w:r w:rsidRPr="007F10BF">
        <w:rPr>
          <w:rFonts w:ascii="Times New Roman" w:eastAsia="Times New Roman" w:hAnsi="Times New Roman" w:cs="Times New Roman"/>
          <w:sz w:val="28"/>
          <w:szCs w:val="28"/>
          <w:lang w:eastAsia="ru-RU"/>
        </w:rPr>
        <w:t>1.5.3.</w:t>
      </w:r>
      <w:bookmarkEnd w:id="55"/>
      <w:r w:rsidRPr="007F10BF">
        <w:rPr>
          <w:rFonts w:ascii="Times New Roman" w:eastAsia="Times New Roman" w:hAnsi="Times New Roman" w:cs="Times New Roman"/>
          <w:sz w:val="28"/>
          <w:szCs w:val="28"/>
          <w:lang w:eastAsia="ru-RU"/>
        </w:rPr>
        <w:t xml:space="preserve"> В состав Комиссии могут входить как  работники Заказчика, так и иные лица.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должны заявить самоотвод, о чем делается отметка в протоколе, и не принимать участие в голосовании. </w:t>
      </w:r>
      <w:bookmarkStart w:id="56" w:name="sub_166"/>
      <w:r w:rsidRPr="007F10BF">
        <w:rPr>
          <w:rFonts w:ascii="Times New Roman" w:eastAsia="Times New Roman" w:hAnsi="Times New Roman" w:cs="Times New Roman"/>
          <w:color w:val="FF0000"/>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57" w:name="sub_167"/>
      <w:bookmarkEnd w:id="56"/>
      <w:r w:rsidRPr="007F10BF">
        <w:rPr>
          <w:rFonts w:ascii="Times New Roman" w:eastAsia="Times New Roman" w:hAnsi="Times New Roman" w:cs="Times New Roman"/>
          <w:sz w:val="28"/>
          <w:szCs w:val="28"/>
          <w:lang w:eastAsia="ru-RU"/>
        </w:rPr>
        <w:t xml:space="preserve">1.5.4. Комиссия в своей деятельности руководствуется законодательством Российской Федерации, настоящим Положением, а также иными  внутренними документами Общества.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58" w:name="sub_168"/>
      <w:bookmarkEnd w:id="57"/>
      <w:r w:rsidRPr="007F10BF">
        <w:rPr>
          <w:rFonts w:ascii="Times New Roman" w:eastAsia="Times New Roman" w:hAnsi="Times New Roman" w:cs="Times New Roman"/>
          <w:sz w:val="28"/>
          <w:szCs w:val="28"/>
          <w:lang w:eastAsia="ru-RU"/>
        </w:rPr>
        <w:t xml:space="preserve">1.5.5. Комиссия </w:t>
      </w:r>
      <w:hyperlink w:anchor="sub_1211" w:history="1"/>
      <w:r w:rsidRPr="007F10BF">
        <w:rPr>
          <w:rFonts w:ascii="Times New Roman" w:eastAsia="Times New Roman" w:hAnsi="Times New Roman" w:cs="Times New Roman"/>
          <w:sz w:val="28"/>
          <w:szCs w:val="28"/>
          <w:lang w:eastAsia="ru-RU"/>
        </w:rPr>
        <w:t>для выполнения своих функций вправе: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59" w:name="sub_1681"/>
      <w:bookmarkEnd w:id="58"/>
      <w:r w:rsidRPr="007F10BF">
        <w:rPr>
          <w:rFonts w:ascii="Times New Roman" w:eastAsia="Times New Roman" w:hAnsi="Times New Roman" w:cs="Times New Roman"/>
          <w:sz w:val="28"/>
          <w:szCs w:val="28"/>
          <w:lang w:eastAsia="ru-RU"/>
        </w:rPr>
        <w:t xml:space="preserve">1.5.5.1. Рекомендовать Заказчику </w:t>
      </w:r>
      <w:hyperlink w:anchor="sub_1216" w:history="1"/>
      <w:r w:rsidRPr="007F10BF">
        <w:rPr>
          <w:rFonts w:ascii="Times New Roman" w:eastAsia="Times New Roman" w:hAnsi="Times New Roman" w:cs="Times New Roman"/>
          <w:sz w:val="28"/>
          <w:szCs w:val="28"/>
          <w:lang w:eastAsia="ru-RU"/>
        </w:rPr>
        <w:t xml:space="preserve">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0" w:name="sub_1682"/>
      <w:bookmarkEnd w:id="59"/>
      <w:r w:rsidRPr="007F10BF">
        <w:rPr>
          <w:rFonts w:ascii="Times New Roman" w:eastAsia="Times New Roman" w:hAnsi="Times New Roman" w:cs="Times New Roman"/>
          <w:sz w:val="28"/>
          <w:szCs w:val="28"/>
          <w:lang w:eastAsia="ru-RU"/>
        </w:rPr>
        <w:t>1.5.5.2. Получать в установленном порядке от структурных подразделений Общества  информацию, необходимую для выполнения своих функций.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1" w:name="sub_169"/>
      <w:bookmarkEnd w:id="60"/>
      <w:r w:rsidRPr="007F10BF">
        <w:rPr>
          <w:rFonts w:ascii="Times New Roman" w:eastAsia="Times New Roman" w:hAnsi="Times New Roman" w:cs="Times New Roman"/>
          <w:sz w:val="28"/>
          <w:szCs w:val="28"/>
          <w:lang w:eastAsia="ru-RU"/>
        </w:rPr>
        <w:t xml:space="preserve">1.5.6.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2" w:name="sub_1610"/>
      <w:bookmarkEnd w:id="61"/>
      <w:r w:rsidRPr="007F10BF">
        <w:rPr>
          <w:rFonts w:ascii="Times New Roman" w:eastAsia="Times New Roman" w:hAnsi="Times New Roman" w:cs="Times New Roman"/>
          <w:sz w:val="28"/>
          <w:szCs w:val="28"/>
          <w:lang w:eastAsia="ru-RU"/>
        </w:rPr>
        <w:t>1.5.7. Комиссия возглавляется</w:t>
      </w:r>
      <w:bookmarkStart w:id="63" w:name="sub_1611"/>
      <w:bookmarkEnd w:id="62"/>
      <w:r w:rsidRPr="007F10BF">
        <w:rPr>
          <w:rFonts w:ascii="Times New Roman" w:eastAsia="Times New Roman" w:hAnsi="Times New Roman" w:cs="Times New Roman"/>
          <w:sz w:val="28"/>
          <w:szCs w:val="28"/>
          <w:lang w:eastAsia="ru-RU"/>
        </w:rPr>
        <w:t xml:space="preserve"> председателем, который назначается распорядительным документом о проведении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4" w:name="sub_1612"/>
      <w:bookmarkEnd w:id="63"/>
      <w:r w:rsidRPr="007F10BF">
        <w:rPr>
          <w:rFonts w:ascii="Times New Roman" w:eastAsia="Times New Roman" w:hAnsi="Times New Roman" w:cs="Times New Roman"/>
          <w:sz w:val="28"/>
          <w:szCs w:val="28"/>
          <w:lang w:eastAsia="ru-RU"/>
        </w:rPr>
        <w:t>1.5.8. Председатель Комиссии: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5" w:name="sub_16121"/>
      <w:bookmarkEnd w:id="64"/>
      <w:r w:rsidRPr="007F10BF">
        <w:rPr>
          <w:rFonts w:ascii="Times New Roman" w:eastAsia="Times New Roman" w:hAnsi="Times New Roman" w:cs="Times New Roman"/>
          <w:sz w:val="28"/>
          <w:szCs w:val="28"/>
          <w:lang w:eastAsia="ru-RU"/>
        </w:rPr>
        <w:t>1.5.8.1.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6" w:name="sub_16122"/>
      <w:bookmarkEnd w:id="65"/>
      <w:r w:rsidRPr="007F10BF">
        <w:rPr>
          <w:rFonts w:ascii="Times New Roman" w:eastAsia="Times New Roman" w:hAnsi="Times New Roman" w:cs="Times New Roman"/>
          <w:sz w:val="28"/>
          <w:szCs w:val="28"/>
          <w:lang w:eastAsia="ru-RU"/>
        </w:rPr>
        <w:t>1.5.8.2. Подписывает протоколы заседаний Комиссии.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7" w:name="sub_16123"/>
      <w:bookmarkEnd w:id="66"/>
      <w:r w:rsidRPr="007F10BF">
        <w:rPr>
          <w:rFonts w:ascii="Times New Roman" w:eastAsia="Times New Roman" w:hAnsi="Times New Roman" w:cs="Times New Roman"/>
          <w:sz w:val="28"/>
          <w:szCs w:val="28"/>
          <w:lang w:eastAsia="ru-RU"/>
        </w:rPr>
        <w:lastRenderedPageBreak/>
        <w:t xml:space="preserve">1.5.8.3. 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8" w:name="sub_1613"/>
      <w:bookmarkEnd w:id="67"/>
      <w:r w:rsidRPr="007F10BF">
        <w:rPr>
          <w:rFonts w:ascii="Times New Roman" w:eastAsia="Times New Roman" w:hAnsi="Times New Roman" w:cs="Times New Roman"/>
          <w:sz w:val="28"/>
          <w:szCs w:val="28"/>
          <w:lang w:eastAsia="ru-RU"/>
        </w:rPr>
        <w:t>1.5.9. Председатель и иные члены Комиссии обязаны: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69" w:name="sub_16131"/>
      <w:bookmarkEnd w:id="68"/>
      <w:r w:rsidRPr="007F10BF">
        <w:rPr>
          <w:rFonts w:ascii="Times New Roman" w:eastAsia="Times New Roman" w:hAnsi="Times New Roman" w:cs="Times New Roman"/>
          <w:sz w:val="28"/>
          <w:szCs w:val="28"/>
          <w:lang w:eastAsia="ru-RU"/>
        </w:rPr>
        <w:t xml:space="preserve">1.5.9.1. Действовать в соответствии с действующим законодательством Российской Федерации, настоящим Положением и иными внутренними документами Общества.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0" w:name="sub_16132"/>
      <w:bookmarkEnd w:id="69"/>
      <w:r w:rsidRPr="007F10BF">
        <w:rPr>
          <w:rFonts w:ascii="Times New Roman" w:eastAsia="Times New Roman" w:hAnsi="Times New Roman" w:cs="Times New Roman"/>
          <w:sz w:val="28"/>
          <w:szCs w:val="28"/>
          <w:lang w:eastAsia="ru-RU"/>
        </w:rPr>
        <w:t xml:space="preserve">1.5.9.2. Принимать решения на основе принципов справедливого, равного и объективного отношения к участникам закупки </w:t>
      </w:r>
      <w:hyperlink w:anchor="sub_1214" w:history="1"/>
      <w:r w:rsidRPr="007F10BF">
        <w:rPr>
          <w:rFonts w:ascii="Times New Roman" w:eastAsia="Times New Roman" w:hAnsi="Times New Roman" w:cs="Times New Roman"/>
          <w:sz w:val="28"/>
          <w:szCs w:val="28"/>
          <w:lang w:eastAsia="ru-RU"/>
        </w:rPr>
        <w:t xml:space="preserve"> в соответствии с правилами, условиями и критериями, указанными в  документации о закупке. </w:t>
      </w:r>
      <w:bookmarkStart w:id="71" w:name="sub_1614"/>
      <w:bookmarkEnd w:id="70"/>
      <w:r w:rsidRPr="007F10BF">
        <w:rPr>
          <w:rFonts w:ascii="Times New Roman" w:eastAsia="Times New Roman" w:hAnsi="Times New Roman" w:cs="Times New Roman"/>
          <w:sz w:val="28"/>
          <w:szCs w:val="28"/>
          <w:lang w:eastAsia="ru-RU"/>
        </w:rPr>
        <w:t xml:space="preserve"> </w:t>
      </w:r>
      <w:bookmarkStart w:id="72" w:name="sub_16152"/>
      <w:bookmarkEnd w:id="71"/>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3" w:name="sub_1616"/>
      <w:bookmarkEnd w:id="72"/>
      <w:r w:rsidRPr="007F10BF">
        <w:rPr>
          <w:rFonts w:ascii="Times New Roman" w:eastAsia="Times New Roman" w:hAnsi="Times New Roman" w:cs="Times New Roman"/>
          <w:sz w:val="28"/>
          <w:szCs w:val="28"/>
          <w:lang w:eastAsia="ru-RU"/>
        </w:rPr>
        <w:t>1.5.10. Членам Комиссии, а также привлекаемым к работе  Комиссии лицам, запрещается: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4" w:name="sub_16161"/>
      <w:bookmarkEnd w:id="73"/>
      <w:r w:rsidRPr="007F10BF">
        <w:rPr>
          <w:rFonts w:ascii="Times New Roman" w:eastAsia="Times New Roman" w:hAnsi="Times New Roman" w:cs="Times New Roman"/>
          <w:sz w:val="28"/>
          <w:szCs w:val="28"/>
          <w:lang w:eastAsia="ru-RU"/>
        </w:rPr>
        <w:t xml:space="preserve">1.5.10.1. Осуществлять действия, направленные на создание преимуществ одному или нескольким  участникам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5" w:name="sub_16162"/>
      <w:bookmarkEnd w:id="74"/>
      <w:r w:rsidRPr="007F10BF">
        <w:rPr>
          <w:rFonts w:ascii="Times New Roman" w:eastAsia="Times New Roman" w:hAnsi="Times New Roman" w:cs="Times New Roman"/>
          <w:sz w:val="28"/>
          <w:szCs w:val="28"/>
          <w:lang w:eastAsia="ru-RU"/>
        </w:rPr>
        <w:t xml:space="preserve">1.5.10.2. Проводить консультации и переговоры с участниками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6" w:name="sub_16163"/>
      <w:bookmarkEnd w:id="75"/>
      <w:r w:rsidRPr="007F10BF">
        <w:rPr>
          <w:rFonts w:ascii="Times New Roman" w:eastAsia="Times New Roman" w:hAnsi="Times New Roman" w:cs="Times New Roman"/>
          <w:sz w:val="28"/>
          <w:szCs w:val="28"/>
          <w:lang w:eastAsia="ru-RU"/>
        </w:rPr>
        <w:t>1.5.10.3.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7" w:name="sub_1617"/>
      <w:bookmarkEnd w:id="76"/>
      <w:r w:rsidRPr="007F10BF">
        <w:rPr>
          <w:rFonts w:ascii="Times New Roman" w:eastAsia="Times New Roman" w:hAnsi="Times New Roman" w:cs="Times New Roman"/>
          <w:sz w:val="28"/>
          <w:szCs w:val="28"/>
          <w:lang w:eastAsia="ru-RU"/>
        </w:rPr>
        <w:t>1.5.11. Заседания Комиссии признаются правомочными, если на них присутствует не менее половины ее членов.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8" w:name="sub_1618"/>
      <w:bookmarkEnd w:id="77"/>
      <w:r w:rsidRPr="007F10BF">
        <w:rPr>
          <w:rFonts w:ascii="Times New Roman" w:eastAsia="Times New Roman" w:hAnsi="Times New Roman" w:cs="Times New Roman"/>
          <w:sz w:val="28"/>
          <w:szCs w:val="28"/>
          <w:lang w:eastAsia="ru-RU"/>
        </w:rPr>
        <w:t>1.5.12. Заседания Комиссии проводит председатель Комиссии.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79" w:name="sub_1619"/>
      <w:bookmarkEnd w:id="78"/>
      <w:r w:rsidRPr="007F10BF">
        <w:rPr>
          <w:rFonts w:ascii="Times New Roman" w:eastAsia="Times New Roman" w:hAnsi="Times New Roman" w:cs="Times New Roman"/>
          <w:sz w:val="28"/>
          <w:szCs w:val="28"/>
          <w:lang w:eastAsia="ru-RU"/>
        </w:rPr>
        <w:t>1.5.13.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0" w:name="sub_1620"/>
      <w:bookmarkEnd w:id="79"/>
      <w:r w:rsidRPr="007F10BF">
        <w:rPr>
          <w:rFonts w:ascii="Times New Roman" w:eastAsia="Times New Roman" w:hAnsi="Times New Roman" w:cs="Times New Roman"/>
          <w:sz w:val="28"/>
          <w:szCs w:val="28"/>
          <w:lang w:eastAsia="ru-RU"/>
        </w:rPr>
        <w:t>1.5.14. Форма принятия решения Комиссией - открытое голосование. Голосование осуществляется по каждому вопросу отдельно.</w:t>
      </w:r>
      <w:bookmarkEnd w:id="80"/>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Подсчет голосов производится председателем Комиссии.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1" w:name="sub_1621"/>
      <w:r w:rsidRPr="007F10BF">
        <w:rPr>
          <w:rFonts w:ascii="Times New Roman" w:eastAsia="Times New Roman" w:hAnsi="Times New Roman" w:cs="Times New Roman"/>
          <w:sz w:val="28"/>
          <w:szCs w:val="28"/>
          <w:lang w:eastAsia="ru-RU"/>
        </w:rPr>
        <w:t>1.5.15.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bookmarkStart w:id="82" w:name="sub_1622"/>
      <w:bookmarkEnd w:id="81"/>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3" w:name="sub_1623"/>
      <w:bookmarkEnd w:id="82"/>
      <w:r w:rsidRPr="007F10BF">
        <w:rPr>
          <w:rFonts w:ascii="Times New Roman" w:eastAsia="Times New Roman" w:hAnsi="Times New Roman" w:cs="Times New Roman"/>
          <w:sz w:val="28"/>
          <w:szCs w:val="28"/>
          <w:lang w:eastAsia="ru-RU"/>
        </w:rPr>
        <w:t xml:space="preserve">1.5.16. Решения Комиссии о результатах закупки обязательны для исполнения Заказчиком.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4" w:name="sub_1624"/>
      <w:bookmarkEnd w:id="83"/>
      <w:r w:rsidRPr="007F10BF">
        <w:rPr>
          <w:rFonts w:ascii="Times New Roman" w:eastAsia="Times New Roman" w:hAnsi="Times New Roman" w:cs="Times New Roman"/>
          <w:sz w:val="28"/>
          <w:szCs w:val="28"/>
          <w:lang w:eastAsia="ru-RU"/>
        </w:rPr>
        <w:t xml:space="preserve">1.5.17.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 закупки.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bookmarkStart w:id="85" w:name="sub_177"/>
      <w:bookmarkEnd w:id="14"/>
      <w:bookmarkEnd w:id="41"/>
      <w:bookmarkEnd w:id="84"/>
      <w:r w:rsidRPr="007F10BF">
        <w:rPr>
          <w:rFonts w:ascii="Times New Roman" w:eastAsia="Times New Roman" w:hAnsi="Times New Roman" w:cs="Times New Roman"/>
          <w:b/>
          <w:sz w:val="28"/>
          <w:szCs w:val="28"/>
          <w:lang w:eastAsia="ru-RU"/>
        </w:rPr>
        <w:t xml:space="preserve"> </w:t>
      </w: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86" w:name="_Toc324439562"/>
      <w:bookmarkStart w:id="87" w:name="sub_108"/>
      <w:bookmarkEnd w:id="85"/>
      <w:r w:rsidRPr="007F10BF">
        <w:rPr>
          <w:rFonts w:ascii="Times New Roman" w:eastAsia="Times New Roman" w:hAnsi="Times New Roman" w:cs="Times New Roman"/>
          <w:b/>
          <w:bCs/>
          <w:color w:val="4F81BD"/>
          <w:sz w:val="28"/>
          <w:szCs w:val="28"/>
          <w:lang w:val="x-none" w:eastAsia="ru-RU"/>
        </w:rPr>
        <w:lastRenderedPageBreak/>
        <w:t>1.6. Комиссия по подведению итогов запроса предложений.</w:t>
      </w:r>
      <w:bookmarkEnd w:id="86"/>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8" w:name="sub_181"/>
      <w:bookmarkEnd w:id="87"/>
      <w:r w:rsidRPr="007F10BF">
        <w:rPr>
          <w:rFonts w:ascii="Times New Roman" w:eastAsia="Times New Roman" w:hAnsi="Times New Roman" w:cs="Times New Roman"/>
          <w:sz w:val="28"/>
          <w:szCs w:val="28"/>
          <w:lang w:eastAsia="ru-RU"/>
        </w:rPr>
        <w:t>1.6.1. При осуществлении закупок путем проведения запроса предложений для подведения итогов запроса предложений создается коллегиальный орган – Комиссия по подведению итогов запроса предложений. Число членов Комиссии по подведению итогов запроса предложений должно быть не менее пяти человек.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89" w:name="sub_182"/>
      <w:bookmarkEnd w:id="88"/>
      <w:r w:rsidRPr="007F10BF">
        <w:rPr>
          <w:rFonts w:ascii="Times New Roman" w:eastAsia="Times New Roman" w:hAnsi="Times New Roman" w:cs="Times New Roman"/>
          <w:sz w:val="28"/>
          <w:szCs w:val="28"/>
          <w:lang w:eastAsia="ru-RU"/>
        </w:rPr>
        <w:t>1.6.2. Состав Комиссии по подведению итогов запроса предложений формируется для каждого запроса предложений отдельно.</w:t>
      </w:r>
      <w:bookmarkStart w:id="90" w:name="sub_183"/>
      <w:bookmarkEnd w:id="89"/>
      <w:r w:rsidRPr="007F10BF">
        <w:rPr>
          <w:rFonts w:ascii="Times New Roman" w:eastAsia="Times New Roman" w:hAnsi="Times New Roman" w:cs="Times New Roman"/>
          <w:sz w:val="28"/>
          <w:szCs w:val="28"/>
          <w:lang w:eastAsia="ru-RU"/>
        </w:rPr>
        <w:t xml:space="preserve">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Организатором закупки является структурное  подразделение Заказчика, состав Комиссии по подведению итогов запроса предложений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по подведению итогов запроса предложений  закрепляется распорядительным документом Организатора.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1" w:name="sub_185"/>
      <w:bookmarkEnd w:id="90"/>
      <w:r w:rsidRPr="007F10BF">
        <w:rPr>
          <w:rFonts w:ascii="Times New Roman" w:eastAsia="Times New Roman" w:hAnsi="Times New Roman" w:cs="Times New Roman"/>
          <w:sz w:val="28"/>
          <w:szCs w:val="28"/>
          <w:lang w:eastAsia="ru-RU"/>
        </w:rPr>
        <w:t>1.6.3.</w:t>
      </w:r>
      <w:bookmarkEnd w:id="91"/>
      <w:r w:rsidRPr="007F10BF">
        <w:rPr>
          <w:rFonts w:ascii="Times New Roman" w:eastAsia="Times New Roman" w:hAnsi="Times New Roman" w:cs="Times New Roman"/>
          <w:sz w:val="28"/>
          <w:szCs w:val="28"/>
          <w:lang w:eastAsia="ru-RU"/>
        </w:rPr>
        <w:t xml:space="preserve"> В состав Комиссии  по подведению итогов запроса предложений  могут входить как  работники Заказчика, так и иные лица. Членами комиссии по подведению итогов запроса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Комиссии по подведению итогов запроса предложений должны заявить самоотвод, о чем делается отметка в протоколе, и не принимать участие в голосовании.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2" w:name="sub_186"/>
      <w:r w:rsidRPr="007F10BF">
        <w:rPr>
          <w:rFonts w:ascii="Times New Roman" w:eastAsia="Times New Roman" w:hAnsi="Times New Roman" w:cs="Times New Roman"/>
          <w:sz w:val="28"/>
          <w:szCs w:val="28"/>
          <w:lang w:eastAsia="ru-RU"/>
        </w:rPr>
        <w:t xml:space="preserve">1.6.4. Комиссия по подведению итогов запроса предложений в своей деятельности руководствуется законодательством Российской Федерации, настоящим Положением, а также  иными внутренними документами Общества.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3" w:name="sub_187"/>
      <w:bookmarkEnd w:id="92"/>
      <w:r w:rsidRPr="007F10BF">
        <w:rPr>
          <w:rFonts w:ascii="Times New Roman" w:eastAsia="Times New Roman" w:hAnsi="Times New Roman" w:cs="Times New Roman"/>
          <w:sz w:val="28"/>
          <w:szCs w:val="28"/>
          <w:lang w:eastAsia="ru-RU"/>
        </w:rPr>
        <w:t xml:space="preserve">1.6.5. Основными задачами Комиссии </w:t>
      </w:r>
      <w:hyperlink w:anchor="sub_1211" w:history="1"/>
      <w:r w:rsidRPr="007F10BF">
        <w:rPr>
          <w:rFonts w:ascii="Times New Roman" w:eastAsia="Times New Roman" w:hAnsi="Times New Roman" w:cs="Times New Roman"/>
          <w:sz w:val="28"/>
          <w:szCs w:val="28"/>
          <w:lang w:eastAsia="ru-RU"/>
        </w:rPr>
        <w:t xml:space="preserve"> по подведению итогов запроса предложений являются: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4" w:name="sub_1871"/>
      <w:bookmarkEnd w:id="93"/>
      <w:r w:rsidRPr="007F10BF">
        <w:rPr>
          <w:rFonts w:ascii="Times New Roman" w:eastAsia="Times New Roman" w:hAnsi="Times New Roman" w:cs="Times New Roman"/>
          <w:sz w:val="28"/>
          <w:szCs w:val="28"/>
          <w:lang w:eastAsia="ru-RU"/>
        </w:rPr>
        <w:t>1.6.5.1. Выбор заявки на участие в запросе предложений,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5" w:name="sub_1872"/>
      <w:bookmarkEnd w:id="94"/>
      <w:r w:rsidRPr="007F10BF">
        <w:rPr>
          <w:rFonts w:ascii="Times New Roman" w:eastAsia="Times New Roman" w:hAnsi="Times New Roman" w:cs="Times New Roman"/>
          <w:sz w:val="28"/>
          <w:szCs w:val="28"/>
          <w:lang w:eastAsia="ru-RU"/>
        </w:rPr>
        <w:t xml:space="preserve">1.6.5.2. Обеспечение максимальной эффективности запросов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6" w:name="sub_1873"/>
      <w:bookmarkEnd w:id="95"/>
      <w:r w:rsidRPr="007F10BF">
        <w:rPr>
          <w:rFonts w:ascii="Times New Roman" w:eastAsia="Times New Roman" w:hAnsi="Times New Roman" w:cs="Times New Roman"/>
          <w:sz w:val="28"/>
          <w:szCs w:val="28"/>
          <w:lang w:eastAsia="ru-RU"/>
        </w:rPr>
        <w:t xml:space="preserve">1.6.5.3. Соблюдение принципов объективности, прозрачности, беспристрастности, </w:t>
      </w:r>
      <w:proofErr w:type="spellStart"/>
      <w:r w:rsidRPr="007F10BF">
        <w:rPr>
          <w:rFonts w:ascii="Times New Roman" w:eastAsia="Times New Roman" w:hAnsi="Times New Roman" w:cs="Times New Roman"/>
          <w:sz w:val="28"/>
          <w:szCs w:val="28"/>
          <w:lang w:eastAsia="ru-RU"/>
        </w:rPr>
        <w:t>конкурентности</w:t>
      </w:r>
      <w:proofErr w:type="spellEnd"/>
      <w:r w:rsidRPr="007F10BF">
        <w:rPr>
          <w:rFonts w:ascii="Times New Roman" w:eastAsia="Times New Roman" w:hAnsi="Times New Roman" w:cs="Times New Roman"/>
          <w:sz w:val="28"/>
          <w:szCs w:val="28"/>
          <w:lang w:eastAsia="ru-RU"/>
        </w:rPr>
        <w:t xml:space="preserve">, равных условий и </w:t>
      </w:r>
      <w:proofErr w:type="spellStart"/>
      <w:r w:rsidRPr="007F10BF">
        <w:rPr>
          <w:rFonts w:ascii="Times New Roman" w:eastAsia="Times New Roman" w:hAnsi="Times New Roman" w:cs="Times New Roman"/>
          <w:sz w:val="28"/>
          <w:szCs w:val="28"/>
          <w:lang w:eastAsia="ru-RU"/>
        </w:rPr>
        <w:t>недискриминации</w:t>
      </w:r>
      <w:proofErr w:type="spellEnd"/>
      <w:r w:rsidRPr="007F10BF">
        <w:rPr>
          <w:rFonts w:ascii="Times New Roman" w:eastAsia="Times New Roman" w:hAnsi="Times New Roman" w:cs="Times New Roman"/>
          <w:sz w:val="28"/>
          <w:szCs w:val="28"/>
          <w:lang w:eastAsia="ru-RU"/>
        </w:rPr>
        <w:t xml:space="preserve"> при проведении запросов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7" w:name="sub_1874"/>
      <w:bookmarkEnd w:id="96"/>
      <w:r w:rsidRPr="007F10BF">
        <w:rPr>
          <w:rFonts w:ascii="Times New Roman" w:eastAsia="Times New Roman" w:hAnsi="Times New Roman" w:cs="Times New Roman"/>
          <w:sz w:val="28"/>
          <w:szCs w:val="28"/>
          <w:lang w:eastAsia="ru-RU"/>
        </w:rPr>
        <w:t>1.6.5.4. Устранение возможностей нанесения вреда  Обществу при проведении запросов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98" w:name="sub_188"/>
      <w:bookmarkEnd w:id="97"/>
      <w:r w:rsidRPr="007F10BF">
        <w:rPr>
          <w:rFonts w:ascii="Times New Roman" w:eastAsia="Times New Roman" w:hAnsi="Times New Roman" w:cs="Times New Roman"/>
          <w:sz w:val="28"/>
          <w:szCs w:val="28"/>
          <w:lang w:eastAsia="ru-RU"/>
        </w:rPr>
        <w:t xml:space="preserve">1.6.6. Комиссия по подведению итогов запроса предложений </w:t>
      </w:r>
      <w:bookmarkStart w:id="99" w:name="sub_1883"/>
      <w:bookmarkEnd w:id="98"/>
      <w:r w:rsidRPr="007F10BF">
        <w:rPr>
          <w:rFonts w:ascii="Times New Roman" w:eastAsia="Times New Roman" w:hAnsi="Times New Roman" w:cs="Times New Roman"/>
          <w:sz w:val="28"/>
          <w:szCs w:val="28"/>
          <w:lang w:eastAsia="ru-RU"/>
        </w:rPr>
        <w:t xml:space="preserve">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w:t>
      </w:r>
      <w:r w:rsidRPr="007F10BF">
        <w:rPr>
          <w:rFonts w:ascii="Times New Roman" w:eastAsia="Times New Roman" w:hAnsi="Times New Roman" w:cs="Times New Roman"/>
          <w:sz w:val="28"/>
          <w:szCs w:val="28"/>
          <w:lang w:eastAsia="ru-RU"/>
        </w:rPr>
        <w:lastRenderedPageBreak/>
        <w:t>предложений несостоявшемся в случае, если отклонены все заявки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0" w:name="sub_189"/>
      <w:bookmarkEnd w:id="99"/>
      <w:r w:rsidRPr="007F10BF">
        <w:rPr>
          <w:rFonts w:ascii="Times New Roman" w:eastAsia="Times New Roman" w:hAnsi="Times New Roman" w:cs="Times New Roman"/>
          <w:sz w:val="28"/>
          <w:szCs w:val="28"/>
          <w:lang w:eastAsia="ru-RU"/>
        </w:rPr>
        <w:t>1.6.7. Комиссия по подведению итогов запроса предложений для выполнения своих функций вправе: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1" w:name="sub_1891"/>
      <w:bookmarkEnd w:id="100"/>
      <w:r w:rsidRPr="007F10BF">
        <w:rPr>
          <w:rFonts w:ascii="Times New Roman" w:eastAsia="Times New Roman" w:hAnsi="Times New Roman" w:cs="Times New Roman"/>
          <w:sz w:val="28"/>
          <w:szCs w:val="28"/>
          <w:lang w:eastAsia="ru-RU"/>
        </w:rPr>
        <w:t xml:space="preserve">1.6.7.1. Принимать решение о проведении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w:t>
      </w:r>
      <w:hyperlink w:anchor="sub_1221" w:history="1"/>
      <w:r w:rsidRPr="007F10BF">
        <w:rPr>
          <w:rFonts w:ascii="Times New Roman" w:eastAsia="Times New Roman" w:hAnsi="Times New Roman" w:cs="Times New Roman"/>
          <w:sz w:val="28"/>
          <w:szCs w:val="28"/>
          <w:lang w:eastAsia="ru-RU"/>
        </w:rPr>
        <w:t xml:space="preserve">  в установленных случаях.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2" w:name="sub_1892"/>
      <w:bookmarkEnd w:id="101"/>
      <w:r w:rsidRPr="007F10BF">
        <w:rPr>
          <w:rFonts w:ascii="Times New Roman" w:eastAsia="Times New Roman" w:hAnsi="Times New Roman" w:cs="Times New Roman"/>
          <w:sz w:val="28"/>
          <w:szCs w:val="28"/>
          <w:lang w:eastAsia="ru-RU"/>
        </w:rPr>
        <w:t xml:space="preserve">1.6.7.2. Принимать решение </w:t>
      </w:r>
      <w:proofErr w:type="gramStart"/>
      <w:r w:rsidRPr="007F10BF">
        <w:rPr>
          <w:rFonts w:ascii="Times New Roman" w:eastAsia="Times New Roman" w:hAnsi="Times New Roman" w:cs="Times New Roman"/>
          <w:sz w:val="28"/>
          <w:szCs w:val="28"/>
          <w:lang w:eastAsia="ru-RU"/>
        </w:rPr>
        <w:t>об отклонении всех заявок на участие в запросе предложений в любое время до подведения</w:t>
      </w:r>
      <w:proofErr w:type="gramEnd"/>
      <w:r w:rsidRPr="007F10BF">
        <w:rPr>
          <w:rFonts w:ascii="Times New Roman" w:eastAsia="Times New Roman" w:hAnsi="Times New Roman" w:cs="Times New Roman"/>
          <w:sz w:val="28"/>
          <w:szCs w:val="28"/>
          <w:lang w:eastAsia="ru-RU"/>
        </w:rPr>
        <w:t xml:space="preserve"> итогов запроса предложений в случае, если ни одна заявка на участие в запросе предложений  не удовлетворяет требованиям документации </w:t>
      </w:r>
      <w:hyperlink w:anchor="sub_124" w:history="1"/>
      <w:r w:rsidRPr="007F10BF">
        <w:rPr>
          <w:rFonts w:ascii="Times New Roman" w:eastAsia="Times New Roman" w:hAnsi="Times New Roman" w:cs="Times New Roman"/>
          <w:sz w:val="28"/>
          <w:szCs w:val="28"/>
          <w:lang w:eastAsia="ru-RU"/>
        </w:rPr>
        <w:t xml:space="preserve"> о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3" w:name="sub_193"/>
      <w:bookmarkEnd w:id="102"/>
      <w:r w:rsidRPr="007F10BF">
        <w:rPr>
          <w:rFonts w:ascii="Times New Roman" w:eastAsia="Times New Roman" w:hAnsi="Times New Roman" w:cs="Times New Roman"/>
          <w:sz w:val="28"/>
          <w:szCs w:val="28"/>
          <w:lang w:eastAsia="ru-RU"/>
        </w:rPr>
        <w:t xml:space="preserve">1.6.7.3. Принимать решение об отказе от проведения запроса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4" w:name="sub_1894"/>
      <w:bookmarkEnd w:id="103"/>
      <w:r w:rsidRPr="007F10BF">
        <w:rPr>
          <w:rFonts w:ascii="Times New Roman" w:eastAsia="Times New Roman" w:hAnsi="Times New Roman" w:cs="Times New Roman"/>
          <w:sz w:val="28"/>
          <w:szCs w:val="28"/>
          <w:lang w:eastAsia="ru-RU"/>
        </w:rPr>
        <w:t>1.6.7.4. 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5" w:name="sub_1895"/>
      <w:bookmarkEnd w:id="104"/>
      <w:r w:rsidRPr="007F10BF">
        <w:rPr>
          <w:rFonts w:ascii="Times New Roman" w:eastAsia="Times New Roman" w:hAnsi="Times New Roman" w:cs="Times New Roman"/>
          <w:sz w:val="28"/>
          <w:szCs w:val="28"/>
          <w:lang w:eastAsia="ru-RU"/>
        </w:rPr>
        <w:t>1.6.7.5. Рекомендовать Заказчику, Организатору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6" w:name="sub_1896"/>
      <w:bookmarkEnd w:id="105"/>
      <w:r w:rsidRPr="007F10BF">
        <w:rPr>
          <w:rFonts w:ascii="Times New Roman" w:eastAsia="Times New Roman" w:hAnsi="Times New Roman" w:cs="Times New Roman"/>
          <w:sz w:val="28"/>
          <w:szCs w:val="28"/>
          <w:lang w:eastAsia="ru-RU"/>
        </w:rPr>
        <w:t>1.6.7.6. Получать в установленном порядке от структурных подразделений Общества  информацию, необходимую для выполнения своих функций.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7" w:name="sub_1810"/>
      <w:bookmarkEnd w:id="106"/>
      <w:r w:rsidRPr="007F10BF">
        <w:rPr>
          <w:rFonts w:ascii="Times New Roman" w:eastAsia="Times New Roman" w:hAnsi="Times New Roman" w:cs="Times New Roman"/>
          <w:sz w:val="28"/>
          <w:szCs w:val="28"/>
          <w:lang w:eastAsia="ru-RU"/>
        </w:rPr>
        <w:t>1.6.8. Комиссия по подведению итогов запроса предложений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08" w:name="sub_1811"/>
      <w:bookmarkEnd w:id="107"/>
      <w:r w:rsidRPr="007F10BF">
        <w:rPr>
          <w:rFonts w:ascii="Times New Roman" w:eastAsia="Times New Roman" w:hAnsi="Times New Roman" w:cs="Times New Roman"/>
          <w:sz w:val="28"/>
          <w:szCs w:val="28"/>
          <w:lang w:eastAsia="ru-RU"/>
        </w:rPr>
        <w:t xml:space="preserve">1.6.9. Комиссия по подведению итогов запроса предложений   возглавляется председателем, который назначается распорядительным документом о проведении закупки. </w:t>
      </w:r>
      <w:bookmarkStart w:id="109" w:name="sub_1812"/>
      <w:bookmarkEnd w:id="108"/>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0" w:name="sub_1813"/>
      <w:bookmarkEnd w:id="109"/>
      <w:r w:rsidRPr="007F10BF">
        <w:rPr>
          <w:rFonts w:ascii="Times New Roman" w:eastAsia="Times New Roman" w:hAnsi="Times New Roman" w:cs="Times New Roman"/>
          <w:sz w:val="28"/>
          <w:szCs w:val="28"/>
          <w:lang w:eastAsia="ru-RU"/>
        </w:rPr>
        <w:t>1.6.10. Председатель комиссии по подведению итогов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1" w:name="sub_18131"/>
      <w:bookmarkEnd w:id="110"/>
      <w:r w:rsidRPr="007F10BF">
        <w:rPr>
          <w:rFonts w:ascii="Times New Roman" w:eastAsia="Times New Roman" w:hAnsi="Times New Roman" w:cs="Times New Roman"/>
          <w:sz w:val="28"/>
          <w:szCs w:val="28"/>
          <w:lang w:eastAsia="ru-RU"/>
        </w:rPr>
        <w:t>1.6.10.1. Созывает и проводит заседания Комиссии по подведению итогов запроса предложений, в том числе определяет дату, время, повестку дня заседания Комиссии по подведению итогов запроса предложений, список лиц, приглашаемых на заседание.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2" w:name="sub_18132"/>
      <w:bookmarkEnd w:id="111"/>
      <w:r w:rsidRPr="007F10BF">
        <w:rPr>
          <w:rFonts w:ascii="Times New Roman" w:eastAsia="Times New Roman" w:hAnsi="Times New Roman" w:cs="Times New Roman"/>
          <w:sz w:val="28"/>
          <w:szCs w:val="28"/>
          <w:lang w:eastAsia="ru-RU"/>
        </w:rPr>
        <w:t>1.6.10.2. Подписывает протоколы заседаний Комиссии по подведению итогов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3" w:name="sub_18133"/>
      <w:bookmarkEnd w:id="112"/>
      <w:r w:rsidRPr="007F10BF">
        <w:rPr>
          <w:rFonts w:ascii="Times New Roman" w:eastAsia="Times New Roman" w:hAnsi="Times New Roman" w:cs="Times New Roman"/>
          <w:sz w:val="28"/>
          <w:szCs w:val="28"/>
          <w:lang w:eastAsia="ru-RU"/>
        </w:rPr>
        <w:lastRenderedPageBreak/>
        <w:t xml:space="preserve">1.6.10.3. Обеспечивает объективное и беспристрастное принятие решений в соответствии с правилами, установленными настоящим Положением.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4" w:name="sub_1814"/>
      <w:bookmarkEnd w:id="113"/>
      <w:r w:rsidRPr="007F10BF">
        <w:rPr>
          <w:rFonts w:ascii="Times New Roman" w:eastAsia="Times New Roman" w:hAnsi="Times New Roman" w:cs="Times New Roman"/>
          <w:sz w:val="28"/>
          <w:szCs w:val="28"/>
          <w:lang w:eastAsia="ru-RU"/>
        </w:rPr>
        <w:t>1.6.11. Председатель и иные члены Комиссии по подведению итогов запроса предложений обязаны: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5" w:name="sub_18141"/>
      <w:bookmarkEnd w:id="114"/>
      <w:r w:rsidRPr="007F10BF">
        <w:rPr>
          <w:rFonts w:ascii="Times New Roman" w:eastAsia="Times New Roman" w:hAnsi="Times New Roman" w:cs="Times New Roman"/>
          <w:sz w:val="28"/>
          <w:szCs w:val="28"/>
          <w:lang w:eastAsia="ru-RU"/>
        </w:rPr>
        <w:t>1.6.11.1. Действовать в соответствии с  законодательством Российской Федерации, настоящим Положением  и иными внутренними  документами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6" w:name="sub_18142"/>
      <w:bookmarkEnd w:id="115"/>
      <w:r w:rsidRPr="007F10BF">
        <w:rPr>
          <w:rFonts w:ascii="Times New Roman" w:eastAsia="Times New Roman" w:hAnsi="Times New Roman" w:cs="Times New Roman"/>
          <w:sz w:val="28"/>
          <w:szCs w:val="28"/>
          <w:lang w:eastAsia="ru-RU"/>
        </w:rPr>
        <w:t xml:space="preserve">1.6.11.2. 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w:t>
      </w:r>
      <w:hyperlink w:anchor="sub_124" w:history="1"/>
      <w:r w:rsidRPr="007F10BF">
        <w:rPr>
          <w:rFonts w:ascii="Times New Roman" w:eastAsia="Times New Roman" w:hAnsi="Times New Roman" w:cs="Times New Roman"/>
          <w:sz w:val="28"/>
          <w:szCs w:val="28"/>
          <w:lang w:eastAsia="ru-RU"/>
        </w:rPr>
        <w:t xml:space="preserve"> о запросе предложений.</w:t>
      </w:r>
      <w:bookmarkStart w:id="117" w:name="sub_1815"/>
      <w:bookmarkEnd w:id="116"/>
      <w:r w:rsidRPr="007F10BF">
        <w:rPr>
          <w:rFonts w:ascii="Times New Roman" w:eastAsia="Times New Roman" w:hAnsi="Times New Roman" w:cs="Times New Roman"/>
          <w:sz w:val="28"/>
          <w:szCs w:val="28"/>
          <w:lang w:eastAsia="ru-RU"/>
        </w:rPr>
        <w:t xml:space="preserve"> </w:t>
      </w:r>
      <w:bookmarkStart w:id="118" w:name="sub_18162"/>
      <w:bookmarkEnd w:id="117"/>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19" w:name="sub_1817"/>
      <w:bookmarkEnd w:id="118"/>
      <w:r w:rsidRPr="007F10BF">
        <w:rPr>
          <w:rFonts w:ascii="Times New Roman" w:eastAsia="Times New Roman" w:hAnsi="Times New Roman" w:cs="Times New Roman"/>
          <w:sz w:val="28"/>
          <w:szCs w:val="28"/>
          <w:lang w:eastAsia="ru-RU"/>
        </w:rPr>
        <w:t>1.6.12. Членам Комиссии по подведению итогов запроса предложений, а также привлекаемым к работе Комиссии по подведению итогов запроса предложений лицам, запрещается: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0" w:name="sub_18171"/>
      <w:bookmarkEnd w:id="119"/>
      <w:r w:rsidRPr="007F10BF">
        <w:rPr>
          <w:rFonts w:ascii="Times New Roman" w:eastAsia="Times New Roman" w:hAnsi="Times New Roman" w:cs="Times New Roman"/>
          <w:sz w:val="28"/>
          <w:szCs w:val="28"/>
          <w:lang w:eastAsia="ru-RU"/>
        </w:rPr>
        <w:t xml:space="preserve">1.6.12.1. Осуществлять действия, направленные на создание преимуществ одному или нескольким участникам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1" w:name="sub_18172"/>
      <w:bookmarkEnd w:id="120"/>
      <w:r w:rsidRPr="007F10BF">
        <w:rPr>
          <w:rFonts w:ascii="Times New Roman" w:eastAsia="Times New Roman" w:hAnsi="Times New Roman" w:cs="Times New Roman"/>
          <w:sz w:val="28"/>
          <w:szCs w:val="28"/>
          <w:lang w:eastAsia="ru-RU"/>
        </w:rPr>
        <w:t xml:space="preserve">1.6.12.2. Проводить консультации и переговоры с участниками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2" w:name="sub_18173"/>
      <w:bookmarkEnd w:id="121"/>
      <w:r w:rsidRPr="007F10BF">
        <w:rPr>
          <w:rFonts w:ascii="Times New Roman" w:eastAsia="Times New Roman" w:hAnsi="Times New Roman" w:cs="Times New Roman"/>
          <w:sz w:val="28"/>
          <w:szCs w:val="28"/>
          <w:lang w:eastAsia="ru-RU"/>
        </w:rPr>
        <w:t xml:space="preserve">1.6.12.3. Предоставлять иным лицам (за исключением Заказчика, </w:t>
      </w:r>
      <w:hyperlink w:anchor="sub_1216" w:history="1">
        <w:r w:rsidRPr="007F10BF">
          <w:rPr>
            <w:rFonts w:ascii="Times New Roman" w:eastAsia="Times New Roman" w:hAnsi="Times New Roman" w:cs="Times New Roman"/>
            <w:sz w:val="28"/>
            <w:szCs w:val="28"/>
            <w:lang w:eastAsia="ru-RU"/>
          </w:rPr>
          <w:t>Организатора</w:t>
        </w:r>
      </w:hyperlink>
      <w:r w:rsidRPr="007F10BF">
        <w:rPr>
          <w:rFonts w:ascii="Times New Roman" w:eastAsia="Times New Roman" w:hAnsi="Times New Roman" w:cs="Times New Roman"/>
          <w:sz w:val="28"/>
          <w:szCs w:val="28"/>
          <w:lang w:eastAsia="ru-RU"/>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3" w:name="sub_1818"/>
      <w:bookmarkEnd w:id="122"/>
      <w:r w:rsidRPr="007F10BF">
        <w:rPr>
          <w:rFonts w:ascii="Times New Roman" w:eastAsia="Times New Roman" w:hAnsi="Times New Roman" w:cs="Times New Roman"/>
          <w:sz w:val="28"/>
          <w:szCs w:val="28"/>
          <w:lang w:eastAsia="ru-RU"/>
        </w:rPr>
        <w:t>1.6.13. Заседания Комиссии по подведению итогов запроса предложений признаются правомочными, если на них присутствует не менее половины ее членов.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4" w:name="sub_1819"/>
      <w:bookmarkEnd w:id="123"/>
      <w:r w:rsidRPr="007F10BF">
        <w:rPr>
          <w:rFonts w:ascii="Times New Roman" w:eastAsia="Times New Roman" w:hAnsi="Times New Roman" w:cs="Times New Roman"/>
          <w:sz w:val="28"/>
          <w:szCs w:val="28"/>
          <w:lang w:eastAsia="ru-RU"/>
        </w:rPr>
        <w:t xml:space="preserve">1.6.14. Заседания Комиссии по подведению итогов запроса предложений ведет председатель Комиссии.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5" w:name="sub_1820"/>
      <w:bookmarkEnd w:id="124"/>
      <w:r w:rsidRPr="007F10BF">
        <w:rPr>
          <w:rFonts w:ascii="Times New Roman" w:eastAsia="Times New Roman" w:hAnsi="Times New Roman" w:cs="Times New Roman"/>
          <w:sz w:val="28"/>
          <w:szCs w:val="28"/>
          <w:lang w:eastAsia="ru-RU"/>
        </w:rPr>
        <w:t xml:space="preserve">1.6.15. Комиссия по подведению итогов запроса предложений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 </w:t>
      </w:r>
      <w:hyperlink w:anchor="sub_1211" w:history="1"/>
      <w:r w:rsidRPr="007F10BF">
        <w:rPr>
          <w:rFonts w:ascii="Times New Roman" w:eastAsia="Times New Roman" w:hAnsi="Times New Roman" w:cs="Times New Roman"/>
          <w:sz w:val="28"/>
          <w:szCs w:val="28"/>
          <w:lang w:eastAsia="ru-RU"/>
        </w:rPr>
        <w:t>по подведению итогов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6" w:name="sub_1821"/>
      <w:bookmarkEnd w:id="125"/>
      <w:r w:rsidRPr="007F10BF">
        <w:rPr>
          <w:rFonts w:ascii="Times New Roman" w:eastAsia="Times New Roman" w:hAnsi="Times New Roman" w:cs="Times New Roman"/>
          <w:sz w:val="28"/>
          <w:szCs w:val="28"/>
          <w:lang w:eastAsia="ru-RU"/>
        </w:rPr>
        <w:t>1.6.16. Комиссия по подведению итогов запроса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запроса предложений является решающим. Члены комиссии по подведению итогов запроса предложений участвуют в ее работе лично.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7" w:name="sub_1822"/>
      <w:bookmarkEnd w:id="126"/>
      <w:r w:rsidRPr="007F10BF">
        <w:rPr>
          <w:rFonts w:ascii="Times New Roman" w:eastAsia="Times New Roman" w:hAnsi="Times New Roman" w:cs="Times New Roman"/>
          <w:sz w:val="28"/>
          <w:szCs w:val="28"/>
          <w:lang w:eastAsia="ru-RU"/>
        </w:rPr>
        <w:t>1.6.17. Форма принятия решения Комиссии по подведению итогов запроса предложений - открытое голосование. Голосование осуществляется по каждому вопросу отдельно.</w:t>
      </w:r>
      <w:bookmarkEnd w:id="127"/>
      <w:r w:rsidRPr="007F10BF">
        <w:rPr>
          <w:rFonts w:ascii="Times New Roman" w:eastAsia="Times New Roman" w:hAnsi="Times New Roman" w:cs="Times New Roman"/>
          <w:sz w:val="28"/>
          <w:szCs w:val="28"/>
          <w:lang w:eastAsia="ru-RU"/>
        </w:rPr>
        <w:t xml:space="preserve"> Каждый член Комиссии по подведению итогов запроса предложений имеет один голос и может голосовать по рассматриваемому вопросу "за" или "против". Присутствующие на заседании </w:t>
      </w:r>
      <w:r w:rsidRPr="007F10BF">
        <w:rPr>
          <w:rFonts w:ascii="Times New Roman" w:eastAsia="Times New Roman" w:hAnsi="Times New Roman" w:cs="Times New Roman"/>
          <w:sz w:val="28"/>
          <w:szCs w:val="28"/>
          <w:lang w:eastAsia="ru-RU"/>
        </w:rPr>
        <w:lastRenderedPageBreak/>
        <w:t>члены Комиссии по подведению итогов запроса предложений не  вправе уклоняться от голосования.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Подсчет голосов производится  председателем Комиссии  по подведению итогов запроса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8" w:name="sub_1823"/>
      <w:r w:rsidRPr="007F10BF">
        <w:rPr>
          <w:rFonts w:ascii="Times New Roman" w:eastAsia="Times New Roman" w:hAnsi="Times New Roman" w:cs="Times New Roman"/>
          <w:sz w:val="28"/>
          <w:szCs w:val="28"/>
          <w:lang w:eastAsia="ru-RU"/>
        </w:rPr>
        <w:t>1.6.18. Решение по подведению итогов запроса предложений может приниматься Комиссией по подведению итогов запроса предложений на основе следующих способов оценки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29" w:name="sub_18231"/>
      <w:bookmarkEnd w:id="128"/>
      <w:r w:rsidRPr="007F10BF">
        <w:rPr>
          <w:rFonts w:ascii="Times New Roman" w:eastAsia="Times New Roman" w:hAnsi="Times New Roman" w:cs="Times New Roman"/>
          <w:sz w:val="28"/>
          <w:szCs w:val="28"/>
          <w:lang w:eastAsia="ru-RU"/>
        </w:rPr>
        <w:t>1.6.18.1. Проведения оценки заявок на участие в запросе предложений   без привлечения экспертов (специалистов). При  этом ранжирование заявок на участие в запросе предложений может проводиться простым голосованием.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0" w:name="sub_18232"/>
      <w:bookmarkEnd w:id="129"/>
      <w:r w:rsidRPr="007F10BF">
        <w:rPr>
          <w:rFonts w:ascii="Times New Roman" w:eastAsia="Times New Roman" w:hAnsi="Times New Roman" w:cs="Times New Roman"/>
          <w:sz w:val="28"/>
          <w:szCs w:val="28"/>
          <w:lang w:eastAsia="ru-RU"/>
        </w:rPr>
        <w:t>1.6.18.2. Проведения оценки заявок на участие в запросе предложений  с учетом заключений  экспертов (специалистов), привлеченных  к оценке заявок на участие в запросе предложений.</w:t>
      </w:r>
    </w:p>
    <w:bookmarkEnd w:id="130"/>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Способ применяемой оценки заявок на участие в запросе предложений указывается в распорядительном документе о проведении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1" w:name="sub_1824"/>
      <w:r w:rsidRPr="007F10BF">
        <w:rPr>
          <w:rFonts w:ascii="Times New Roman" w:eastAsia="Times New Roman" w:hAnsi="Times New Roman" w:cs="Times New Roman"/>
          <w:sz w:val="28"/>
          <w:szCs w:val="28"/>
          <w:lang w:eastAsia="ru-RU"/>
        </w:rPr>
        <w:t xml:space="preserve">1.6.19. Комиссия по подведению итогов запроса предложений учитывает мнение экспертов (специалистов), но принимает самостоятельное решение. Член комиссии по подведению итогов запроса предложений несет персональную ответственность за поданный им голос при принятии решения.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2" w:name="sub_1825"/>
      <w:bookmarkEnd w:id="131"/>
      <w:r w:rsidRPr="007F10BF">
        <w:rPr>
          <w:rFonts w:ascii="Times New Roman" w:eastAsia="Times New Roman" w:hAnsi="Times New Roman" w:cs="Times New Roman"/>
          <w:sz w:val="28"/>
          <w:szCs w:val="28"/>
          <w:lang w:eastAsia="ru-RU"/>
        </w:rPr>
        <w:t>1.6.20. Комиссия по подведению итогов запроса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3" w:name="sub_1826"/>
      <w:bookmarkEnd w:id="132"/>
      <w:r w:rsidRPr="007F10BF">
        <w:rPr>
          <w:rFonts w:ascii="Times New Roman" w:eastAsia="Times New Roman" w:hAnsi="Times New Roman" w:cs="Times New Roman"/>
          <w:sz w:val="28"/>
          <w:szCs w:val="28"/>
          <w:lang w:eastAsia="ru-RU"/>
        </w:rPr>
        <w:t xml:space="preserve">1.6.21. Комиссия по подведению итогов запроса предложений должна принимать решения на основе принципов справедливого, равного и объективного отношения к участникам  закупок  в соответствии с правилами, условиями и критериями, указанными в </w:t>
      </w:r>
      <w:hyperlink w:anchor="sub_124" w:history="1"/>
      <w:r w:rsidRPr="007F10BF">
        <w:rPr>
          <w:rFonts w:ascii="Times New Roman" w:eastAsia="Times New Roman" w:hAnsi="Times New Roman" w:cs="Times New Roman"/>
          <w:sz w:val="28"/>
          <w:szCs w:val="28"/>
          <w:lang w:eastAsia="ru-RU"/>
        </w:rPr>
        <w:t xml:space="preserve">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4" w:name="sub_1827"/>
      <w:bookmarkEnd w:id="133"/>
      <w:r w:rsidRPr="007F10BF">
        <w:rPr>
          <w:rFonts w:ascii="Times New Roman" w:eastAsia="Times New Roman" w:hAnsi="Times New Roman" w:cs="Times New Roman"/>
          <w:sz w:val="28"/>
          <w:szCs w:val="28"/>
          <w:lang w:eastAsia="ru-RU"/>
        </w:rPr>
        <w:t xml:space="preserve">1.6.22. Решения Комиссии по подведению итогов запроса предложений о результатах запроса предложений обязательны для  Заказчика.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5" w:name="sub_1828"/>
      <w:bookmarkEnd w:id="134"/>
      <w:r w:rsidRPr="007F10BF">
        <w:rPr>
          <w:rFonts w:ascii="Times New Roman" w:eastAsia="Times New Roman" w:hAnsi="Times New Roman" w:cs="Times New Roman"/>
          <w:sz w:val="28"/>
          <w:szCs w:val="28"/>
          <w:lang w:eastAsia="ru-RU"/>
        </w:rPr>
        <w:t xml:space="preserve">1.6.23. Подготовку заседаний Комиссии по подведению итогов запроса предложений,  включая своевременное оформление и рассылку необходимых документов,  информирование членов Комиссии по подведению итогов запроса предложений по вопросам повестки дня заседания и по другим вопросам, относящимся к деятельности Комиссии по подведению итогов запроса предложений, а также оформление  протоколов заседаний Комиссии осуществляет Организатор закупки. </w:t>
      </w:r>
    </w:p>
    <w:bookmarkEnd w:id="135"/>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136" w:name="_Toc324439563"/>
      <w:bookmarkStart w:id="137" w:name="sub_109"/>
      <w:r w:rsidRPr="007F10BF">
        <w:rPr>
          <w:rFonts w:ascii="Times New Roman" w:eastAsia="Times New Roman" w:hAnsi="Times New Roman" w:cs="Times New Roman"/>
          <w:b/>
          <w:bCs/>
          <w:color w:val="4F81BD"/>
          <w:sz w:val="28"/>
          <w:szCs w:val="28"/>
          <w:lang w:val="x-none" w:eastAsia="ru-RU"/>
        </w:rPr>
        <w:t>1.7. Требования к участникам закупки.</w:t>
      </w:r>
      <w:bookmarkEnd w:id="136"/>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38" w:name="sub_191"/>
      <w:bookmarkEnd w:id="137"/>
      <w:r w:rsidRPr="007F10BF">
        <w:rPr>
          <w:rFonts w:ascii="Times New Roman" w:eastAsia="Times New Roman" w:hAnsi="Times New Roman" w:cs="Times New Roman"/>
          <w:sz w:val="28"/>
          <w:szCs w:val="28"/>
          <w:lang w:eastAsia="ru-RU"/>
        </w:rPr>
        <w:t>1.7.1. </w:t>
      </w:r>
      <w:proofErr w:type="gramStart"/>
      <w:r w:rsidRPr="007F10BF">
        <w:rPr>
          <w:rFonts w:ascii="Times New Roman" w:eastAsia="Times New Roman" w:hAnsi="Times New Roman" w:cs="Times New Roman"/>
          <w:sz w:val="28"/>
          <w:szCs w:val="28"/>
          <w:lang w:eastAsia="ru-RU"/>
        </w:rPr>
        <w:t xml:space="preserve">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w:t>
      </w:r>
      <w:r w:rsidRPr="007F10BF">
        <w:rPr>
          <w:rFonts w:ascii="Times New Roman" w:eastAsia="Times New Roman" w:hAnsi="Times New Roman" w:cs="Times New Roman"/>
          <w:sz w:val="28"/>
          <w:szCs w:val="28"/>
          <w:lang w:eastAsia="ru-RU"/>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7F10BF">
        <w:rPr>
          <w:rFonts w:ascii="Times New Roman" w:eastAsia="Times New Roman" w:hAnsi="Times New Roman" w:cs="Times New Roman"/>
          <w:sz w:val="28"/>
          <w:szCs w:val="28"/>
          <w:lang w:eastAsia="ru-RU"/>
        </w:rPr>
        <w:t xml:space="preserve">, </w:t>
      </w:r>
      <w:proofErr w:type="gramStart"/>
      <w:r w:rsidRPr="007F10BF">
        <w:rPr>
          <w:rFonts w:ascii="Times New Roman" w:eastAsia="Times New Roman" w:hAnsi="Times New Roman" w:cs="Times New Roman"/>
          <w:sz w:val="28"/>
          <w:szCs w:val="28"/>
          <w:lang w:eastAsia="ru-RU"/>
        </w:rPr>
        <w:t>которые</w:t>
      </w:r>
      <w:proofErr w:type="gramEnd"/>
      <w:r w:rsidRPr="007F10BF">
        <w:rPr>
          <w:rFonts w:ascii="Times New Roman" w:eastAsia="Times New Roman" w:hAnsi="Times New Roman" w:cs="Times New Roman"/>
          <w:sz w:val="28"/>
          <w:szCs w:val="28"/>
          <w:lang w:eastAsia="ru-RU"/>
        </w:rPr>
        <w:t xml:space="preserve"> соответствуют требованиям, установленным настоящим Положением.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1.7.2. При проведении закупок Заказчик устанавливает следующие обязательные требования к участникам  закупки: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bookmarkStart w:id="139" w:name="sub_1911"/>
      <w:bookmarkEnd w:id="138"/>
      <w:r w:rsidRPr="007F10BF">
        <w:rPr>
          <w:rFonts w:ascii="Times New Roman" w:eastAsia="Times New Roman" w:hAnsi="Times New Roman" w:cs="Times New Roman"/>
          <w:sz w:val="28"/>
          <w:szCs w:val="28"/>
          <w:lang w:eastAsia="ru-RU"/>
        </w:rPr>
        <w:tab/>
        <w:t>1.7.2.1.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0" w:name="sub_1912"/>
      <w:bookmarkEnd w:id="139"/>
      <w:r w:rsidRPr="007F10BF">
        <w:rPr>
          <w:rFonts w:ascii="Times New Roman" w:eastAsia="Times New Roman" w:hAnsi="Times New Roman" w:cs="Times New Roman"/>
          <w:sz w:val="28"/>
          <w:szCs w:val="28"/>
          <w:lang w:eastAsia="ru-RU"/>
        </w:rPr>
        <w:t>1.7.2.2. </w:t>
      </w:r>
      <w:proofErr w:type="spellStart"/>
      <w:r w:rsidRPr="007F10BF">
        <w:rPr>
          <w:rFonts w:ascii="Times New Roman" w:eastAsia="Times New Roman" w:hAnsi="Times New Roman" w:cs="Times New Roman"/>
          <w:sz w:val="28"/>
          <w:szCs w:val="28"/>
          <w:lang w:eastAsia="ru-RU"/>
        </w:rPr>
        <w:t>Непроведение</w:t>
      </w:r>
      <w:proofErr w:type="spellEnd"/>
      <w:r w:rsidRPr="007F10BF">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1" w:name="sub_1913"/>
      <w:bookmarkEnd w:id="140"/>
      <w:r w:rsidRPr="007F10BF">
        <w:rPr>
          <w:rFonts w:ascii="Times New Roman" w:eastAsia="Times New Roman" w:hAnsi="Times New Roman" w:cs="Times New Roman"/>
          <w:sz w:val="28"/>
          <w:szCs w:val="28"/>
          <w:lang w:eastAsia="ru-RU"/>
        </w:rPr>
        <w:t>1.7.2.3. </w:t>
      </w:r>
      <w:proofErr w:type="spellStart"/>
      <w:r w:rsidRPr="007F10BF">
        <w:rPr>
          <w:rFonts w:ascii="Times New Roman" w:eastAsia="Times New Roman" w:hAnsi="Times New Roman" w:cs="Times New Roman"/>
          <w:sz w:val="28"/>
          <w:szCs w:val="28"/>
          <w:lang w:eastAsia="ru-RU"/>
        </w:rPr>
        <w:t>Неприостановление</w:t>
      </w:r>
      <w:proofErr w:type="spellEnd"/>
      <w:r w:rsidRPr="007F10BF">
        <w:rPr>
          <w:rFonts w:ascii="Times New Roman" w:eastAsia="Times New Roman" w:hAnsi="Times New Roman" w:cs="Times New Roman"/>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2" w:name="sub_1914"/>
      <w:bookmarkEnd w:id="141"/>
      <w:r w:rsidRPr="007F10BF">
        <w:rPr>
          <w:rFonts w:ascii="Times New Roman" w:eastAsia="Times New Roman" w:hAnsi="Times New Roman" w:cs="Times New Roman"/>
          <w:sz w:val="28"/>
          <w:szCs w:val="28"/>
          <w:lang w:eastAsia="ru-RU"/>
        </w:rPr>
        <w:t>1.7.2.4.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3" w:name="sub_192"/>
      <w:bookmarkEnd w:id="142"/>
      <w:r w:rsidRPr="007F10BF">
        <w:rPr>
          <w:rFonts w:ascii="Times New Roman" w:eastAsia="Times New Roman" w:hAnsi="Times New Roman" w:cs="Times New Roman"/>
          <w:sz w:val="28"/>
          <w:szCs w:val="28"/>
          <w:lang w:eastAsia="ru-RU"/>
        </w:rPr>
        <w:t xml:space="preserve">1.7.3. При проведении закупки </w:t>
      </w:r>
      <w:hyperlink w:anchor="sub_1213" w:history="1"/>
      <w:r w:rsidRPr="007F10BF">
        <w:rPr>
          <w:rFonts w:ascii="Times New Roman" w:eastAsia="Times New Roman" w:hAnsi="Times New Roman" w:cs="Times New Roman"/>
          <w:sz w:val="28"/>
          <w:szCs w:val="28"/>
          <w:lang w:eastAsia="ru-RU"/>
        </w:rPr>
        <w:t>могут быть установлены также следующие требования к участникам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4" w:name="sub_1921"/>
      <w:bookmarkEnd w:id="143"/>
      <w:r w:rsidRPr="007F10BF">
        <w:rPr>
          <w:rFonts w:ascii="Times New Roman" w:eastAsia="Times New Roman" w:hAnsi="Times New Roman" w:cs="Times New Roman"/>
          <w:sz w:val="28"/>
          <w:szCs w:val="28"/>
          <w:lang w:eastAsia="ru-RU"/>
        </w:rPr>
        <w:t xml:space="preserve">1.7.3.1.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5" w:name="sub_1922"/>
      <w:bookmarkEnd w:id="144"/>
      <w:r w:rsidRPr="007F10BF">
        <w:rPr>
          <w:rFonts w:ascii="Times New Roman" w:eastAsia="Times New Roman" w:hAnsi="Times New Roman" w:cs="Times New Roman"/>
          <w:sz w:val="28"/>
          <w:szCs w:val="28"/>
          <w:lang w:eastAsia="ru-RU"/>
        </w:rPr>
        <w:t>1.7.3.2. 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6" w:name="sub_1903"/>
      <w:bookmarkEnd w:id="145"/>
      <w:r w:rsidRPr="007F10BF">
        <w:rPr>
          <w:rFonts w:ascii="Times New Roman" w:eastAsia="Times New Roman" w:hAnsi="Times New Roman" w:cs="Times New Roman"/>
          <w:sz w:val="28"/>
          <w:szCs w:val="28"/>
          <w:lang w:eastAsia="ru-RU"/>
        </w:rPr>
        <w:t xml:space="preserve">1.7.4. При проведении закупки (за исключением аукциона)  могут быть установлены также квалификационные требования к участникам закупки, в соответствии с  которыми осуществляется оценка их заявок, а именно: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7" w:name="sub_1931"/>
      <w:bookmarkEnd w:id="146"/>
      <w:r w:rsidRPr="007F10BF">
        <w:rPr>
          <w:rFonts w:ascii="Times New Roman" w:eastAsia="Times New Roman" w:hAnsi="Times New Roman" w:cs="Times New Roman"/>
          <w:sz w:val="28"/>
          <w:szCs w:val="28"/>
          <w:lang w:eastAsia="ru-RU"/>
        </w:rPr>
        <w:lastRenderedPageBreak/>
        <w:t>1.7.4.1.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8" w:name="sub_1932"/>
      <w:bookmarkEnd w:id="147"/>
      <w:r w:rsidRPr="007F10BF">
        <w:rPr>
          <w:rFonts w:ascii="Times New Roman" w:eastAsia="Times New Roman" w:hAnsi="Times New Roman" w:cs="Times New Roman"/>
          <w:sz w:val="28"/>
          <w:szCs w:val="28"/>
          <w:lang w:eastAsia="ru-RU"/>
        </w:rPr>
        <w:t xml:space="preserve">1.7.4.2. 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1.7.5. Перечень квалификационных требований к участникам закупки не является исчерпывающим.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49" w:name="sub_194"/>
      <w:bookmarkEnd w:id="148"/>
      <w:r w:rsidRPr="007F10BF">
        <w:rPr>
          <w:rFonts w:ascii="Times New Roman" w:eastAsia="Times New Roman" w:hAnsi="Times New Roman" w:cs="Times New Roman"/>
          <w:sz w:val="28"/>
          <w:szCs w:val="28"/>
          <w:lang w:eastAsia="ru-RU"/>
        </w:rPr>
        <w:t>1.7.6.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bookmarkStart w:id="150" w:name="sub_195"/>
      <w:bookmarkEnd w:id="149"/>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1.7.7.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1.7.8.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51" w:name="sub_196"/>
      <w:bookmarkEnd w:id="150"/>
      <w:r w:rsidRPr="007F10BF">
        <w:rPr>
          <w:rFonts w:ascii="Times New Roman" w:eastAsia="Times New Roman" w:hAnsi="Times New Roman" w:cs="Times New Roman"/>
          <w:sz w:val="28"/>
          <w:szCs w:val="28"/>
          <w:lang w:eastAsia="ru-RU"/>
        </w:rPr>
        <w:t>1.7.9.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1.7.10.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финансовых  и трудовых ресурсов.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52" w:name="sub_197"/>
      <w:bookmarkEnd w:id="151"/>
      <w:r w:rsidRPr="007F10BF">
        <w:rPr>
          <w:rFonts w:ascii="Times New Roman" w:eastAsia="Times New Roman" w:hAnsi="Times New Roman" w:cs="Times New Roman"/>
          <w:sz w:val="28"/>
          <w:szCs w:val="28"/>
          <w:lang w:eastAsia="ru-RU"/>
        </w:rPr>
        <w:t>1.7.11. </w:t>
      </w:r>
      <w:proofErr w:type="gramStart"/>
      <w:r w:rsidRPr="007F10BF">
        <w:rPr>
          <w:rFonts w:ascii="Times New Roman" w:eastAsia="Times New Roman" w:hAnsi="Times New Roman" w:cs="Times New Roman"/>
          <w:sz w:val="28"/>
          <w:szCs w:val="28"/>
          <w:lang w:eastAsia="ru-RU"/>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w:t>
      </w:r>
      <w:r w:rsidRPr="007F10BF">
        <w:rPr>
          <w:rFonts w:ascii="Times New Roman" w:eastAsia="Times New Roman" w:hAnsi="Times New Roman" w:cs="Times New Roman"/>
          <w:sz w:val="28"/>
          <w:szCs w:val="28"/>
          <w:lang w:eastAsia="ru-RU"/>
        </w:rPr>
        <w:lastRenderedPageBreak/>
        <w:t>участника закупки  от дальнейшего</w:t>
      </w:r>
      <w:proofErr w:type="gramEnd"/>
      <w:r w:rsidRPr="007F10BF">
        <w:rPr>
          <w:rFonts w:ascii="Times New Roman" w:eastAsia="Times New Roman" w:hAnsi="Times New Roman" w:cs="Times New Roman"/>
          <w:sz w:val="28"/>
          <w:szCs w:val="28"/>
          <w:lang w:eastAsia="ru-RU"/>
        </w:rPr>
        <w:t xml:space="preserve"> участия в процедурах закупки на любом этапе ее проведения.</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153" w:name="_Toc324439564"/>
      <w:bookmarkStart w:id="154" w:name="sub_200"/>
      <w:bookmarkEnd w:id="152"/>
      <w:r w:rsidRPr="007F10BF">
        <w:rPr>
          <w:rFonts w:ascii="Times New Roman" w:eastAsia="Times New Roman" w:hAnsi="Times New Roman" w:cs="Times New Roman"/>
          <w:b/>
          <w:bCs/>
          <w:color w:val="365F91"/>
          <w:sz w:val="28"/>
          <w:szCs w:val="28"/>
          <w:lang w:val="x-none" w:eastAsia="ru-RU"/>
        </w:rPr>
        <w:t>2. Планирование закупок.</w:t>
      </w:r>
      <w:bookmarkEnd w:id="153"/>
    </w:p>
    <w:p w:rsidR="007F10BF" w:rsidRPr="007F10BF" w:rsidRDefault="007F10BF" w:rsidP="007F10BF">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bCs/>
          <w:sz w:val="28"/>
          <w:szCs w:val="28"/>
          <w:lang w:eastAsia="ru-RU"/>
        </w:rPr>
        <w:t>2.1. </w:t>
      </w:r>
      <w:r w:rsidRPr="007F10BF">
        <w:rPr>
          <w:rFonts w:ascii="Times New Roman" w:eastAsia="Times New Roman" w:hAnsi="Times New Roman" w:cs="Times New Roman"/>
          <w:sz w:val="28"/>
          <w:szCs w:val="28"/>
          <w:lang w:eastAsia="ru-RU"/>
        </w:rPr>
        <w:t>Планирование закупок товаров, работ, услуг  ОАО «</w:t>
      </w:r>
      <w:r>
        <w:rPr>
          <w:rFonts w:ascii="Times New Roman" w:eastAsia="Times New Roman" w:hAnsi="Times New Roman" w:cs="Times New Roman"/>
          <w:sz w:val="28"/>
          <w:szCs w:val="28"/>
          <w:lang w:eastAsia="ru-RU"/>
        </w:rPr>
        <w:t>Газпром газораспределение Киров</w:t>
      </w:r>
      <w:r w:rsidRPr="007F10BF">
        <w:rPr>
          <w:rFonts w:ascii="Times New Roman" w:eastAsia="Times New Roman" w:hAnsi="Times New Roman" w:cs="Times New Roman"/>
          <w:sz w:val="28"/>
          <w:szCs w:val="28"/>
          <w:lang w:eastAsia="ru-RU"/>
        </w:rPr>
        <w:t xml:space="preserve">» осуществляется в соответствии с внутренними документами Общества путем составления годового плана закупок на календарный год. План  закупок Общества  является основанием для осуществления  закупок.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55" w:name="sub_202"/>
      <w:r w:rsidRPr="007F10BF">
        <w:rPr>
          <w:rFonts w:ascii="Times New Roman" w:eastAsia="Times New Roman" w:hAnsi="Times New Roman" w:cs="Times New Roman"/>
          <w:sz w:val="28"/>
          <w:szCs w:val="28"/>
          <w:lang w:eastAsia="ru-RU"/>
        </w:rPr>
        <w:t>2.2. План закупок товаров, работ, услуг ОАО «Газпром газораспределение Киров» на очередной календарный год формируется специализированным структурным подразделением Общества на основании потребностей в заключени</w:t>
      </w:r>
      <w:proofErr w:type="gramStart"/>
      <w:r w:rsidRPr="007F10BF">
        <w:rPr>
          <w:rFonts w:ascii="Times New Roman" w:eastAsia="Times New Roman" w:hAnsi="Times New Roman" w:cs="Times New Roman"/>
          <w:sz w:val="28"/>
          <w:szCs w:val="28"/>
          <w:lang w:eastAsia="ru-RU"/>
        </w:rPr>
        <w:t>и</w:t>
      </w:r>
      <w:proofErr w:type="gramEnd"/>
      <w:r w:rsidRPr="007F10BF">
        <w:rPr>
          <w:rFonts w:ascii="Times New Roman" w:eastAsia="Times New Roman" w:hAnsi="Times New Roman" w:cs="Times New Roman"/>
          <w:sz w:val="28"/>
          <w:szCs w:val="28"/>
          <w:lang w:eastAsia="ru-RU"/>
        </w:rPr>
        <w:t xml:space="preserve"> договоров на поставку товаров, выполнение работ, оказание услуг, представленных структурными подразделениями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2.3.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2.4. План закупок инновационной продукции, высокотехнологичной продукции, лекарственных сре</w:t>
      </w:r>
      <w:proofErr w:type="gramStart"/>
      <w:r w:rsidRPr="007F10BF">
        <w:rPr>
          <w:rFonts w:ascii="Times New Roman" w:eastAsia="Times New Roman" w:hAnsi="Times New Roman" w:cs="Times New Roman"/>
          <w:sz w:val="28"/>
          <w:szCs w:val="28"/>
          <w:lang w:eastAsia="ru-RU"/>
        </w:rPr>
        <w:t>дств в п</w:t>
      </w:r>
      <w:proofErr w:type="gramEnd"/>
      <w:r w:rsidRPr="007F10BF">
        <w:rPr>
          <w:rFonts w:ascii="Times New Roman" w:eastAsia="Times New Roman" w:hAnsi="Times New Roman" w:cs="Times New Roman"/>
          <w:sz w:val="28"/>
          <w:szCs w:val="28"/>
          <w:lang w:eastAsia="ru-RU"/>
        </w:rPr>
        <w:t xml:space="preserve">ериод с 01.01.2013  по 01.01.2015 формируется  на трехлетний срок.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56" w:name="sub_203"/>
      <w:bookmarkEnd w:id="155"/>
      <w:r w:rsidRPr="007F10BF">
        <w:rPr>
          <w:rFonts w:ascii="Times New Roman" w:eastAsia="Times New Roman" w:hAnsi="Times New Roman" w:cs="Times New Roman"/>
          <w:sz w:val="28"/>
          <w:szCs w:val="28"/>
          <w:lang w:eastAsia="ru-RU"/>
        </w:rPr>
        <w:t xml:space="preserve">2.5. Потребности в размещении заказов  формируются  Инициаторами закупки на основании программ, определяющих производственную деятельность Общества,  в рамках бюджета и инвестиционной программы Общества на календарный год.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57" w:name="sub_204"/>
      <w:bookmarkEnd w:id="156"/>
      <w:r w:rsidRPr="007F10BF">
        <w:rPr>
          <w:rFonts w:ascii="Times New Roman" w:eastAsia="Times New Roman" w:hAnsi="Times New Roman" w:cs="Times New Roman"/>
          <w:sz w:val="28"/>
          <w:szCs w:val="28"/>
          <w:lang w:eastAsia="ru-RU"/>
        </w:rPr>
        <w:t xml:space="preserve">2.6. На основании представленных Инициаторами закупки потребностей в размещении заказов  формируется план закупок Общества на очередной календарный год с учетом оптимизации лотов,  сроков проведения и максимальной цены предмета закупки, который утверждается Генеральным директором Общества.   </w:t>
      </w:r>
      <w:bookmarkStart w:id="158" w:name="sub_206"/>
      <w:bookmarkEnd w:id="157"/>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59" w:name="sub_207"/>
      <w:bookmarkEnd w:id="158"/>
      <w:r w:rsidRPr="007F10BF">
        <w:rPr>
          <w:rFonts w:ascii="Times New Roman" w:eastAsia="Times New Roman" w:hAnsi="Times New Roman" w:cs="Times New Roman"/>
          <w:sz w:val="28"/>
          <w:szCs w:val="28"/>
          <w:lang w:eastAsia="ru-RU"/>
        </w:rPr>
        <w:t xml:space="preserve">2.7. Дополнения и изменения в план  закупок Общества вносятся и утверждаются     в случае внесения изменений в программы, определяющие производственную деятельность Общества, в бюджет Общества и в инвестиционную программу Общества, а также в иных случаях, в порядке, аналогичном формированию и утверждению годового плана  закупок Общества. </w:t>
      </w:r>
    </w:p>
    <w:bookmarkEnd w:id="159"/>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160" w:name="_Toc324439565"/>
      <w:r w:rsidRPr="007F10BF">
        <w:rPr>
          <w:rFonts w:ascii="Times New Roman" w:eastAsia="Times New Roman" w:hAnsi="Times New Roman" w:cs="Times New Roman"/>
          <w:b/>
          <w:bCs/>
          <w:color w:val="365F91"/>
          <w:sz w:val="28"/>
          <w:szCs w:val="28"/>
          <w:lang w:val="x-none" w:eastAsia="ru-RU"/>
        </w:rPr>
        <w:t>3. Организация проведения закупок.</w:t>
      </w:r>
      <w:bookmarkEnd w:id="160"/>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3.1. Проведение закупок осуществляется Организатором на основании утвержденного плана закупок товаров, работ, услуг ОАО «Газпром газораспределение Киров» и комплекта документов, необходимых для проведения закупки, представленного Инициатором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1" w:name="sub_302"/>
      <w:r w:rsidRPr="007F10BF">
        <w:rPr>
          <w:rFonts w:ascii="Times New Roman" w:eastAsia="Times New Roman" w:hAnsi="Times New Roman" w:cs="Times New Roman"/>
          <w:sz w:val="28"/>
          <w:szCs w:val="28"/>
          <w:lang w:eastAsia="ru-RU"/>
        </w:rPr>
        <w:lastRenderedPageBreak/>
        <w:t>3.2. Определение Заказчиком условий и требований для проведения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2" w:name="sub_321"/>
      <w:bookmarkEnd w:id="161"/>
      <w:r w:rsidRPr="007F10BF">
        <w:rPr>
          <w:rFonts w:ascii="Times New Roman" w:eastAsia="Times New Roman" w:hAnsi="Times New Roman" w:cs="Times New Roman"/>
          <w:sz w:val="28"/>
          <w:szCs w:val="28"/>
          <w:lang w:eastAsia="ru-RU"/>
        </w:rPr>
        <w:t>3.2.1. Основанием для подготовки условий и требований к закупке является утвержденный план закупок  Общества на календарный год.</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3" w:name="sub_322"/>
      <w:bookmarkEnd w:id="162"/>
      <w:r w:rsidRPr="007F10BF">
        <w:rPr>
          <w:rFonts w:ascii="Times New Roman" w:eastAsia="Times New Roman" w:hAnsi="Times New Roman" w:cs="Times New Roman"/>
          <w:sz w:val="28"/>
          <w:szCs w:val="28"/>
          <w:lang w:eastAsia="ru-RU"/>
        </w:rPr>
        <w:t xml:space="preserve">3.2.2. Для подготовки закупки  Инициатор закупки  должен  обеспечить разработку и представление Организатору закупки  не </w:t>
      </w:r>
      <w:proofErr w:type="gramStart"/>
      <w:r w:rsidRPr="007F10BF">
        <w:rPr>
          <w:rFonts w:ascii="Times New Roman" w:eastAsia="Times New Roman" w:hAnsi="Times New Roman" w:cs="Times New Roman"/>
          <w:sz w:val="28"/>
          <w:szCs w:val="28"/>
          <w:lang w:eastAsia="ru-RU"/>
        </w:rPr>
        <w:t>позднее</w:t>
      </w:r>
      <w:proofErr w:type="gramEnd"/>
      <w:r w:rsidRPr="007F10BF">
        <w:rPr>
          <w:rFonts w:ascii="Times New Roman" w:eastAsia="Times New Roman" w:hAnsi="Times New Roman" w:cs="Times New Roman"/>
          <w:sz w:val="28"/>
          <w:szCs w:val="28"/>
          <w:lang w:eastAsia="ru-RU"/>
        </w:rPr>
        <w:t xml:space="preserve"> чем за 10 дней до даты объявления закупки (при необходимости срок может быть сокращен) полного комплекта документов с условиями и требованиями к закупке,  включая:</w:t>
      </w:r>
    </w:p>
    <w:bookmarkEnd w:id="163"/>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proofErr w:type="gramStart"/>
      <w:r w:rsidRPr="007F10BF">
        <w:rPr>
          <w:rFonts w:ascii="Times New Roman" w:eastAsia="Times New Roman" w:hAnsi="Times New Roman" w:cs="Times New Roman"/>
          <w:sz w:val="28"/>
          <w:szCs w:val="28"/>
          <w:lang w:eastAsia="ru-RU"/>
        </w:rPr>
        <w:t xml:space="preserve">техническую часть </w:t>
      </w:r>
      <w:hyperlink w:anchor="sub_124" w:history="1"/>
      <w:r w:rsidRPr="007F10BF">
        <w:rPr>
          <w:rFonts w:ascii="Times New Roman" w:eastAsia="Times New Roman" w:hAnsi="Times New Roman" w:cs="Times New Roman"/>
          <w:sz w:val="28"/>
          <w:szCs w:val="28"/>
          <w:lang w:eastAsia="ru-RU"/>
        </w:rPr>
        <w:t xml:space="preserve"> документации о закупке по предмету закупки (спецификации закупаемых товаров, технические требования и условия выполнения работ, оказания услуг), которая должна содержать требования, установленные: к количеству, 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w:t>
      </w:r>
      <w:proofErr w:type="gramEnd"/>
      <w:r w:rsidRPr="007F10BF">
        <w:rPr>
          <w:rFonts w:ascii="Times New Roman" w:eastAsia="Times New Roman" w:hAnsi="Times New Roman" w:cs="Times New Roman"/>
          <w:sz w:val="28"/>
          <w:szCs w:val="28"/>
          <w:lang w:eastAsia="ru-RU"/>
        </w:rPr>
        <w:t xml:space="preserve">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квалификационные требования к участникам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начальную (максимальную)  цену предмета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критерии оценки заявок участников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согласованный в установленном порядке проект договора (соглашения), планируемого к заключению по результатам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при необходимости результаты изучения конъюнктуры рынка закупаемых товаров, работ,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иную информацию, необходимую для подготовки и проведения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4" w:name="sub_304"/>
      <w:r w:rsidRPr="007F10BF">
        <w:rPr>
          <w:rFonts w:ascii="Times New Roman" w:eastAsia="Times New Roman" w:hAnsi="Times New Roman" w:cs="Times New Roman"/>
          <w:sz w:val="28"/>
          <w:szCs w:val="28"/>
          <w:lang w:eastAsia="ru-RU"/>
        </w:rPr>
        <w:t>3.3.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5" w:name="sub_305"/>
      <w:bookmarkEnd w:id="164"/>
      <w:r w:rsidRPr="007F10BF">
        <w:rPr>
          <w:rFonts w:ascii="Times New Roman" w:eastAsia="Times New Roman" w:hAnsi="Times New Roman" w:cs="Times New Roman"/>
          <w:sz w:val="28"/>
          <w:szCs w:val="28"/>
          <w:lang w:eastAsia="ru-RU"/>
        </w:rPr>
        <w:t xml:space="preserve">3.4.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165"/>
      <w:r w:rsidRPr="007F10BF">
        <w:rPr>
          <w:rFonts w:ascii="Times New Roman" w:eastAsia="Times New Roman" w:hAnsi="Times New Roman" w:cs="Times New Roman"/>
          <w:sz w:val="28"/>
          <w:szCs w:val="28"/>
          <w:lang w:eastAsia="ru-RU"/>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Разделение предмета закупки на лоты может осуществляться как на этапе формирования плана  закупок, так и на этапе подготовки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6" w:name="sub_306"/>
      <w:r w:rsidRPr="007F10BF">
        <w:rPr>
          <w:rFonts w:ascii="Times New Roman" w:eastAsia="Times New Roman" w:hAnsi="Times New Roman" w:cs="Times New Roman"/>
          <w:sz w:val="28"/>
          <w:szCs w:val="28"/>
          <w:lang w:eastAsia="ru-RU"/>
        </w:rPr>
        <w:t xml:space="preserve">3.5. Срок окончания подачи заявок на участие в запросе предложений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Срок  подачи заявок на участие в запросе  предложений  в любом случае не может составлять менее  пяти дней </w:t>
      </w:r>
      <w:proofErr w:type="gramStart"/>
      <w:r w:rsidRPr="007F10BF">
        <w:rPr>
          <w:rFonts w:ascii="Times New Roman" w:eastAsia="Times New Roman" w:hAnsi="Times New Roman" w:cs="Times New Roman"/>
          <w:sz w:val="28"/>
          <w:szCs w:val="28"/>
          <w:lang w:eastAsia="ru-RU"/>
        </w:rPr>
        <w:t>с даты размещения</w:t>
      </w:r>
      <w:proofErr w:type="gramEnd"/>
      <w:r w:rsidRPr="007F10BF">
        <w:rPr>
          <w:rFonts w:ascii="Times New Roman" w:eastAsia="Times New Roman" w:hAnsi="Times New Roman" w:cs="Times New Roman"/>
          <w:sz w:val="28"/>
          <w:szCs w:val="28"/>
          <w:lang w:eastAsia="ru-RU"/>
        </w:rPr>
        <w:t xml:space="preserve"> извещения о проведении открытого  запроса предложений  или направления приглашения к участию в закрытом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7" w:name="sub_307"/>
      <w:bookmarkEnd w:id="166"/>
      <w:r w:rsidRPr="007F10BF">
        <w:rPr>
          <w:rFonts w:ascii="Times New Roman" w:eastAsia="Times New Roman" w:hAnsi="Times New Roman" w:cs="Times New Roman"/>
          <w:sz w:val="28"/>
          <w:szCs w:val="28"/>
          <w:lang w:eastAsia="ru-RU"/>
        </w:rPr>
        <w:t>3.6. Для обеспечения максимальной эффективности проводимой закупки Организатор  в случаях, не противоречащих законодательству, может проводить:</w:t>
      </w:r>
    </w:p>
    <w:bookmarkEnd w:id="167"/>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уточнение технических требований на этапе подготовки и проведения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процедуру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68" w:name="sub_308"/>
      <w:r w:rsidRPr="007F10BF">
        <w:rPr>
          <w:rFonts w:ascii="Times New Roman" w:eastAsia="Times New Roman" w:hAnsi="Times New Roman" w:cs="Times New Roman"/>
          <w:sz w:val="28"/>
          <w:szCs w:val="28"/>
          <w:lang w:eastAsia="ru-RU"/>
        </w:rPr>
        <w:t>3.7. Основанием для начала проведения закупки является распорядительный документ о ее проведении, издаваемый  Заказчиком,   в котором указывается: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способ закупки;</w:t>
      </w:r>
    </w:p>
    <w:bookmarkEnd w:id="168"/>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наименование предмета закупки (в случае лотовой закупки - наименование предмета закупки по каждому  лоту);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форма проведения закупки (открытая, закрытая,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сроки публикации извещения о проведении закупки, срок  начала  и  окончания приема заявок на участие в  закупке, подведения итогов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способ проведения оценки заявок  на участие в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перечень специалистов, привлекаемых для оценки заявок на участие в  закупке (в случае необходимости).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Организатор закупки (специализированное структурное  подразделение Заказчика либо юридическое  лицо, привлеченное на основании гражданско-правового договора);</w:t>
      </w:r>
      <w:r w:rsidRPr="007F10BF">
        <w:rPr>
          <w:rFonts w:ascii="Times New Roman" w:eastAsia="Times New Roman" w:hAnsi="Times New Roman" w:cs="Times New Roman"/>
          <w:sz w:val="28"/>
          <w:szCs w:val="28"/>
          <w:lang w:eastAsia="ru-RU"/>
        </w:rPr>
        <w:tab/>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персональный состав Комиссии (в случае привлечения в качестве Организатора закупки юридического лица в распорядительном документе указывается, что  Комиссия формируется Организатором).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3.8.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Организатором закупки является специализированное структурное подразделение Заказчика, то распорядительным документом, указанным в п.3.7  Положения, утверждается извещение о проведении закупки и документация о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Если Организатором закупки является юридическое  лицо, привлеченное на основании гражданско-правового договора, то в распорядительном документе  должно быть указано,  что извещение о проведении закупки и документация о закупке утверждается уполномоченным лицом Организатора.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 </w:t>
      </w: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169" w:name="_Toc324439566"/>
      <w:bookmarkStart w:id="170" w:name="sub_400"/>
      <w:r w:rsidRPr="007F10BF">
        <w:rPr>
          <w:rFonts w:ascii="Times New Roman" w:eastAsia="Times New Roman" w:hAnsi="Times New Roman" w:cs="Times New Roman"/>
          <w:b/>
          <w:bCs/>
          <w:color w:val="365F91"/>
          <w:sz w:val="28"/>
          <w:szCs w:val="28"/>
          <w:lang w:val="x-none" w:eastAsia="ru-RU"/>
        </w:rPr>
        <w:t>4. Способы закупок.</w:t>
      </w:r>
      <w:bookmarkEnd w:id="169"/>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1" w:name="sub_401"/>
      <w:bookmarkEnd w:id="170"/>
      <w:r w:rsidRPr="007F10BF">
        <w:rPr>
          <w:rFonts w:ascii="Times New Roman" w:eastAsia="Times New Roman" w:hAnsi="Times New Roman" w:cs="Times New Roman"/>
          <w:sz w:val="28"/>
          <w:szCs w:val="28"/>
          <w:lang w:eastAsia="ru-RU"/>
        </w:rPr>
        <w:t>4.1. Закупки в  Обществе осуществляются преимущественно на конкурентной основе путем проведения торгов и запросов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2" w:name="sub_402"/>
      <w:bookmarkEnd w:id="171"/>
      <w:r w:rsidRPr="007F10BF">
        <w:rPr>
          <w:rFonts w:ascii="Times New Roman" w:eastAsia="Times New Roman" w:hAnsi="Times New Roman" w:cs="Times New Roman"/>
          <w:sz w:val="28"/>
          <w:szCs w:val="28"/>
          <w:lang w:eastAsia="ru-RU"/>
        </w:rPr>
        <w:t xml:space="preserve">4.2. Способы закупок, применяемые Обществом: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3" w:name="sub_421"/>
      <w:bookmarkEnd w:id="172"/>
      <w:r w:rsidRPr="007F10BF">
        <w:rPr>
          <w:rFonts w:ascii="Times New Roman" w:eastAsia="Times New Roman" w:hAnsi="Times New Roman" w:cs="Times New Roman"/>
          <w:sz w:val="28"/>
          <w:szCs w:val="28"/>
          <w:lang w:eastAsia="ru-RU"/>
        </w:rPr>
        <w:t>4.2.1. Путем проведения торгов в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открытого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открытого конкурса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закрытого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открытого аукциона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4" w:name="sub_422"/>
      <w:bookmarkEnd w:id="173"/>
      <w:r w:rsidRPr="007F10BF">
        <w:rPr>
          <w:rFonts w:ascii="Times New Roman" w:eastAsia="Times New Roman" w:hAnsi="Times New Roman" w:cs="Times New Roman"/>
          <w:sz w:val="28"/>
          <w:szCs w:val="28"/>
          <w:lang w:eastAsia="ru-RU"/>
        </w:rPr>
        <w:t>4.2.2. Без проведения торгов (иные способы закупок):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5" w:name="sub_4221"/>
      <w:bookmarkEnd w:id="174"/>
      <w:r w:rsidRPr="007F10BF">
        <w:rPr>
          <w:rFonts w:ascii="Times New Roman" w:eastAsia="Times New Roman" w:hAnsi="Times New Roman" w:cs="Times New Roman"/>
          <w:sz w:val="28"/>
          <w:szCs w:val="28"/>
          <w:lang w:eastAsia="ru-RU"/>
        </w:rPr>
        <w:t>4.2.2.1. Путем проведения запроса предложений, а именно: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открытого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открытого запроса предложений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закрытого запроса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6" w:name="sub_4222"/>
      <w:bookmarkEnd w:id="175"/>
      <w:r w:rsidRPr="007F10BF">
        <w:rPr>
          <w:rFonts w:ascii="Times New Roman" w:eastAsia="Times New Roman" w:hAnsi="Times New Roman" w:cs="Times New Roman"/>
          <w:sz w:val="28"/>
          <w:szCs w:val="28"/>
          <w:lang w:eastAsia="ru-RU"/>
        </w:rPr>
        <w:t>4.2.2.2. Прямая закупка (закупка у единственного поставщика, исполнителя, подрядчика).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77" w:name="sub_403"/>
      <w:bookmarkEnd w:id="176"/>
      <w:r w:rsidRPr="007F10BF">
        <w:rPr>
          <w:rFonts w:ascii="Times New Roman" w:eastAsia="Times New Roman" w:hAnsi="Times New Roman" w:cs="Times New Roman"/>
          <w:sz w:val="28"/>
          <w:szCs w:val="28"/>
          <w:lang w:eastAsia="ru-RU"/>
        </w:rPr>
        <w:t>4.3. Способ закупки  определяется Заказчиком в соответствии с законодательством Российской Федерации, настоящим Положением, иными внутренними документами Общества на стадии формирования плана закупок Общества. Закупки должны осуществляться способами, установленными утвержденным планом закупок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4.4. Допускается изменение способа закупки путем внесения изменений в план закупок Общества либо непосредственно в распорядительном документе о проведении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4.5. При проведении закупки какие-либо переговоры Заказчика, Инициатора,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4.6. Закупка считается  проведенной со дня заключения договора.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bookmarkStart w:id="178" w:name="sub_500"/>
      <w:bookmarkEnd w:id="177"/>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179" w:name="_Toc324439567"/>
      <w:r w:rsidRPr="007F10BF">
        <w:rPr>
          <w:rFonts w:ascii="Times New Roman" w:eastAsia="Times New Roman" w:hAnsi="Times New Roman" w:cs="Times New Roman"/>
          <w:b/>
          <w:bCs/>
          <w:color w:val="365F91"/>
          <w:sz w:val="28"/>
          <w:szCs w:val="28"/>
          <w:lang w:val="x-none" w:eastAsia="ru-RU"/>
        </w:rPr>
        <w:t>5. Закупки путем проведения торгов.</w:t>
      </w:r>
      <w:bookmarkEnd w:id="179"/>
    </w:p>
    <w:p w:rsidR="007F10BF" w:rsidRPr="007F10BF" w:rsidRDefault="007F10BF" w:rsidP="007F10B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180" w:name="_Toc324439568"/>
      <w:bookmarkStart w:id="181" w:name="sub_501"/>
      <w:bookmarkEnd w:id="178"/>
      <w:r w:rsidRPr="007F10BF">
        <w:rPr>
          <w:rFonts w:ascii="Times New Roman" w:eastAsia="Times New Roman" w:hAnsi="Times New Roman" w:cs="Times New Roman"/>
          <w:b/>
          <w:bCs/>
          <w:color w:val="4F81BD"/>
          <w:sz w:val="28"/>
          <w:szCs w:val="28"/>
          <w:lang w:val="x-none" w:eastAsia="ru-RU"/>
        </w:rPr>
        <w:t>5.1. Общие положения о проведении торгов.</w:t>
      </w:r>
      <w:bookmarkEnd w:id="180"/>
      <w:r w:rsidRPr="007F10BF">
        <w:rPr>
          <w:rFonts w:ascii="Times New Roman" w:eastAsia="Times New Roman" w:hAnsi="Times New Roman" w:cs="Times New Roman"/>
          <w:b/>
          <w:bCs/>
          <w:color w:val="4F81BD"/>
          <w:sz w:val="28"/>
          <w:szCs w:val="28"/>
          <w:lang w:val="x-none"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82" w:name="sub_511"/>
      <w:bookmarkEnd w:id="181"/>
      <w:r w:rsidRPr="007F10BF">
        <w:rPr>
          <w:rFonts w:ascii="Times New Roman" w:eastAsia="Times New Roman" w:hAnsi="Times New Roman" w:cs="Times New Roman"/>
          <w:sz w:val="28"/>
          <w:szCs w:val="28"/>
          <w:lang w:eastAsia="ru-RU"/>
        </w:rPr>
        <w:t xml:space="preserve">5.1.1. Закупки путем проведения торгов в форме открытого конкурса, открытого конкурса в электронной форме, закрытого конкурса, открытого аукциона в электронной форме  осуществляются, как правило, в случаях, предусмотренных  законодательством Российской Федерации.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83" w:name="sub_512"/>
      <w:bookmarkEnd w:id="182"/>
      <w:r w:rsidRPr="007F10BF">
        <w:rPr>
          <w:rFonts w:ascii="Times New Roman" w:eastAsia="Times New Roman" w:hAnsi="Times New Roman" w:cs="Times New Roman"/>
          <w:sz w:val="28"/>
          <w:szCs w:val="28"/>
          <w:lang w:eastAsia="ru-RU"/>
        </w:rPr>
        <w:t xml:space="preserve">5.1.2. Торги проводятся в соответствии с законодательством  Российской Федерации и настоящим Положением.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184" w:name="_Toc324439569"/>
      <w:bookmarkStart w:id="185" w:name="sub_502"/>
      <w:bookmarkEnd w:id="183"/>
      <w:r w:rsidRPr="007F10BF">
        <w:rPr>
          <w:rFonts w:ascii="Times New Roman" w:eastAsia="Times New Roman" w:hAnsi="Times New Roman" w:cs="Times New Roman"/>
          <w:b/>
          <w:bCs/>
          <w:color w:val="4F81BD"/>
          <w:sz w:val="28"/>
          <w:szCs w:val="28"/>
          <w:lang w:val="x-none" w:eastAsia="ru-RU"/>
        </w:rPr>
        <w:t>5.2. Общий порядок проведения открытого конкурса (открытого конкурса в электронной форме).</w:t>
      </w:r>
      <w:bookmarkEnd w:id="184"/>
      <w:r w:rsidRPr="007F10BF">
        <w:rPr>
          <w:rFonts w:ascii="Times New Roman" w:eastAsia="Times New Roman" w:hAnsi="Times New Roman" w:cs="Times New Roman"/>
          <w:b/>
          <w:bCs/>
          <w:color w:val="4F81BD"/>
          <w:sz w:val="28"/>
          <w:szCs w:val="28"/>
          <w:lang w:val="x-none" w:eastAsia="ru-RU"/>
        </w:rPr>
        <w:fldChar w:fldCharType="begin"/>
      </w:r>
      <w:r w:rsidRPr="007F10BF">
        <w:rPr>
          <w:rFonts w:ascii="Times New Roman" w:eastAsia="Times New Roman" w:hAnsi="Times New Roman" w:cs="Times New Roman"/>
          <w:b/>
          <w:bCs/>
          <w:color w:val="4F81BD"/>
          <w:sz w:val="28"/>
          <w:szCs w:val="28"/>
          <w:lang w:val="x-none" w:eastAsia="ru-RU"/>
        </w:rPr>
        <w:instrText>HYPERLINK \l "sub_2222"</w:instrText>
      </w:r>
      <w:r w:rsidRPr="007F10BF">
        <w:rPr>
          <w:rFonts w:ascii="Times New Roman" w:eastAsia="Times New Roman" w:hAnsi="Times New Roman" w:cs="Times New Roman"/>
          <w:b/>
          <w:bCs/>
          <w:color w:val="4F81BD"/>
          <w:sz w:val="28"/>
          <w:szCs w:val="28"/>
          <w:lang w:val="x-none" w:eastAsia="ru-RU"/>
        </w:rPr>
        <w:fldChar w:fldCharType="end"/>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86" w:name="sub_522"/>
      <w:bookmarkEnd w:id="185"/>
      <w:r w:rsidRPr="007F10BF">
        <w:rPr>
          <w:rFonts w:ascii="Times New Roman" w:eastAsia="Times New Roman" w:hAnsi="Times New Roman" w:cs="Times New Roman"/>
          <w:sz w:val="28"/>
          <w:szCs w:val="28"/>
          <w:lang w:eastAsia="ru-RU"/>
        </w:rPr>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bookmarkStart w:id="187" w:name="sub_523"/>
      <w:bookmarkEnd w:id="186"/>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88" w:name="sub_524"/>
      <w:bookmarkEnd w:id="187"/>
      <w:r w:rsidRPr="007F10BF">
        <w:rPr>
          <w:rFonts w:ascii="Times New Roman" w:eastAsia="Times New Roman" w:hAnsi="Times New Roman" w:cs="Times New Roman"/>
          <w:sz w:val="28"/>
          <w:szCs w:val="28"/>
          <w:lang w:eastAsia="ru-RU"/>
        </w:rPr>
        <w:t xml:space="preserve">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 В </w:t>
      </w:r>
      <w:r w:rsidRPr="007F10BF">
        <w:rPr>
          <w:rFonts w:ascii="Times New Roman" w:eastAsia="Times New Roman" w:hAnsi="Times New Roman" w:cs="Times New Roman"/>
          <w:sz w:val="28"/>
          <w:szCs w:val="28"/>
          <w:lang w:eastAsia="ru-RU"/>
        </w:rPr>
        <w:lastRenderedPageBreak/>
        <w:t>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89" w:name="sub_525"/>
      <w:bookmarkEnd w:id="188"/>
      <w:r w:rsidRPr="007F10BF">
        <w:rPr>
          <w:rFonts w:ascii="Times New Roman" w:eastAsia="Times New Roman" w:hAnsi="Times New Roman" w:cs="Times New Roman"/>
          <w:sz w:val="28"/>
          <w:szCs w:val="28"/>
          <w:lang w:eastAsia="ru-RU"/>
        </w:rPr>
        <w:t xml:space="preserve">5.2.3. Извещение о проведении открытого конкурса размещается Организатором  на официальном сайте  не менее чем за двадцать  дней до дня окончания подачи заявок  на участие в конкурсе.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В случае проведения открытого конкурса в электронной форме Организатор в тот же срок размещает извещение  о проведении конкурса также на электронной площадке (сайте Торговой системы), на которой планируется проведение  электронных торгов.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90" w:name="sub_526"/>
      <w:bookmarkEnd w:id="189"/>
      <w:r w:rsidRPr="007F10BF">
        <w:rPr>
          <w:rFonts w:ascii="Times New Roman" w:eastAsia="Times New Roman" w:hAnsi="Times New Roman" w:cs="Times New Roman"/>
          <w:sz w:val="28"/>
          <w:szCs w:val="28"/>
          <w:lang w:eastAsia="ru-RU"/>
        </w:rPr>
        <w:t xml:space="preserve">5.2.4. Организатор одновременно с размещением на официальном сайте, сайте Торговой системы  извещения о проведении открытого конкурса вправе направить  приглашения к участию в открытом конкурсе потенциальным участникам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91" w:name="sub_527"/>
      <w:bookmarkEnd w:id="190"/>
      <w:r w:rsidRPr="007F10BF">
        <w:rPr>
          <w:rFonts w:ascii="Times New Roman" w:eastAsia="Times New Roman" w:hAnsi="Times New Roman" w:cs="Times New Roman"/>
          <w:sz w:val="28"/>
          <w:szCs w:val="28"/>
          <w:lang w:eastAsia="ru-RU"/>
        </w:rPr>
        <w:t>5.2.5. Направление приглашений к участию в открытом конкурсе, размещение извещения о проведении открытого конкурса на электронной площадке (сайте Торговой системы), а также  предоставление конкурсной документации до размещения извещения о проведении открытого конкурса на официальном сайте не допускается.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92" w:name="sub_528"/>
      <w:bookmarkEnd w:id="191"/>
      <w:r w:rsidRPr="007F10BF">
        <w:rPr>
          <w:rFonts w:ascii="Times New Roman" w:eastAsia="Times New Roman" w:hAnsi="Times New Roman" w:cs="Times New Roman"/>
          <w:sz w:val="28"/>
          <w:szCs w:val="28"/>
          <w:lang w:eastAsia="ru-RU"/>
        </w:rPr>
        <w:t xml:space="preserve">5.2.6. 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случае  проведения открытого конкурса в электронной форме  Организатор также размещает  конкурсную документацию одновременно с размещением извещения о проведении конкурса на электронной площадке (сайте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Конкурсная документация должна быть доступна для ознакомления без взимания платы.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93" w:name="sub_529"/>
      <w:bookmarkEnd w:id="192"/>
      <w:r w:rsidRPr="007F10BF">
        <w:rPr>
          <w:rFonts w:ascii="Times New Roman" w:eastAsia="Times New Roman" w:hAnsi="Times New Roman" w:cs="Times New Roman"/>
          <w:sz w:val="28"/>
          <w:szCs w:val="28"/>
          <w:lang w:eastAsia="ru-RU"/>
        </w:rPr>
        <w:t>5.2.7. Участники  закупки должны самостоятельно отслеживать изменения, вносимые в извещение о проведении конкурса и в конкурсную документацию. Заказчик, Организатор закупки не несут ответственности за несвоевременное получение участником закупки  информации с официального сайта и сайта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5.2.8. Сведения, содержащиеся в извещении о проведении открытого конкурса, должны соответствовать сведениям, содержащимся в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5.2.9.</w:t>
      </w:r>
      <w:bookmarkStart w:id="194" w:name="sub_5210"/>
      <w:bookmarkEnd w:id="193"/>
      <w:r w:rsidRPr="007F10BF">
        <w:rPr>
          <w:rFonts w:ascii="Times New Roman" w:eastAsia="Times New Roman" w:hAnsi="Times New Roman" w:cs="Times New Roman"/>
          <w:sz w:val="28"/>
          <w:szCs w:val="28"/>
          <w:lang w:eastAsia="ru-RU"/>
        </w:rPr>
        <w:t xml:space="preserve">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bookmarkEnd w:id="194"/>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При проведении открытого конкурса в электронной форме  конкурсная документация предоставляется в форме электронного документа на электронной площадке (сайте Торговой системы)  без взимания платы.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Конкурсная документация, размещенная на официальном сайте, на электронной площадке (сайте Торговой системы), должна соответствовать конкурсной документации, предоставляемой в порядке, установленном настоящим пунктом.</w:t>
      </w:r>
    </w:p>
    <w:p w:rsidR="007F10BF" w:rsidRPr="007F10BF" w:rsidRDefault="007F10BF" w:rsidP="007F10BF">
      <w:pPr>
        <w:spacing w:after="0" w:line="240" w:lineRule="auto"/>
        <w:ind w:firstLine="708"/>
        <w:jc w:val="both"/>
        <w:rPr>
          <w:rFonts w:ascii="Times New Roman" w:eastAsia="Times New Roman" w:hAnsi="Times New Roman" w:cs="Times New Roman"/>
          <w:color w:val="FF0000"/>
          <w:sz w:val="28"/>
          <w:szCs w:val="28"/>
          <w:lang w:eastAsia="ru-RU"/>
        </w:rPr>
      </w:pPr>
      <w:bookmarkStart w:id="195" w:name="sub_5211"/>
      <w:r w:rsidRPr="007F10BF">
        <w:rPr>
          <w:rFonts w:ascii="Times New Roman" w:eastAsia="Times New Roman" w:hAnsi="Times New Roman" w:cs="Times New Roman"/>
          <w:sz w:val="28"/>
          <w:szCs w:val="28"/>
          <w:lang w:eastAsia="ru-RU"/>
        </w:rPr>
        <w:t>5.2.10. Заказчик вправе принять решение о внесении изменений в извещение о проведении открытого конкурса, в том числе открытого конкурса в электронной форме,  и в конкурсную документацию.</w:t>
      </w:r>
      <w:r w:rsidRPr="007F10BF">
        <w:rPr>
          <w:rFonts w:ascii="Times New Roman" w:eastAsia="Times New Roman" w:hAnsi="Times New Roman" w:cs="Times New Roman"/>
          <w:color w:val="FF0000"/>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извещение  о проведении  открытого конкурса в электронной форме и конкурсная документация размещены на электронной  площадке (сайте Торговой системы), то Организатор в тот же срок дополнительно обязан обеспечить размещение на электронной площадке (сайте Торговой системы) изменений, вносимых в извещение о проведении открытого  конкурса в электронной форме, конкурсную документацию, разъяснений положений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5.2.12.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изменения в извещение о проведении открытого конкурса, в том числе открытого конкурса в электронной форме,  конкурсную документацию  внесены  и размещены на официальном сайте (сайте Торговой системы)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w:t>
      </w:r>
      <w:proofErr w:type="gramStart"/>
      <w:r w:rsidRPr="007F10BF">
        <w:rPr>
          <w:rFonts w:ascii="Times New Roman" w:eastAsia="Times New Roman" w:hAnsi="Times New Roman" w:cs="Times New Roman"/>
          <w:sz w:val="28"/>
          <w:szCs w:val="28"/>
          <w:lang w:eastAsia="ru-RU"/>
        </w:rPr>
        <w:t>сайте</w:t>
      </w:r>
      <w:proofErr w:type="gramEnd"/>
      <w:r w:rsidRPr="007F10BF">
        <w:rPr>
          <w:rFonts w:ascii="Times New Roman" w:eastAsia="Times New Roman" w:hAnsi="Times New Roman" w:cs="Times New Roman"/>
          <w:sz w:val="28"/>
          <w:szCs w:val="28"/>
          <w:lang w:eastAsia="ru-RU"/>
        </w:rPr>
        <w:t xml:space="preserve"> (сайте Торговой системы)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highlight w:val="yellow"/>
          <w:lang w:eastAsia="ru-RU"/>
        </w:rPr>
      </w:pPr>
      <w:bookmarkStart w:id="196" w:name="sub_5212"/>
      <w:bookmarkEnd w:id="195"/>
      <w:r w:rsidRPr="007F10BF">
        <w:rPr>
          <w:rFonts w:ascii="Times New Roman" w:eastAsia="Times New Roman" w:hAnsi="Times New Roman" w:cs="Times New Roman"/>
          <w:sz w:val="28"/>
          <w:szCs w:val="28"/>
          <w:lang w:eastAsia="ru-RU"/>
        </w:rPr>
        <w:t>5.2.13. Заказчик,  разместивший на официальном сайте, сайте Торговой системы извещение о проведении открытого конкурса, вправе отказаться от его проведения в срок, установленный действующим законодательством (ч. 3 ст. 448 Гражданского кодекса РФ).</w:t>
      </w:r>
    </w:p>
    <w:bookmarkEnd w:id="196"/>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Извещение об отказе от проведения открытого конкурса   размещается  Организатором на официальном сайте, а также при необходимости – на </w:t>
      </w:r>
      <w:r w:rsidRPr="007F10BF">
        <w:rPr>
          <w:rFonts w:ascii="Times New Roman" w:eastAsia="Times New Roman" w:hAnsi="Times New Roman" w:cs="Times New Roman"/>
          <w:sz w:val="28"/>
          <w:szCs w:val="28"/>
          <w:lang w:eastAsia="ru-RU"/>
        </w:rPr>
        <w:lastRenderedPageBreak/>
        <w:t>электронной площадке (сайте Торговой системы) незамедлительно после   принятия решения об отказе от проведения открытого конкурса в порядке, установленном для размещения на официальном сайте, сайте Торговой системы извещения о проведении открытого конкурса.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proofErr w:type="gramStart"/>
      <w:r w:rsidRPr="007F10BF">
        <w:rPr>
          <w:rFonts w:ascii="Times New Roman" w:eastAsia="Times New Roman" w:hAnsi="Times New Roman" w:cs="Times New Roman"/>
          <w:sz w:val="28"/>
          <w:szCs w:val="28"/>
          <w:lang w:eastAsia="ru-RU"/>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осуществляется  доступ к поданным в форме электронных документов заявкам на участие в  открытом конкурсе в электронной форме,  и направляются</w:t>
      </w:r>
      <w:proofErr w:type="gramEnd"/>
      <w:r w:rsidRPr="007F10BF">
        <w:rPr>
          <w:rFonts w:ascii="Times New Roman" w:eastAsia="Times New Roman" w:hAnsi="Times New Roman" w:cs="Times New Roman"/>
          <w:sz w:val="28"/>
          <w:szCs w:val="28"/>
          <w:lang w:eastAsia="ru-RU"/>
        </w:rPr>
        <w:t xml:space="preserve"> соответствующие уведомления всем  участникам закупки,  подавшим заявки на участие в конкурсе.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197" w:name="sub_5213"/>
      <w:r w:rsidRPr="007F10BF">
        <w:rPr>
          <w:rFonts w:ascii="Times New Roman" w:eastAsia="Times New Roman" w:hAnsi="Times New Roman" w:cs="Times New Roman"/>
          <w:sz w:val="28"/>
          <w:szCs w:val="28"/>
          <w:lang w:eastAsia="ru-RU"/>
        </w:rPr>
        <w:t>5.2.14. Любой участник закупки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случае  проведения  открытого конкурса в электронной форме участники закупки направляют Организатору  запросы о разъяснении положений  конкурсной документации с использованием функционала  электронной площадки (сайта Торговой системы).    </w:t>
      </w:r>
    </w:p>
    <w:bookmarkEnd w:id="197"/>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течение трех дней  со дня поступления указанного запроса  Организатор обязан предоставить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w:t>
      </w:r>
      <w:proofErr w:type="gramStart"/>
      <w:r w:rsidRPr="007F10BF">
        <w:rPr>
          <w:rFonts w:ascii="Times New Roman" w:eastAsia="Times New Roman" w:hAnsi="Times New Roman" w:cs="Times New Roman"/>
          <w:sz w:val="28"/>
          <w:szCs w:val="28"/>
          <w:lang w:eastAsia="ru-RU"/>
        </w:rPr>
        <w:t>позднее</w:t>
      </w:r>
      <w:proofErr w:type="gramEnd"/>
      <w:r w:rsidRPr="007F10BF">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конкурсе.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течение трех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с указанием предмета запроса, но без указания участника закупки,  от которого поступил запрос.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извещение о проведении открытого конкурса в электронной форме и конкурсная документация размещены на электронной  площадке (сайте Торговой системы),  то Организатор в тот же срок дополнительно  обязан обеспечить размещение на электронной площадке (сайте Торговой системы) разъяснений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5.2.15. Разъяснение положений конкурсной документации не должно изменять ее суть.</w:t>
      </w:r>
    </w:p>
    <w:p w:rsidR="007F10BF" w:rsidRPr="007F10BF" w:rsidRDefault="007F10BF" w:rsidP="007F10BF">
      <w:pPr>
        <w:spacing w:after="0" w:line="240" w:lineRule="auto"/>
        <w:jc w:val="both"/>
        <w:rPr>
          <w:rFonts w:ascii="Times New Roman" w:eastAsia="Times New Roman" w:hAnsi="Times New Roman" w:cs="Times New Roman"/>
          <w:b/>
          <w:bCs/>
          <w:sz w:val="28"/>
          <w:szCs w:val="28"/>
          <w:lang w:eastAsia="ru-RU"/>
        </w:rPr>
      </w:pPr>
      <w:bookmarkStart w:id="198" w:name="sub_503"/>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199" w:name="_Toc324439570"/>
      <w:r w:rsidRPr="007F10BF">
        <w:rPr>
          <w:rFonts w:ascii="Times New Roman" w:eastAsia="Times New Roman" w:hAnsi="Times New Roman" w:cs="Times New Roman"/>
          <w:b/>
          <w:bCs/>
          <w:color w:val="4F81BD"/>
          <w:sz w:val="28"/>
          <w:szCs w:val="28"/>
          <w:lang w:val="x-none" w:eastAsia="ru-RU"/>
        </w:rPr>
        <w:t>5.3. Извещение о проведении открытого конкурса (открытого конкурса в электронной форме).</w:t>
      </w:r>
      <w:bookmarkEnd w:id="199"/>
    </w:p>
    <w:bookmarkEnd w:id="198"/>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извещении о проведении открытого конкурса (открытого конкурса в электронной форме) должны быть указаны следующие сведения: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0" w:name="sub_531"/>
      <w:r w:rsidRPr="007F10BF">
        <w:rPr>
          <w:rFonts w:ascii="Times New Roman" w:eastAsia="Times New Roman" w:hAnsi="Times New Roman" w:cs="Times New Roman"/>
          <w:sz w:val="28"/>
          <w:szCs w:val="28"/>
          <w:lang w:eastAsia="ru-RU"/>
        </w:rPr>
        <w:lastRenderedPageBreak/>
        <w:t>5.3.1. Способ закупки (открытый конкурс/открытый конкурс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1" w:name="sub_532"/>
      <w:bookmarkEnd w:id="200"/>
      <w:r w:rsidRPr="007F10BF">
        <w:rPr>
          <w:rFonts w:ascii="Times New Roman" w:eastAsia="Times New Roman" w:hAnsi="Times New Roman" w:cs="Times New Roman"/>
          <w:sz w:val="28"/>
          <w:szCs w:val="28"/>
          <w:lang w:eastAsia="ru-RU"/>
        </w:rPr>
        <w:t>5.3.2. Наименование, место нахождения, почтовый адрес, адрес электронной почты, номера контактных  телефонов  Заказчика и Организатора.  Адрес электронной площадки (сайта Торговой системы) в информационно-телекоммуникационной сети Интернет, на которой планируется проведение  открытого конкурса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2" w:name="sub_533"/>
      <w:bookmarkEnd w:id="201"/>
      <w:r w:rsidRPr="007F10BF">
        <w:rPr>
          <w:rFonts w:ascii="Times New Roman" w:eastAsia="Times New Roman" w:hAnsi="Times New Roman" w:cs="Times New Roman"/>
          <w:sz w:val="28"/>
          <w:szCs w:val="28"/>
          <w:lang w:eastAsia="ru-RU"/>
        </w:rPr>
        <w:t>5.3.3. Предмет договора с указанием количества поставляемого товара, объема выполняемых работ, оказываемых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3" w:name="sub_534"/>
      <w:bookmarkEnd w:id="202"/>
      <w:r w:rsidRPr="007F10BF">
        <w:rPr>
          <w:rFonts w:ascii="Times New Roman" w:eastAsia="Times New Roman" w:hAnsi="Times New Roman" w:cs="Times New Roman"/>
          <w:sz w:val="28"/>
          <w:szCs w:val="28"/>
          <w:lang w:eastAsia="ru-RU"/>
        </w:rPr>
        <w:t>5.3.4. Место поставки товара, выполнения работ, оказания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4" w:name="sub_535"/>
      <w:bookmarkEnd w:id="203"/>
      <w:r w:rsidRPr="007F10BF">
        <w:rPr>
          <w:rFonts w:ascii="Times New Roman" w:eastAsia="Times New Roman" w:hAnsi="Times New Roman" w:cs="Times New Roman"/>
          <w:sz w:val="28"/>
          <w:szCs w:val="28"/>
          <w:lang w:eastAsia="ru-RU"/>
        </w:rPr>
        <w:t xml:space="preserve">5.3.5. Сведения о начальной (максимальной) цене договора (цене лота).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5" w:name="sub_536"/>
      <w:bookmarkEnd w:id="204"/>
      <w:r w:rsidRPr="007F10BF">
        <w:rPr>
          <w:rFonts w:ascii="Times New Roman" w:eastAsia="Times New Roman" w:hAnsi="Times New Roman" w:cs="Times New Roman"/>
          <w:sz w:val="28"/>
          <w:szCs w:val="28"/>
          <w:lang w:eastAsia="ru-RU"/>
        </w:rPr>
        <w:t>5.3.6. 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5.3.7. Место, дата и время начала, дата и время окончания срока подачи заявок  на участие в открытом конкурсе.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6" w:name="sub_537"/>
      <w:bookmarkEnd w:id="205"/>
      <w:r w:rsidRPr="007F10BF">
        <w:rPr>
          <w:rFonts w:ascii="Times New Roman" w:eastAsia="Times New Roman" w:hAnsi="Times New Roman" w:cs="Times New Roman"/>
          <w:sz w:val="28"/>
          <w:szCs w:val="28"/>
          <w:lang w:eastAsia="ru-RU"/>
        </w:rPr>
        <w:t xml:space="preserve">5.3.8. Место, дата и время вскрытия конвертов с письменными заявками на участие в открытом конкурсе либо открытия доступа к поданным в  форме электронных документов заявкам на участие в открытом конкурсе в электронной форме, место и дата рассмотрения таких заявок и подведения итогов открытого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5.3.9. Срок, в течение которого Заказчик вправе отказаться  от проведения открытого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5.3.10. Сведения о возможности проведения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5.3.11. В извещении о проведении открытого конкурса в электронной форме дополнительно указываются дата публикации извещения на электронной площадке  (сайте Торговой системы),  а также иные дополнительные сведения, предусмотренные сайтом Торговой системы.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07" w:name="_Toc324439571"/>
      <w:bookmarkStart w:id="208" w:name="sub_504"/>
      <w:bookmarkEnd w:id="206"/>
      <w:r w:rsidRPr="007F10BF">
        <w:rPr>
          <w:rFonts w:ascii="Times New Roman" w:eastAsia="Times New Roman" w:hAnsi="Times New Roman" w:cs="Times New Roman"/>
          <w:b/>
          <w:bCs/>
          <w:color w:val="4F81BD"/>
          <w:sz w:val="28"/>
          <w:szCs w:val="28"/>
          <w:lang w:val="x-none" w:eastAsia="ru-RU"/>
        </w:rPr>
        <w:t>5.4. Конкурсная документация.</w:t>
      </w:r>
      <w:bookmarkEnd w:id="207"/>
    </w:p>
    <w:bookmarkEnd w:id="208"/>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Конкурсная документация  подготавливается Организатором в соответствии с требованиями  Гражданского кодекса РФ, Федерального закона от 18.07.2011 № 223-ФЗ и настоящего Положения утверждается  руководителем Заказчика либо иным уполномоченным лицом.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конкурсной документации должны быть указаны следующие сведения: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09" w:name="sub_541"/>
      <w:r w:rsidRPr="007F10BF">
        <w:rPr>
          <w:rFonts w:ascii="Times New Roman" w:eastAsia="Times New Roman" w:hAnsi="Times New Roman" w:cs="Times New Roman"/>
          <w:sz w:val="28"/>
          <w:szCs w:val="28"/>
          <w:lang w:eastAsia="ru-RU"/>
        </w:rPr>
        <w:t xml:space="preserve">5.4.1. Предмет договора с указанием количества поставляемого товара, объема выполняемых работ, оказываемых услуг. </w:t>
      </w:r>
      <w:proofErr w:type="gramStart"/>
      <w:r w:rsidRPr="007F10BF">
        <w:rPr>
          <w:rFonts w:ascii="Times New Roman" w:eastAsia="Times New Roman" w:hAnsi="Times New Roman" w:cs="Times New Roman"/>
          <w:sz w:val="28"/>
          <w:szCs w:val="28"/>
          <w:lang w:eastAsia="ru-RU"/>
        </w:rPr>
        <w:t xml:space="preserve">Требования  к качеству, техническим характеристикам товара, работы, услуги, к их безопасности, к </w:t>
      </w:r>
      <w:r w:rsidRPr="007F10BF">
        <w:rPr>
          <w:rFonts w:ascii="Times New Roman" w:eastAsia="Times New Roman" w:hAnsi="Times New Roman" w:cs="Times New Roman"/>
          <w:sz w:val="28"/>
          <w:szCs w:val="28"/>
          <w:lang w:eastAsia="ru-RU"/>
        </w:rPr>
        <w:lastRenderedPageBreak/>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5.4.2. Т</w:t>
      </w:r>
      <w:bookmarkStart w:id="210" w:name="sub_542"/>
      <w:bookmarkEnd w:id="209"/>
      <w:r w:rsidRPr="007F10BF">
        <w:rPr>
          <w:rFonts w:ascii="Times New Roman" w:eastAsia="Times New Roman" w:hAnsi="Times New Roman" w:cs="Times New Roman"/>
          <w:sz w:val="28"/>
          <w:szCs w:val="28"/>
          <w:lang w:eastAsia="ru-RU"/>
        </w:rPr>
        <w:t>ребования к содержанию, форме, оформлению и составу заявки на участие в конкурсе.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5.4.5. Сведения о начальной (максимальной) цене договора (цене лота).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5.4.6. Форма, сроки и порядок оплаты товара, работы, услуги.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5.4.8. Порядок, место, дата, время начала и окончания срока подачи заявок на участие в открытом конкурсе.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5.4.10. Формы, порядок, дата начала и дата окончания срока предоставления участникам  конкурса  разъяснений положений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5.4.11.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 электронной форме (вскрытия электронных конвертов с заявками участников).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5.4.12. Критерии оценки  и сопоставления заявок на участие в  конкурсе.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5.4.13. Порядок оценки и сопоставления заявок на участие в конкурсе.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5.4.14. Место и дата рассмотрения  заявок на участие в конкурсе  и подведения итогов конкурса.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5.4.15. Размер, форму и срок действия, срок и порядок предоставления обеспечения заявки на участие в конкурсе, в случае если Заказчиком установлено такое требование.  Размер,  срок и порядок внесения денежных сре</w:t>
      </w:r>
      <w:proofErr w:type="gramStart"/>
      <w:r w:rsidRPr="007F10BF">
        <w:rPr>
          <w:rFonts w:ascii="Times New Roman" w:eastAsia="Times New Roman" w:hAnsi="Times New Roman" w:cs="Times New Roman"/>
          <w:sz w:val="28"/>
          <w:szCs w:val="28"/>
          <w:lang w:eastAsia="ru-RU"/>
        </w:rPr>
        <w:t>дств в к</w:t>
      </w:r>
      <w:proofErr w:type="gramEnd"/>
      <w:r w:rsidRPr="007F10BF">
        <w:rPr>
          <w:rFonts w:ascii="Times New Roman" w:eastAsia="Times New Roman" w:hAnsi="Times New Roman" w:cs="Times New Roman"/>
          <w:sz w:val="28"/>
          <w:szCs w:val="28"/>
          <w:lang w:eastAsia="ru-RU"/>
        </w:rPr>
        <w:t xml:space="preserve">ачестве обеспечения такой заявки, реквизиты счета для перечисления денежных средств в случае установления Заказчиком требования  обеспечения заявки на участие в конкурсе в форме денежных средств.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5.4.16.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5.4.17.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5.4.18.</w:t>
      </w:r>
      <w:bookmarkStart w:id="211" w:name="sub_5423"/>
      <w:bookmarkEnd w:id="210"/>
      <w:r w:rsidRPr="007F10BF">
        <w:rPr>
          <w:rFonts w:ascii="Times New Roman" w:eastAsia="Times New Roman" w:hAnsi="Times New Roman" w:cs="Times New Roman"/>
          <w:sz w:val="28"/>
          <w:szCs w:val="28"/>
          <w:lang w:eastAsia="ru-RU"/>
        </w:rPr>
        <w:t xml:space="preserve">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12" w:name="sub_5424"/>
      <w:bookmarkEnd w:id="211"/>
      <w:r w:rsidRPr="007F10BF">
        <w:rPr>
          <w:rFonts w:ascii="Times New Roman" w:eastAsia="Times New Roman" w:hAnsi="Times New Roman" w:cs="Times New Roman"/>
          <w:sz w:val="28"/>
          <w:szCs w:val="28"/>
          <w:lang w:eastAsia="ru-RU"/>
        </w:rPr>
        <w:t>5.4.19. Сведения, содержащиеся в конкурсной документации, должны соответствовать сведениям, указанным в извещении о проведении открытого конкурса.</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13" w:name="_Toc324439572"/>
      <w:r w:rsidRPr="007F10BF">
        <w:rPr>
          <w:rFonts w:ascii="Times New Roman" w:eastAsia="Times New Roman" w:hAnsi="Times New Roman" w:cs="Times New Roman"/>
          <w:b/>
          <w:bCs/>
          <w:color w:val="4F81BD"/>
          <w:sz w:val="28"/>
          <w:szCs w:val="28"/>
          <w:lang w:val="x-none" w:eastAsia="ru-RU"/>
        </w:rPr>
        <w:t>5.5. Порядок подачи заявок  на участие в конкурсе.</w:t>
      </w:r>
      <w:bookmarkEnd w:id="213"/>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5.5.1. Для участия в конкурсе участник закупки подает заявку на участие в  конкурсе в срок и по форме, которые установлены извещением о проведении конкурса и конкурсной документацией.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5.5.2. В зависимости от формы конкурса участник закупки подает заявку на участие в конкурсе  на бумажном носителе  в запечатанном конверте  либо в форме электронного документа в запечатанном электронном конверте.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5.5.3. Участник закупки  вправе подать только одну заявку на участие в конкурсе в отношении каждого лота.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5.5.4. Заказчик, Организатор закупки, Оператор электронной площадки обязаны обеспечить конфиденциальность сведений, содержащихся в заявках участников закупки, до вскрытия конвертов с заявками на участие в конкурсе и открытия  доступа к поданным в форме электронных документов заявкам на участие в конкурсе. До  указанной даты   Заказчик, Организатор,  Оператор электронной площадки, иные лица не вправе знакомиться с содержанием заявок участников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5.5.5.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 установленного конкурсной документацией.</w:t>
      </w:r>
      <w:r w:rsidRPr="007F10BF">
        <w:rPr>
          <w:rFonts w:ascii="Times New Roman" w:eastAsia="Times New Roman" w:hAnsi="Times New Roman" w:cs="Times New Roman"/>
          <w:sz w:val="28"/>
          <w:szCs w:val="28"/>
          <w:highlight w:val="yellow"/>
          <w:lang w:eastAsia="ru-RU"/>
        </w:rPr>
        <w:t xml:space="preserve"> </w:t>
      </w:r>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jc w:val="both"/>
        <w:rPr>
          <w:rFonts w:ascii="Times New Roman" w:eastAsia="Times New Roman" w:hAnsi="Times New Roman" w:cs="Times New Roman"/>
          <w:b/>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14" w:name="_Toc324439573"/>
      <w:bookmarkStart w:id="215" w:name="sub_505"/>
      <w:bookmarkEnd w:id="212"/>
      <w:r w:rsidRPr="007F10BF">
        <w:rPr>
          <w:rFonts w:ascii="Times New Roman" w:eastAsia="Times New Roman" w:hAnsi="Times New Roman" w:cs="Times New Roman"/>
          <w:b/>
          <w:bCs/>
          <w:color w:val="4F81BD"/>
          <w:sz w:val="28"/>
          <w:szCs w:val="28"/>
          <w:lang w:val="x-none" w:eastAsia="ru-RU"/>
        </w:rPr>
        <w:t>5.6.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(вскрытия электронных конвертов).</w:t>
      </w:r>
      <w:bookmarkEnd w:id="214"/>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16" w:name="sub_551"/>
      <w:bookmarkEnd w:id="215"/>
      <w:r w:rsidRPr="007F10BF">
        <w:rPr>
          <w:rFonts w:ascii="Times New Roman" w:eastAsia="Times New Roman" w:hAnsi="Times New Roman" w:cs="Times New Roman"/>
          <w:sz w:val="28"/>
          <w:szCs w:val="28"/>
          <w:lang w:eastAsia="ru-RU"/>
        </w:rPr>
        <w:t>5.6.1. </w:t>
      </w:r>
      <w:proofErr w:type="gramStart"/>
      <w:r w:rsidRPr="007F10BF">
        <w:rPr>
          <w:rFonts w:ascii="Times New Roman" w:eastAsia="Times New Roman" w:hAnsi="Times New Roman" w:cs="Times New Roman"/>
          <w:sz w:val="28"/>
          <w:szCs w:val="28"/>
          <w:lang w:eastAsia="ru-RU"/>
        </w:rPr>
        <w:t>В день, во время и в месте, указанные в извещении о проведении открытого конкурса, Конкурсной комиссией вскрываются конверты с</w:t>
      </w:r>
      <w:r w:rsidRPr="007F10BF">
        <w:rPr>
          <w:rFonts w:ascii="Times New Roman" w:eastAsia="Times New Roman" w:hAnsi="Times New Roman" w:cs="Times New Roman"/>
          <w:sz w:val="24"/>
          <w:szCs w:val="24"/>
          <w:lang w:eastAsia="ru-RU"/>
        </w:rPr>
        <w:t xml:space="preserve"> </w:t>
      </w:r>
      <w:r w:rsidRPr="007F10BF">
        <w:rPr>
          <w:rFonts w:ascii="Times New Roman" w:eastAsia="Times New Roman" w:hAnsi="Times New Roman" w:cs="Times New Roman"/>
          <w:sz w:val="28"/>
          <w:szCs w:val="28"/>
          <w:lang w:eastAsia="ru-RU"/>
        </w:rPr>
        <w:lastRenderedPageBreak/>
        <w:t xml:space="preserve">письменными заявками на участие в открытом конкурсе либо  на электронной площадке (сайте Торговой системы) осуществляется открытие доступа к поданным в форме электронных документов заявкам на участие в открытом конкурсе в электронной форме (вскрываются запечатанные электронные конверты). </w:t>
      </w:r>
      <w:bookmarkStart w:id="217" w:name="sub_552"/>
      <w:bookmarkEnd w:id="216"/>
      <w:r w:rsidRPr="007F10BF">
        <w:rPr>
          <w:rFonts w:ascii="Times New Roman" w:eastAsia="Times New Roman" w:hAnsi="Times New Roman" w:cs="Times New Roman"/>
          <w:sz w:val="28"/>
          <w:szCs w:val="28"/>
          <w:lang w:eastAsia="ru-RU"/>
        </w:rPr>
        <w:t xml:space="preserve">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18" w:name="sub_553"/>
      <w:bookmarkEnd w:id="217"/>
      <w:r w:rsidRPr="007F10BF">
        <w:rPr>
          <w:rFonts w:ascii="Times New Roman" w:eastAsia="Times New Roman" w:hAnsi="Times New Roman" w:cs="Times New Roman"/>
          <w:sz w:val="28"/>
          <w:szCs w:val="28"/>
          <w:lang w:eastAsia="ru-RU"/>
        </w:rPr>
        <w:t xml:space="preserve">5.6.2. Наименование (для юридического лица), фамилия, имя, отчество (для физического лица) и почтовый адрес каждого участника закупки,  конверт с письменной заявкой на </w:t>
      </w:r>
      <w:proofErr w:type="gramStart"/>
      <w:r w:rsidRPr="007F10BF">
        <w:rPr>
          <w:rFonts w:ascii="Times New Roman" w:eastAsia="Times New Roman" w:hAnsi="Times New Roman" w:cs="Times New Roman"/>
          <w:sz w:val="28"/>
          <w:szCs w:val="28"/>
          <w:lang w:eastAsia="ru-RU"/>
        </w:rPr>
        <w:t>участие</w:t>
      </w:r>
      <w:proofErr w:type="gramEnd"/>
      <w:r w:rsidRPr="007F10BF">
        <w:rPr>
          <w:rFonts w:ascii="Times New Roman" w:eastAsia="Times New Roman" w:hAnsi="Times New Roman" w:cs="Times New Roman"/>
          <w:sz w:val="28"/>
          <w:szCs w:val="28"/>
          <w:lang w:eastAsia="ru-RU"/>
        </w:rPr>
        <w:t xml:space="preserve">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5.6.3.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по окончании срока подачи заявок на участие в открытом конкурсе </w:t>
      </w:r>
      <w:hyperlink w:anchor="sub_1214" w:history="1"/>
      <w:r w:rsidRPr="007F10BF">
        <w:rPr>
          <w:rFonts w:ascii="Times New Roman" w:eastAsia="Times New Roman" w:hAnsi="Times New Roman" w:cs="Times New Roman"/>
          <w:sz w:val="28"/>
          <w:szCs w:val="28"/>
          <w:lang w:eastAsia="ru-RU"/>
        </w:rPr>
        <w:t xml:space="preserve"> подана только одна заявка на участие в конкурсе или не подано ни одной заявки на участие в конкурсе, в указанный в п. 5.6.2  протокол Конкурсной комиссии вносится информация о признании открытого конкурса несостоявшимся.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5.6.4.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письменными заявками на участие в конкурсе. Указанный протокол размещается </w:t>
      </w:r>
      <w:hyperlink w:anchor="sub_126" w:history="1"/>
      <w:r w:rsidRPr="007F10BF">
        <w:rPr>
          <w:rFonts w:ascii="Times New Roman" w:eastAsia="Times New Roman" w:hAnsi="Times New Roman" w:cs="Times New Roman"/>
          <w:sz w:val="28"/>
          <w:szCs w:val="28"/>
          <w:lang w:eastAsia="ru-RU"/>
        </w:rPr>
        <w:t xml:space="preserve"> Организатором на официальном сайте не позднее  чем через три дня со дня  его  подписания.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5.6.5. При открытии доступа к заявкам, поданным в форме электронных документов, на электронной площадке (сайте Торговой системы) автоматически  публикуется протокол вскрытия электронных конвертов. Указанный протокол размещается Организатором на официальном сайте не позднее чем через три дня со дня его публикации на электронной площадке (сайте Торговой системы). </w:t>
      </w:r>
      <w:bookmarkStart w:id="219" w:name="sub_554"/>
      <w:bookmarkEnd w:id="218"/>
      <w:r w:rsidRPr="007F10BF">
        <w:rPr>
          <w:rFonts w:ascii="Times New Roman" w:eastAsia="Times New Roman" w:hAnsi="Times New Roman" w:cs="Times New Roman"/>
          <w:sz w:val="28"/>
          <w:szCs w:val="28"/>
          <w:lang w:eastAsia="ru-RU"/>
        </w:rPr>
        <w:t xml:space="preserve"> </w:t>
      </w:r>
      <w:bookmarkStart w:id="220" w:name="sub_556"/>
      <w:bookmarkEnd w:id="219"/>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21" w:name="_Toc324439574"/>
      <w:bookmarkStart w:id="222" w:name="sub_506"/>
      <w:bookmarkEnd w:id="220"/>
      <w:r w:rsidRPr="007F10BF">
        <w:rPr>
          <w:rFonts w:ascii="Times New Roman" w:eastAsia="Times New Roman" w:hAnsi="Times New Roman" w:cs="Times New Roman"/>
          <w:b/>
          <w:bCs/>
          <w:color w:val="4F81BD"/>
          <w:sz w:val="28"/>
          <w:szCs w:val="28"/>
          <w:lang w:val="x-none" w:eastAsia="ru-RU"/>
        </w:rPr>
        <w:t>5.7. Порядок рассмотрения заявок на участие в конкурсе.</w:t>
      </w:r>
      <w:bookmarkEnd w:id="221"/>
      <w:r w:rsidRPr="007F10BF">
        <w:rPr>
          <w:rFonts w:ascii="Times New Roman" w:eastAsia="Times New Roman" w:hAnsi="Times New Roman" w:cs="Times New Roman"/>
          <w:b/>
          <w:bCs/>
          <w:color w:val="4F81BD"/>
          <w:sz w:val="28"/>
          <w:szCs w:val="28"/>
          <w:lang w:val="x-none"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23" w:name="sub_561"/>
      <w:bookmarkEnd w:id="222"/>
      <w:r w:rsidRPr="007F10BF">
        <w:rPr>
          <w:rFonts w:ascii="Times New Roman" w:eastAsia="Times New Roman" w:hAnsi="Times New Roman" w:cs="Times New Roman"/>
          <w:sz w:val="28"/>
          <w:szCs w:val="28"/>
          <w:lang w:eastAsia="ru-RU"/>
        </w:rPr>
        <w:t xml:space="preserve">5.7.1.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п.1.7 настоящего Положения.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5.7.2. Срок рассмотрения  заявок на участие в открытом конкурсе Конкурсной комиссией не может составлять  менее одного дня и не может превышать двадцати дней  со дня  вскрытия конвертов с заявками на участие в конкурсе или открытия доступа </w:t>
      </w:r>
      <w:proofErr w:type="gramStart"/>
      <w:r w:rsidRPr="007F10BF">
        <w:rPr>
          <w:rFonts w:ascii="Times New Roman" w:eastAsia="Times New Roman" w:hAnsi="Times New Roman" w:cs="Times New Roman"/>
          <w:sz w:val="28"/>
          <w:szCs w:val="28"/>
          <w:lang w:eastAsia="ru-RU"/>
        </w:rPr>
        <w:t>к поданным в форме электронных документов заявкам на участие в открытом конкурсе в электронной форме</w:t>
      </w:r>
      <w:proofErr w:type="gram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5.7.3. Конкурсная комиссия вправе отклонить заявку на участие в конкурсе  в следующих случаях: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отсутствия в составе заявки на участие в  конкурсе документов, определенных конкурсной  документацией, либо наличия в таких документах </w:t>
      </w:r>
      <w:r w:rsidRPr="007F10BF">
        <w:rPr>
          <w:rFonts w:ascii="Times New Roman" w:eastAsia="Times New Roman" w:hAnsi="Times New Roman" w:cs="Times New Roman"/>
          <w:sz w:val="28"/>
          <w:szCs w:val="28"/>
          <w:lang w:eastAsia="ru-RU"/>
        </w:rPr>
        <w:lastRenderedPageBreak/>
        <w:t>недостоверных сведений об участнике закупке  или о товарах (работах, услугах), на поставку (выполнение, оказание) которых размещается заказ;</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отсутствия обеспечения заявки на участие в конкурсе, если в конкурсной документации  установлено данное требование;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несоответствия участника конкурса требованиям, указанным Конкурсной документации  и в п.1.7 настоящего Положения, в том числе в случае наличия   сведений об участнике  конкурса   и (или)  его соисполнителе  (субподрядчике) в реестре недобросовестных поставщиков, предусмотренном статьей 5  Федерального закона № 223-ФЗ;</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несоответствия заявки, поданной участником  конкурса, требованиям конкурсной документации и  настоящего Положения;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Отклонение заявок на участие в конкурсе  по иным основаниям не допускается.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24" w:name="sub_562"/>
      <w:bookmarkEnd w:id="223"/>
      <w:r w:rsidRPr="007F10BF">
        <w:rPr>
          <w:rFonts w:ascii="Times New Roman" w:eastAsia="Times New Roman" w:hAnsi="Times New Roman" w:cs="Times New Roman"/>
          <w:sz w:val="28"/>
          <w:szCs w:val="28"/>
          <w:lang w:eastAsia="ru-RU"/>
        </w:rPr>
        <w:t>5.7.4. </w:t>
      </w:r>
      <w:proofErr w:type="gramStart"/>
      <w:r w:rsidRPr="007F10BF">
        <w:rPr>
          <w:rFonts w:ascii="Times New Roman" w:eastAsia="Times New Roman" w:hAnsi="Times New Roman" w:cs="Times New Roman"/>
          <w:sz w:val="28"/>
          <w:szCs w:val="28"/>
          <w:lang w:eastAsia="ru-RU"/>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о чем Конкурсной комиссией составляется протокол  рассмотрения заявок на участие в конкурсе, который подписывается</w:t>
      </w:r>
      <w:proofErr w:type="gramEnd"/>
      <w:r w:rsidRPr="007F10BF">
        <w:rPr>
          <w:rFonts w:ascii="Times New Roman" w:eastAsia="Times New Roman" w:hAnsi="Times New Roman" w:cs="Times New Roman"/>
          <w:sz w:val="28"/>
          <w:szCs w:val="28"/>
          <w:lang w:eastAsia="ru-RU"/>
        </w:rPr>
        <w:t xml:space="preserve"> всеми присутствующими на заседании членами Конкурсной комиссии в день окончания рассмотрения заявок на участие в конкурсе.</w:t>
      </w:r>
    </w:p>
    <w:bookmarkEnd w:id="224"/>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5.7.5. </w:t>
      </w:r>
      <w:proofErr w:type="gramStart"/>
      <w:r w:rsidRPr="007F10BF">
        <w:rPr>
          <w:rFonts w:ascii="Times New Roman" w:eastAsia="Times New Roman" w:hAnsi="Times New Roman" w:cs="Times New Roman"/>
          <w:sz w:val="28"/>
          <w:szCs w:val="28"/>
          <w:lang w:eastAsia="ru-RU"/>
        </w:rPr>
        <w:t>Протокол, указанный в п. 5.7.4,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и настоящего Положения, которым не соответствует участник</w:t>
      </w:r>
      <w:proofErr w:type="gramEnd"/>
      <w:r w:rsidRPr="007F10BF">
        <w:rPr>
          <w:rFonts w:ascii="Times New Roman" w:eastAsia="Times New Roman" w:hAnsi="Times New Roman" w:cs="Times New Roman"/>
          <w:sz w:val="28"/>
          <w:szCs w:val="28"/>
          <w:lang w:eastAsia="ru-RU"/>
        </w:rPr>
        <w:t xml:space="preserve"> закупки и (или)  его заявка на участие в конкурсе. В этом же протоколе при необходимости  указывается решение Конкурсной комиссии о проведении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5.7.6. Протокол рассмотрения заявок на участие в конкурсе размещается Организатором  на официальном сайте не позднее чем через три дня  со дня его подписания.   В случае проведения открытого конкурса в электронной форме указанный протокол также размещается  на электронной  площадке (сайте Торговой системы). </w:t>
      </w:r>
      <w:bookmarkStart w:id="225" w:name="sub_563"/>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5.7.7. При проведении открытого конкурса в электронной форме процедура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проводится по правилам, применяемым на электронной  площадке (сайте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5.7.8.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пяти рабочих дней со дня подписания протокола обязан передать такому участнику конкурса </w:t>
      </w:r>
      <w:hyperlink w:anchor="sub_1214" w:history="1"/>
      <w:r w:rsidRPr="007F10BF">
        <w:rPr>
          <w:rFonts w:ascii="Times New Roman" w:eastAsia="Times New Roman" w:hAnsi="Times New Roman" w:cs="Times New Roman"/>
          <w:sz w:val="28"/>
          <w:szCs w:val="28"/>
          <w:lang w:eastAsia="ru-RU"/>
        </w:rPr>
        <w:t xml:space="preserve"> проект договора.</w:t>
      </w:r>
    </w:p>
    <w:bookmarkEnd w:id="225"/>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5.7.9. Договор  должен быть подписан единственным участником конкурса в срок,  указанный в Конкурсной документации (п. 5.4.17 Положения).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26" w:name="_Toc324439575"/>
      <w:bookmarkStart w:id="227" w:name="sub_507"/>
      <w:r w:rsidRPr="007F10BF">
        <w:rPr>
          <w:rFonts w:ascii="Times New Roman" w:eastAsia="Times New Roman" w:hAnsi="Times New Roman" w:cs="Times New Roman"/>
          <w:b/>
          <w:bCs/>
          <w:color w:val="4F81BD"/>
          <w:sz w:val="28"/>
          <w:szCs w:val="28"/>
          <w:lang w:val="x-none" w:eastAsia="ru-RU"/>
        </w:rPr>
        <w:t>5.8. Оценка и сопоставление заявок на участие в конкурсе.</w:t>
      </w:r>
      <w:bookmarkEnd w:id="226"/>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28" w:name="sub_571"/>
      <w:bookmarkEnd w:id="227"/>
      <w:r w:rsidRPr="007F10BF">
        <w:rPr>
          <w:rFonts w:ascii="Times New Roman" w:eastAsia="Times New Roman" w:hAnsi="Times New Roman" w:cs="Times New Roman"/>
          <w:sz w:val="28"/>
          <w:szCs w:val="28"/>
          <w:lang w:eastAsia="ru-RU"/>
        </w:rPr>
        <w:t xml:space="preserve">5.8.1.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29" w:name="sub_572"/>
      <w:bookmarkEnd w:id="228"/>
      <w:r w:rsidRPr="007F10BF">
        <w:rPr>
          <w:rFonts w:ascii="Times New Roman" w:eastAsia="Times New Roman" w:hAnsi="Times New Roman" w:cs="Times New Roman"/>
          <w:sz w:val="28"/>
          <w:szCs w:val="28"/>
          <w:lang w:eastAsia="ru-RU"/>
        </w:rPr>
        <w:t>5.8.2.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0" w:name="sub_573"/>
      <w:bookmarkEnd w:id="229"/>
      <w:r w:rsidRPr="007F10BF">
        <w:rPr>
          <w:rFonts w:ascii="Times New Roman" w:eastAsia="Times New Roman" w:hAnsi="Times New Roman" w:cs="Times New Roman"/>
          <w:sz w:val="28"/>
          <w:szCs w:val="28"/>
          <w:lang w:eastAsia="ru-RU"/>
        </w:rPr>
        <w:t xml:space="preserve">5.8.3.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5.8.4. Оценка заявок на участие в открытом конкурсе может  осуществляться  с использованием следующих критериев оценки заявок: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5.8.4.1. Цена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5.8.4.2. Функциональные характеристики (потребительские свойства) или качественные характеристики  товара.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5.8.4.3. Качество работ, услуг и (или) квалификация участника  конкурса при размещении заказа на выполнение  работ, оказание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5.8.4.4. Расходы на эксплуатацию товара.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5.8.4.5. Расходы на техническое обслуживание товара.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5.8.4.6. Сроки (периоды) поставки товара, выполнения работ, оказания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5.8.4.7. Срок предоставления гарантии качества товара, работ,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5.8.4.8. Объем предоставления гарантий качества товара, работ, услуг.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5.8.5. Приведенный перечень критериев оценки заявок  на участие в  конкурсе не является исчерпывающим. В конкурсной документации могут быть предусмотрены иные критерии оценки.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5.8.6. Оценка заявок производится с использованием не менее двух критериев оценки заявок.</w:t>
      </w:r>
      <w:bookmarkStart w:id="231" w:name="sub_574"/>
      <w:bookmarkEnd w:id="230"/>
      <w:r w:rsidRPr="007F10BF">
        <w:rPr>
          <w:rFonts w:ascii="Times New Roman" w:eastAsia="Times New Roman" w:hAnsi="Times New Roman" w:cs="Times New Roman"/>
          <w:sz w:val="28"/>
          <w:szCs w:val="28"/>
          <w:lang w:eastAsia="ru-RU"/>
        </w:rPr>
        <w:t xml:space="preserve">  Значимость и содержание критериев оценки заявок  должны быть указаны в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5.8.7. На основании результатов оценки и сопоставления заявок </w:t>
      </w:r>
      <w:proofErr w:type="gramStart"/>
      <w:r w:rsidRPr="007F10BF">
        <w:rPr>
          <w:rFonts w:ascii="Times New Roman" w:eastAsia="Times New Roman" w:hAnsi="Times New Roman" w:cs="Times New Roman"/>
          <w:sz w:val="28"/>
          <w:szCs w:val="28"/>
          <w:lang w:eastAsia="ru-RU"/>
        </w:rPr>
        <w:t>на участие в конкурсе Конкурсной комиссией  каждой заявке на участие в конкурсе относительно других по мере</w:t>
      </w:r>
      <w:proofErr w:type="gramEnd"/>
      <w:r w:rsidRPr="007F10BF">
        <w:rPr>
          <w:rFonts w:ascii="Times New Roman" w:eastAsia="Times New Roman" w:hAnsi="Times New Roman" w:cs="Times New Roman"/>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2" w:name="sub_575"/>
      <w:bookmarkEnd w:id="231"/>
      <w:r w:rsidRPr="007F10BF">
        <w:rPr>
          <w:rFonts w:ascii="Times New Roman" w:eastAsia="Times New Roman" w:hAnsi="Times New Roman" w:cs="Times New Roman"/>
          <w:sz w:val="28"/>
          <w:szCs w:val="28"/>
          <w:lang w:eastAsia="ru-RU"/>
        </w:rPr>
        <w:t xml:space="preserve">5.8.8. Победителем конкурса признается участник конкурса, который предложил лучшие условия исполнения договора, и заявке на </w:t>
      </w:r>
      <w:proofErr w:type="gramStart"/>
      <w:r w:rsidRPr="007F10BF">
        <w:rPr>
          <w:rFonts w:ascii="Times New Roman" w:eastAsia="Times New Roman" w:hAnsi="Times New Roman" w:cs="Times New Roman"/>
          <w:sz w:val="28"/>
          <w:szCs w:val="28"/>
          <w:lang w:eastAsia="ru-RU"/>
        </w:rPr>
        <w:t>участие</w:t>
      </w:r>
      <w:proofErr w:type="gramEnd"/>
      <w:r w:rsidRPr="007F10BF">
        <w:rPr>
          <w:rFonts w:ascii="Times New Roman" w:eastAsia="Times New Roman" w:hAnsi="Times New Roman" w:cs="Times New Roman"/>
          <w:sz w:val="28"/>
          <w:szCs w:val="28"/>
          <w:lang w:eastAsia="ru-RU"/>
        </w:rPr>
        <w:t xml:space="preserve"> в конкурсе которого присвоен первый номер.</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3" w:name="sub_576"/>
      <w:bookmarkEnd w:id="232"/>
      <w:r w:rsidRPr="007F10BF">
        <w:rPr>
          <w:rFonts w:ascii="Times New Roman" w:eastAsia="Times New Roman" w:hAnsi="Times New Roman" w:cs="Times New Roman"/>
          <w:sz w:val="28"/>
          <w:szCs w:val="28"/>
          <w:lang w:eastAsia="ru-RU"/>
        </w:rPr>
        <w:t>5.8.9. </w:t>
      </w:r>
      <w:proofErr w:type="gramStart"/>
      <w:r w:rsidRPr="007F10BF">
        <w:rPr>
          <w:rFonts w:ascii="Times New Roman" w:eastAsia="Times New Roman" w:hAnsi="Times New Roman" w:cs="Times New Roman"/>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w:t>
      </w:r>
      <w:proofErr w:type="gramEnd"/>
      <w:r w:rsidRPr="007F10BF">
        <w:rPr>
          <w:rFonts w:ascii="Times New Roman" w:eastAsia="Times New Roman" w:hAnsi="Times New Roman" w:cs="Times New Roman"/>
          <w:sz w:val="28"/>
          <w:szCs w:val="28"/>
          <w:lang w:eastAsia="ru-RU"/>
        </w:rPr>
        <w:t xml:space="preserve"> </w:t>
      </w:r>
      <w:proofErr w:type="gramStart"/>
      <w:r w:rsidRPr="007F10BF">
        <w:rPr>
          <w:rFonts w:ascii="Times New Roman" w:eastAsia="Times New Roman" w:hAnsi="Times New Roman" w:cs="Times New Roman"/>
          <w:sz w:val="28"/>
          <w:szCs w:val="28"/>
          <w:lang w:eastAsia="ru-RU"/>
        </w:rPr>
        <w:t>решении</w:t>
      </w:r>
      <w:proofErr w:type="gramEnd"/>
      <w:r w:rsidRPr="007F10BF">
        <w:rPr>
          <w:rFonts w:ascii="Times New Roman" w:eastAsia="Times New Roman" w:hAnsi="Times New Roman" w:cs="Times New Roman"/>
          <w:sz w:val="28"/>
          <w:szCs w:val="28"/>
          <w:lang w:eastAsia="ru-RU"/>
        </w:rPr>
        <w:t xml:space="preserve"> о присвоении заявкам на участие в конкурсе порядковых номеров, </w:t>
      </w:r>
      <w:r w:rsidRPr="007F10BF">
        <w:rPr>
          <w:rFonts w:ascii="Times New Roman" w:eastAsia="Times New Roman" w:hAnsi="Times New Roman" w:cs="Times New Roman"/>
          <w:b/>
          <w:i/>
          <w:sz w:val="28"/>
          <w:szCs w:val="28"/>
          <w:lang w:eastAsia="ru-RU"/>
        </w:rPr>
        <w:t xml:space="preserve"> </w:t>
      </w:r>
      <w:r w:rsidRPr="007F10BF">
        <w:rPr>
          <w:rFonts w:ascii="Times New Roman" w:eastAsia="Times New Roman" w:hAnsi="Times New Roman" w:cs="Times New Roman"/>
          <w:sz w:val="28"/>
          <w:szCs w:val="28"/>
          <w:lang w:eastAsia="ru-RU"/>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bookmarkEnd w:id="233"/>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Протокол  оценки и сопоставления заявок на участие в конкурсе  размещается Организатором  на официальном сайте не позднее чем через три дня со дня его  подписания.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случае проведения открытого конкурса в электронной форме   указанный итоговый протокол также  размещается  на электронной  площадке (сайте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5.8.10. Заказчик в течение  пяти  рабочих дней со дня подписания протокола передает победителю конкурса один экземпляр протокола и </w:t>
      </w:r>
      <w:r w:rsidRPr="007F10BF">
        <w:rPr>
          <w:rFonts w:ascii="Times New Roman" w:eastAsia="Times New Roman" w:hAnsi="Times New Roman" w:cs="Times New Roman"/>
          <w:sz w:val="28"/>
          <w:szCs w:val="28"/>
          <w:lang w:eastAsia="ru-RU"/>
        </w:rPr>
        <w:lastRenderedPageBreak/>
        <w:t xml:space="preserve">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bookmarkStart w:id="234" w:name="sub_577"/>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35" w:name="_Toc324439576"/>
      <w:bookmarkStart w:id="236" w:name="sub_508"/>
      <w:bookmarkEnd w:id="234"/>
      <w:r w:rsidRPr="007F10BF">
        <w:rPr>
          <w:rFonts w:ascii="Times New Roman" w:eastAsia="Times New Roman" w:hAnsi="Times New Roman" w:cs="Times New Roman"/>
          <w:b/>
          <w:bCs/>
          <w:color w:val="4F81BD"/>
          <w:sz w:val="28"/>
          <w:szCs w:val="28"/>
          <w:lang w:val="x-none" w:eastAsia="ru-RU"/>
        </w:rPr>
        <w:t>5.9. Заключение договора по результатам конкурса.</w:t>
      </w:r>
      <w:bookmarkEnd w:id="235"/>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7" w:name="sub_581"/>
      <w:bookmarkEnd w:id="236"/>
      <w:r w:rsidRPr="007F10BF">
        <w:rPr>
          <w:rFonts w:ascii="Times New Roman" w:eastAsia="Times New Roman" w:hAnsi="Times New Roman" w:cs="Times New Roman"/>
          <w:sz w:val="28"/>
          <w:szCs w:val="28"/>
          <w:lang w:eastAsia="ru-RU"/>
        </w:rPr>
        <w:t xml:space="preserve">5.9.1. Срок, в течение  которого  победитель конкурса обязан подписать  договор,  указывается в конкурсной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8" w:name="sub_582"/>
      <w:bookmarkEnd w:id="237"/>
      <w:r w:rsidRPr="007F10BF">
        <w:rPr>
          <w:rFonts w:ascii="Times New Roman" w:eastAsia="Times New Roman" w:hAnsi="Times New Roman" w:cs="Times New Roman"/>
          <w:sz w:val="28"/>
          <w:szCs w:val="28"/>
          <w:lang w:eastAsia="ru-RU"/>
        </w:rPr>
        <w:t xml:space="preserve">5.9.2. В случае, если победитель конкурса уклоняется от  заключения договора, Заказчик вправе обратиться в суд с иском о </w:t>
      </w:r>
      <w:proofErr w:type="gramStart"/>
      <w:r w:rsidRPr="007F10BF">
        <w:rPr>
          <w:rFonts w:ascii="Times New Roman" w:eastAsia="Times New Roman" w:hAnsi="Times New Roman" w:cs="Times New Roman"/>
          <w:sz w:val="28"/>
          <w:szCs w:val="28"/>
          <w:lang w:eastAsia="ru-RU"/>
        </w:rPr>
        <w:t>требовании</w:t>
      </w:r>
      <w:proofErr w:type="gramEnd"/>
      <w:r w:rsidRPr="007F10BF">
        <w:rPr>
          <w:rFonts w:ascii="Times New Roman" w:eastAsia="Times New Roman" w:hAnsi="Times New Roman" w:cs="Times New Roman"/>
          <w:sz w:val="28"/>
          <w:szCs w:val="28"/>
          <w:lang w:eastAsia="ru-RU"/>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5.9.3. В случае  уклонения  победителя конкурса  и  участника конкурса, заявке на </w:t>
      </w:r>
      <w:proofErr w:type="gramStart"/>
      <w:r w:rsidRPr="007F10BF">
        <w:rPr>
          <w:rFonts w:ascii="Times New Roman" w:eastAsia="Times New Roman" w:hAnsi="Times New Roman" w:cs="Times New Roman"/>
          <w:sz w:val="28"/>
          <w:szCs w:val="28"/>
          <w:lang w:eastAsia="ru-RU"/>
        </w:rPr>
        <w:t>участие</w:t>
      </w:r>
      <w:proofErr w:type="gramEnd"/>
      <w:r w:rsidRPr="007F10BF">
        <w:rPr>
          <w:rFonts w:ascii="Times New Roman" w:eastAsia="Times New Roman" w:hAnsi="Times New Roman" w:cs="Times New Roman"/>
          <w:sz w:val="28"/>
          <w:szCs w:val="28"/>
          <w:lang w:eastAsia="ru-RU"/>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5.9.4.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sidRPr="007F10BF">
        <w:rPr>
          <w:rFonts w:ascii="Times New Roman" w:eastAsia="Times New Roman" w:hAnsi="Times New Roman" w:cs="Times New Roman"/>
          <w:sz w:val="28"/>
          <w:szCs w:val="28"/>
          <w:lang w:eastAsia="ru-RU"/>
        </w:rPr>
        <w:t>требовании</w:t>
      </w:r>
      <w:proofErr w:type="gramEnd"/>
      <w:r w:rsidRPr="007F10BF">
        <w:rPr>
          <w:rFonts w:ascii="Times New Roman" w:eastAsia="Times New Roman" w:hAnsi="Times New Roman" w:cs="Times New Roman"/>
          <w:sz w:val="28"/>
          <w:szCs w:val="28"/>
          <w:lang w:eastAsia="ru-RU"/>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39" w:name="sub_583"/>
      <w:bookmarkEnd w:id="238"/>
      <w:r w:rsidRPr="007F10BF">
        <w:rPr>
          <w:rFonts w:ascii="Times New Roman" w:eastAsia="Times New Roman" w:hAnsi="Times New Roman" w:cs="Times New Roman"/>
          <w:sz w:val="28"/>
          <w:szCs w:val="28"/>
          <w:lang w:eastAsia="ru-RU"/>
        </w:rPr>
        <w:t>5.9.5.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и в конкурсной документации.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40" w:name="sub_584"/>
      <w:bookmarkEnd w:id="239"/>
      <w:r w:rsidRPr="007F10BF">
        <w:rPr>
          <w:rFonts w:ascii="Times New Roman" w:eastAsia="Times New Roman" w:hAnsi="Times New Roman" w:cs="Times New Roman"/>
          <w:sz w:val="28"/>
          <w:szCs w:val="28"/>
          <w:lang w:eastAsia="ru-RU"/>
        </w:rPr>
        <w:t>5.9.6.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1" w:name="_Toc324439577"/>
      <w:r w:rsidRPr="007F10BF">
        <w:rPr>
          <w:rFonts w:ascii="Times New Roman" w:eastAsia="Times New Roman" w:hAnsi="Times New Roman" w:cs="Times New Roman"/>
          <w:b/>
          <w:bCs/>
          <w:color w:val="4F81BD"/>
          <w:sz w:val="28"/>
          <w:szCs w:val="28"/>
          <w:lang w:val="x-none" w:eastAsia="ru-RU"/>
        </w:rPr>
        <w:t>5.10. Общий порядок проведения открытого аукциона в электронной форме (далее -  открытый аукцион, аукцион).</w:t>
      </w:r>
      <w:bookmarkEnd w:id="241"/>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5.10.1.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18.07.2011 № 223-ФЗ, настоящим Положением.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5.10.2. Открытый аукцион в электронной форме проводится последовательно в следующем порядке: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разъяснение положений документации об открытом аукционе в электронной форме (при наличии запросов участников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подача участниками закупки  заявок на участие в открытом аукционе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по окончании срока подачи заявок на участие в аукционе  открытие  доступа к заявкам (вскрытие электронных конвертов с заявками);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принятие Аукционной комиссией решения  о допуске  лиц,  подавших заявки на участие в аукционе, к участию в торгах (определение участников аукциона);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проведение открытого аукциона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определение  победителя открытого  аукциона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заключение договора с победителем открытого  аукциона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с использованием функционала электронной площадки, указанной в извещении о проведении открытого аукциона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5.10.4. Участники закупки подают документы, связанные с проведением  открытого аукциона в электронной форме,  в том числе заявку на участие в открытом аукционе, с использованием функционала электронной площадки.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5.10.5. При проведении открытого аукциона в электронной форме какие-либо  переговоры  Заказчика, Организатора,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5.10.6. Заказчик в документации об открытом аукционе в электронной форме вправе установить требование обеспечения заявки на участие в открытом аукционе. Размер обеспечения заявки  на участие в открытом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5.10.7. Извещение о проведении открытого аукциона в электронной форме и документация  об открытом аукционе в электронной форме размещаются Организатором  на официальном сайте и на электронной площадке (сайте Торговой системы) не менее чем за двадцать дней  до даты  окончания подачи заявок на участие в открытом аукционе.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5.10.8. Организатор  также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w:t>
      </w:r>
      <w:proofErr w:type="gramStart"/>
      <w:r w:rsidRPr="007F10BF">
        <w:rPr>
          <w:rFonts w:ascii="Times New Roman" w:eastAsia="Times New Roman" w:hAnsi="Times New Roman" w:cs="Times New Roman"/>
          <w:sz w:val="28"/>
          <w:szCs w:val="28"/>
          <w:lang w:eastAsia="ru-RU"/>
        </w:rPr>
        <w:t>об открытом аукционе в электронной форме  до размещения извещения о проведении открытого аукциона в электронной форме</w:t>
      </w:r>
      <w:proofErr w:type="gramEnd"/>
      <w:r w:rsidRPr="007F10BF">
        <w:rPr>
          <w:rFonts w:ascii="Times New Roman" w:eastAsia="Times New Roman" w:hAnsi="Times New Roman" w:cs="Times New Roman"/>
          <w:sz w:val="28"/>
          <w:szCs w:val="28"/>
          <w:lang w:eastAsia="ru-RU"/>
        </w:rPr>
        <w:t xml:space="preserve">  на официальном сайте  и на электронной  площадке (сайте Торговой системы) не допускается.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5.10.9. Организатор обеспечивает размещение на официальном сайте   и на электронной площадке (сайте Торговой системы)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Документация  об открытом аукционе в электронной форме должна быть доступна  для ознакомления  без взимания платы.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и с электронной площадки (сайта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5.10.11. Заказчик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В  извещении и документации об открытом аукционе в электронной форме дата, время окончания приема заявок на участие в аукционе могут быть изменены  только в сторону увеличения.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5.10.12. Изменения, вносимые в извещение и в документацию об открытом аукционе в электронной форме,  размещаются  Организатором  на официальном сайте и на электронной площадке (сайте Торговой системы)  не позднее  чем в течение  трех дней со дня принятия решения о внесении указанных изменений.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Участники закупки об изменениях, внесенных в извещение и в документацию об открытом аукционе в электронной форме, оповещаются  с помощью системных сообщений.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5.10.13. Изменение предмета открытого аукциона в электронной форме не допускается.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5.10.14.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изменения в извещение, документацию об открытом аукционе в электронной форме  внесены Заказчиком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w:t>
      </w:r>
      <w:r w:rsidRPr="007F10BF">
        <w:rPr>
          <w:rFonts w:ascii="Times New Roman" w:eastAsia="Times New Roman" w:hAnsi="Times New Roman" w:cs="Times New Roman"/>
          <w:sz w:val="28"/>
          <w:szCs w:val="28"/>
          <w:lang w:eastAsia="ru-RU"/>
        </w:rPr>
        <w:lastRenderedPageBreak/>
        <w:t xml:space="preserve">и на электронной площадке (сайте Торговой системы) внесенных в извещение, документацию изменений  до даты окончания  подачи заявок  на участие в открытом аукционе такой срок составил не менее чем  пятнадцать  дней.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5.10.15. Любой участник закупки вправе  направить Организатору с использованием функционала  электронной площадки,  на которой размещены извещение и документация об открытом аукционе в электронной форме, запрос  о разъяснении положений документации об открытом аукционе в электронной форме.  В течение трех  дней со дня поступления указанного запроса  Организатор  размещает  на официальном сайте  и на электронной площадке (сайте Торговой системы)  разъяснения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Организатору не </w:t>
      </w:r>
      <w:proofErr w:type="gramStart"/>
      <w:r w:rsidRPr="007F10BF">
        <w:rPr>
          <w:rFonts w:ascii="Times New Roman" w:eastAsia="Times New Roman" w:hAnsi="Times New Roman" w:cs="Times New Roman"/>
          <w:sz w:val="28"/>
          <w:szCs w:val="28"/>
          <w:lang w:eastAsia="ru-RU"/>
        </w:rPr>
        <w:t>позднее</w:t>
      </w:r>
      <w:proofErr w:type="gramEnd"/>
      <w:r w:rsidRPr="007F10BF">
        <w:rPr>
          <w:rFonts w:ascii="Times New Roman" w:eastAsia="Times New Roman" w:hAnsi="Times New Roman" w:cs="Times New Roman"/>
          <w:sz w:val="28"/>
          <w:szCs w:val="28"/>
          <w:lang w:eastAsia="ru-RU"/>
        </w:rPr>
        <w:t xml:space="preserve"> чем  за  пять дней до дня окончания  подачи заявок на  участие в открытом аукционе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5.10.16. Разъяснение  положений документации  об  открытом аукционе в электронной форме  не должно изменять ее суть.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5.10.17. Если иное не предусмотрено в извещении о проведении открытого  аукциона в электронной форме,  Заказчик вправе  отказаться от проведения  открытого аукциона  в любое время, но не </w:t>
      </w:r>
      <w:proofErr w:type="gramStart"/>
      <w:r w:rsidRPr="007F10BF">
        <w:rPr>
          <w:rFonts w:ascii="Times New Roman" w:eastAsia="Times New Roman" w:hAnsi="Times New Roman" w:cs="Times New Roman"/>
          <w:sz w:val="28"/>
          <w:szCs w:val="28"/>
          <w:lang w:eastAsia="ru-RU"/>
        </w:rPr>
        <w:t>позднее</w:t>
      </w:r>
      <w:proofErr w:type="gramEnd"/>
      <w:r w:rsidRPr="007F10BF">
        <w:rPr>
          <w:rFonts w:ascii="Times New Roman" w:eastAsia="Times New Roman" w:hAnsi="Times New Roman" w:cs="Times New Roman"/>
          <w:sz w:val="28"/>
          <w:szCs w:val="28"/>
          <w:lang w:eastAsia="ru-RU"/>
        </w:rPr>
        <w:t xml:space="preserve">  чем за три дня до наступления даты его проведения. Организатор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на официальном сайте  и на электронной площадке (сайте Торговой системы).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2" w:name="_Toc324439578"/>
      <w:r w:rsidRPr="007F10BF">
        <w:rPr>
          <w:rFonts w:ascii="Times New Roman" w:eastAsia="Times New Roman" w:hAnsi="Times New Roman" w:cs="Times New Roman"/>
          <w:b/>
          <w:bCs/>
          <w:color w:val="4F81BD"/>
          <w:sz w:val="28"/>
          <w:szCs w:val="28"/>
          <w:lang w:val="x-none" w:eastAsia="ru-RU"/>
        </w:rPr>
        <w:t>5.11. Извещение о проведении открытого аукциона в электронной форме.</w:t>
      </w:r>
      <w:bookmarkEnd w:id="242"/>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извещении о проведении открытого аукциона в электронной форме должны быть указаны следующие сведения: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5.11.1. Способ закупки (открытый аукцион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5.11.2. Наименование, место нахождения, почтовый адрес, адрес электронной почты, номера  контактных  телефонов  Заказчика и Организатора.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5.11.3. Адрес электронной площадки (сайта Торговой системы) в информационно-телекоммуникационной сети Интернет, на которой проводится открытый аукцион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5.11.4. </w:t>
      </w:r>
      <w:proofErr w:type="gramStart"/>
      <w:r w:rsidRPr="007F10BF">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5.11.5. Место поставки товара, выполнения работ, оказания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5.11.6. Сведения о начальной (максимальной) цене договора (цене лота); </w:t>
      </w:r>
      <w:proofErr w:type="gramStart"/>
      <w:r w:rsidRPr="007F10BF">
        <w:rPr>
          <w:rFonts w:ascii="Times New Roman" w:eastAsia="Times New Roman" w:hAnsi="Times New Roman" w:cs="Times New Roman"/>
          <w:sz w:val="28"/>
          <w:szCs w:val="28"/>
          <w:lang w:eastAsia="ru-RU"/>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rsidRPr="007F10BF">
        <w:rPr>
          <w:rFonts w:ascii="Times New Roman" w:eastAsia="Times New Roman" w:hAnsi="Times New Roman" w:cs="Times New Roman"/>
          <w:sz w:val="28"/>
          <w:szCs w:val="28"/>
          <w:lang w:eastAsia="ru-RU"/>
        </w:rPr>
        <w:t xml:space="preserve"> </w:t>
      </w:r>
      <w:proofErr w:type="gramStart"/>
      <w:r w:rsidRPr="007F10BF">
        <w:rPr>
          <w:rFonts w:ascii="Times New Roman" w:eastAsia="Times New Roman" w:hAnsi="Times New Roman" w:cs="Times New Roman"/>
          <w:sz w:val="28"/>
          <w:szCs w:val="28"/>
          <w:lang w:eastAsia="ru-RU"/>
        </w:rPr>
        <w:t xml:space="preserve">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5.11.7. Шаг аукциона.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5.11.8. Срок, место и порядок предоставления документации об открытом аукционе в электронной форме (на электронной площадке).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5.11.9. Дата, время начала и дата, время окончания срока подачи заявок на участие в  аукционе (дата и время вскрытия электронных конвертов с заявками на участие в аукционе).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5.11.10. Дата и время определения участников открытого аукциона в электронной форме (дата и время  начала  процедуры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5.11.11. Дата и время  завершения процедуры аукциона.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5.11.12. Дата и время публикации на электронной площадке    извещения  о проведен</w:t>
      </w:r>
      <w:proofErr w:type="gramStart"/>
      <w:r w:rsidRPr="007F10BF">
        <w:rPr>
          <w:rFonts w:ascii="Times New Roman" w:eastAsia="Times New Roman" w:hAnsi="Times New Roman" w:cs="Times New Roman"/>
          <w:sz w:val="28"/>
          <w:szCs w:val="28"/>
          <w:lang w:eastAsia="ru-RU"/>
        </w:rPr>
        <w:t>ии  ау</w:t>
      </w:r>
      <w:proofErr w:type="gramEnd"/>
      <w:r w:rsidRPr="007F10BF">
        <w:rPr>
          <w:rFonts w:ascii="Times New Roman" w:eastAsia="Times New Roman" w:hAnsi="Times New Roman" w:cs="Times New Roman"/>
          <w:sz w:val="28"/>
          <w:szCs w:val="28"/>
          <w:lang w:eastAsia="ru-RU"/>
        </w:rPr>
        <w:t>кциона, а также иные  дополнительные сведения, предусмотренные сайтом Торговой  системы.</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3" w:name="_Toc324439579"/>
      <w:r w:rsidRPr="007F10BF">
        <w:rPr>
          <w:rFonts w:ascii="Times New Roman" w:eastAsia="Times New Roman" w:hAnsi="Times New Roman" w:cs="Times New Roman"/>
          <w:b/>
          <w:bCs/>
          <w:color w:val="4F81BD"/>
          <w:sz w:val="28"/>
          <w:szCs w:val="28"/>
          <w:lang w:val="x-none" w:eastAsia="ru-RU"/>
        </w:rPr>
        <w:t>5.12. Документация об открытом аукционе в электронной форме.</w:t>
      </w:r>
      <w:bookmarkEnd w:id="243"/>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Документация об открытом аукционе в электронной форме   подготавливается  Организатором закупки  в соответствии с требованиями  Гражданского кодекса РФ, Федерального закона от 18.07.2011 № 223-ФЗ и настоящего Положения, утверждается  руководителем Заказчика либо иным уполномоченным лицом.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случае привлечения в качестве Организатора закупки юридического лица, документация об открыто аукционе в электронной форме  утверждается уполномоченным лицом Организатора.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документации об открытом аукционе в электронной форме  должны быть указаны следующие сведения: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5.12.1. Предмет договора с указанием количества поставляемого товара, объема выполняемых работ, оказываемых услуг.   </w:t>
      </w:r>
      <w:proofErr w:type="gramStart"/>
      <w:r w:rsidRPr="007F10BF">
        <w:rPr>
          <w:rFonts w:ascii="Times New Roman" w:eastAsia="Times New Roman" w:hAnsi="Times New Roman" w:cs="Times New Roman"/>
          <w:sz w:val="28"/>
          <w:szCs w:val="28"/>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7F10BF">
        <w:rPr>
          <w:rFonts w:ascii="Times New Roman" w:eastAsia="Times New Roman" w:hAnsi="Times New Roman" w:cs="Times New Roman"/>
          <w:sz w:val="28"/>
          <w:szCs w:val="28"/>
          <w:lang w:eastAsia="ru-RU"/>
        </w:rPr>
        <w:lastRenderedPageBreak/>
        <w:t>поставляемого товара, выполняемой  работы, оказываемой  услуги потребностям Заказчика.</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5.12.2. Требования к содержанию, форме, оформлению и составу заявки  на участие в открытом аукционе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5.12.5. </w:t>
      </w:r>
      <w:proofErr w:type="gramStart"/>
      <w:r w:rsidRPr="007F10BF">
        <w:rPr>
          <w:rFonts w:ascii="Times New Roman" w:eastAsia="Times New Roman" w:hAnsi="Times New Roman" w:cs="Times New Roman"/>
          <w:sz w:val="28"/>
          <w:szCs w:val="28"/>
          <w:lang w:eastAsia="ru-RU"/>
        </w:rPr>
        <w:t>Сведения о начальной (максимальной) цене договора,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w:t>
      </w:r>
      <w:proofErr w:type="gramEnd"/>
      <w:r w:rsidRPr="007F10BF">
        <w:rPr>
          <w:rFonts w:ascii="Times New Roman" w:eastAsia="Times New Roman" w:hAnsi="Times New Roman" w:cs="Times New Roman"/>
          <w:sz w:val="28"/>
          <w:szCs w:val="28"/>
          <w:lang w:eastAsia="ru-RU"/>
        </w:rPr>
        <w:t xml:space="preserve"> </w:t>
      </w:r>
      <w:proofErr w:type="gramStart"/>
      <w:r w:rsidRPr="007F10BF">
        <w:rPr>
          <w:rFonts w:ascii="Times New Roman" w:eastAsia="Times New Roman" w:hAnsi="Times New Roman" w:cs="Times New Roman"/>
          <w:sz w:val="28"/>
          <w:szCs w:val="28"/>
          <w:lang w:eastAsia="ru-RU"/>
        </w:rPr>
        <w:t>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5.12.6. Форма, сроки и порядок оплаты товара, работы, услуги.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5.12.8. При необходимости -  размер обеспечения заявки на участие в открытом аукционе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5.12.9. Порядок, место, дата, время начала и дата, время  окончания срока подачи заявок на участие в открытом аукционе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5.12.10. Дата и время определения участников открытого аукциона в электронной форме (дата и время  начала  процедуры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5.12.11. Дата и время  завершения процедуры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5.12.12. Требования к участникам  открытого аукциона в электронной форме и перечень документов, предоставляемых участниками закупки для подтверждения  их соответствия установленным требованиям.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5.12.13.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5.12.14.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5.12.15. Критерии оценки и сопоставления заявок на участие в закупке,  порядок оценки и сопоставления заявок на участие в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5.12.16. Срок, в течение которого победитель открытого аукциона в электронной форме обязан предоставить Заказчику подписанный договор.</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5.12.17. Иные сведения, имеющие отношение  к предмету открытого аукциона в электронной форме и процедуре его проведения.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5.12.18. К документации об открытом аукционе в электронной форме   должен быть приложен проект договора, который является неотъемлемой частью  документации. В состав документации  об открытом аукционе в  электронной форме  также входит форма заявки, предлагаемая к заполнению   участникам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5.12.19.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4" w:name="_Toc324439580"/>
      <w:r w:rsidRPr="007F10BF">
        <w:rPr>
          <w:rFonts w:ascii="Times New Roman" w:eastAsia="Times New Roman" w:hAnsi="Times New Roman" w:cs="Times New Roman"/>
          <w:b/>
          <w:bCs/>
          <w:color w:val="4F81BD"/>
          <w:sz w:val="28"/>
          <w:szCs w:val="28"/>
          <w:lang w:val="x-none" w:eastAsia="ru-RU"/>
        </w:rPr>
        <w:t>5.13. Порядок подачи   заявок  на участие в открытом аукционе в электронной форме.</w:t>
      </w:r>
      <w:bookmarkEnd w:id="244"/>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5.13.1. Для участия в открытом аукционе в электронной форме участник закупки подает заявку на участие в открытом аукционе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5.13.2. Заявка на участие в открытом аукционе в электронной форме  и приложенные к ней документы направляются участником закупки Организатору закупки с использованием функционала  электронной площадки (сайта Торговой системы) в запечатанном электронном конверте.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5.13.3. До наступления даты вскрытия электронных конвертов  с заявками на участие в аукционе  Заказчик, Организатор,  Оператор электронной площадки (сайта Торговой системы), иные лица не вправе знакомиться с содержанием заявок участников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5.13.4. Участник закупки вправе подать только одну заявку на участие в открытом аукционе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5.13.5.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5.13.6. Участник  закупки,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направив об этом уведомление Организатору закупки с использованием функционала электронной площадки  с указанием причин отказа.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5.13.7.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по окончании срока подачи заявок на участие в открытом аукционе в электронной форме подана только одна заявка или не </w:t>
      </w:r>
      <w:r w:rsidRPr="007F10BF">
        <w:rPr>
          <w:rFonts w:ascii="Times New Roman" w:eastAsia="Times New Roman" w:hAnsi="Times New Roman" w:cs="Times New Roman"/>
          <w:sz w:val="28"/>
          <w:szCs w:val="28"/>
          <w:lang w:eastAsia="ru-RU"/>
        </w:rPr>
        <w:lastRenderedPageBreak/>
        <w:t xml:space="preserve">подано ни одной заявки, открытый аукцион в электронной форме признается несостоявшимся.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5" w:name="_Toc324439581"/>
      <w:r w:rsidRPr="007F10BF">
        <w:rPr>
          <w:rFonts w:ascii="Times New Roman" w:eastAsia="Times New Roman" w:hAnsi="Times New Roman" w:cs="Times New Roman"/>
          <w:b/>
          <w:bCs/>
          <w:color w:val="4F81BD"/>
          <w:sz w:val="28"/>
          <w:szCs w:val="28"/>
          <w:lang w:val="x-none" w:eastAsia="ru-RU"/>
        </w:rPr>
        <w:t>5.14. Порядок рассмотрения заявок на участие в открытом аукционе в электронной форме.</w:t>
      </w:r>
      <w:bookmarkEnd w:id="245"/>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bCs/>
          <w:sz w:val="28"/>
          <w:szCs w:val="28"/>
          <w:lang w:eastAsia="ru-RU"/>
        </w:rPr>
        <w:t>5.14.1. </w:t>
      </w:r>
      <w:r w:rsidRPr="007F10BF">
        <w:rPr>
          <w:rFonts w:ascii="Times New Roman" w:eastAsia="Times New Roman" w:hAnsi="Times New Roman" w:cs="Times New Roman"/>
          <w:sz w:val="28"/>
          <w:szCs w:val="28"/>
          <w:lang w:eastAsia="ru-RU"/>
        </w:rPr>
        <w:t>Во время, указанное в извещении и в документации об открытом аукционе в электронной форме, на электронной площадке (сайте Торговой системы) осуществляется  открытие доступа к поданным в форме электронных документов заявкам на участие в аукционе (вскрываются электронные конверты с заявками).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5.14.2. Аукционная комиссия  проверяет заявки  на участие в открытом аукционе в электронной форме, поданные участниками закупки, на соответствие требованиям, установленным документацией об открытом аукционе в электронной форме, и на соответствие участников закупки  требованиям, установленным документацией и  п.1.7 настоящего Положения.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5.14.3. Срок рассмотрения  заявок на участие в открытом аукционе  в электронной форме  Аукционной комиссией не может быть менее  одного дня и не может превышать семи дней  со дня окончания  срока подачи  заявок на участие в открытом аукционе (вскрытия электронных конвертов с заявками).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5.14.4. На основании результатов рассмотрения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закупки  или об отказе в допуске  к участию в открытом аукционе, в порядке и по основаниям, которые предусмотрены настоящим Положением.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5.14.5. Участник закупки не допускается к участию в открытом аукционе в электронной форме в случае: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несоответствия содержания и (или) состава заявки на участие в открытом аукционе требованиям документации об открытом аукционе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несоответствия участника закупки требованиям, указанным в п.1.7 настоящего Положения, и требованиям документации об открытом аукционе в электронной форме,  в том числе в случае наличия   сведений об участнике закупки и (или)  его соисполнителе  (субподрядчике) в реестре недобросовестных поставщиков, предусмотренном статьей 5  Федерального закона от 18.07.2011 № 223-ФЗ;</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предоставления участником закупки в составе заявки недостоверных сведений.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5.14.6. На основании результатов рассмотрения  заявок на участие в открытом аукционе в электронной форме, Аукционной комиссией составляется Протокол определения участников аукциона, который подписывается  всеми присутствующими  на заседании членами  Аукционной комиссии в день  окончания рассмотрения  заявок на участие в  аукционе.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5.14.7. </w:t>
      </w:r>
      <w:proofErr w:type="gramStart"/>
      <w:r w:rsidRPr="007F10BF">
        <w:rPr>
          <w:rFonts w:ascii="Times New Roman" w:eastAsia="Times New Roman" w:hAnsi="Times New Roman" w:cs="Times New Roman"/>
          <w:sz w:val="28"/>
          <w:szCs w:val="28"/>
          <w:lang w:eastAsia="ru-RU"/>
        </w:rPr>
        <w:t>В протоколе определения участников аукциона должны содержаться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к участию в  аукционе с обоснованием такого решения и с указанием положений документации об открытом аукционе в электронной форме и настоящего Положения, которым не соответствует участник закупки и (или</w:t>
      </w:r>
      <w:proofErr w:type="gramEnd"/>
      <w:r w:rsidRPr="007F10BF">
        <w:rPr>
          <w:rFonts w:ascii="Times New Roman" w:eastAsia="Times New Roman" w:hAnsi="Times New Roman" w:cs="Times New Roman"/>
          <w:sz w:val="28"/>
          <w:szCs w:val="28"/>
          <w:lang w:eastAsia="ru-RU"/>
        </w:rPr>
        <w:t xml:space="preserve">)  его заявка на участие в  аукционе.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5.14.8. Протокол определения участников аукциона размещается на электронной  площадке (сайте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Кроме того, Организатор закупки обязан обеспечить размещение  указанного протокола  на официальном сайте не позднее чем через три дня  со дня его подписания.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5.14.9.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на основании результатов рассмотрения заявок на участие в аукционе Аукционной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5.14.10.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открытый аукцион в электронной форме признан несостоявшимся и только один участник  закупки, подавший заявку на участие в аукционе, признан участником  аукциона,  Заказчик вправе принять решение  о назначении  повторных торгов либо в соответствии с п.10.2.9 настоящего Положения  о заключении договора с   единственным поставщиком (исполнителем, подрядчиком) -  участником закупки, 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открытом аукционе в электронной форме,  с  начальной (максимальной) ценой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начальную (максимальную) цену договора.  Участник  закупки,  признанный единственным участником аукциона, не вправе отказаться от заключения договора.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6" w:name="_Toc324439582"/>
      <w:r w:rsidRPr="007F10BF">
        <w:rPr>
          <w:rFonts w:ascii="Times New Roman" w:eastAsia="Times New Roman" w:hAnsi="Times New Roman" w:cs="Times New Roman"/>
          <w:b/>
          <w:bCs/>
          <w:color w:val="4F81BD"/>
          <w:sz w:val="28"/>
          <w:szCs w:val="28"/>
          <w:lang w:val="x-none" w:eastAsia="ru-RU"/>
        </w:rPr>
        <w:t>5.15. Порядок проведения открытого аукциона в электронной форме.</w:t>
      </w:r>
      <w:bookmarkEnd w:id="246"/>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5.15.1. В открытом аукционе в электронной форме могут участвовать только участники закупки, признанные участниками аукциона, то есть в </w:t>
      </w:r>
      <w:proofErr w:type="gramStart"/>
      <w:r w:rsidRPr="007F10BF">
        <w:rPr>
          <w:rFonts w:ascii="Times New Roman" w:eastAsia="Times New Roman" w:hAnsi="Times New Roman" w:cs="Times New Roman"/>
          <w:sz w:val="28"/>
          <w:szCs w:val="28"/>
          <w:lang w:eastAsia="ru-RU"/>
        </w:rPr>
        <w:t>отношении</w:t>
      </w:r>
      <w:proofErr w:type="gramEnd"/>
      <w:r w:rsidRPr="007F10BF">
        <w:rPr>
          <w:rFonts w:ascii="Times New Roman" w:eastAsia="Times New Roman" w:hAnsi="Times New Roman" w:cs="Times New Roman"/>
          <w:sz w:val="28"/>
          <w:szCs w:val="28"/>
          <w:lang w:eastAsia="ru-RU"/>
        </w:rPr>
        <w:t xml:space="preserve"> которых Аукционной комиссией принято решение о допуске к участию в аукционе.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5.15.2. Открытый аукцион в электронной форме проводится на электронной площадке (сайте Торговой системы) в день и время, указанные в извещении о проведении открытого аукциона в электронной форме и в документации об открытом аукционе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5.15.3. Днем проведения открытого аукциона в электронной форме может быть только рабочий день.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5.15.4.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за исключением случая,  когда при проведен</w:t>
      </w:r>
      <w:proofErr w:type="gramStart"/>
      <w:r w:rsidRPr="007F10BF">
        <w:rPr>
          <w:rFonts w:ascii="Times New Roman" w:eastAsia="Times New Roman" w:hAnsi="Times New Roman" w:cs="Times New Roman"/>
          <w:sz w:val="28"/>
          <w:szCs w:val="28"/>
          <w:lang w:eastAsia="ru-RU"/>
        </w:rPr>
        <w:t>ии ау</w:t>
      </w:r>
      <w:proofErr w:type="gramEnd"/>
      <w:r w:rsidRPr="007F10BF">
        <w:rPr>
          <w:rFonts w:ascii="Times New Roman" w:eastAsia="Times New Roman" w:hAnsi="Times New Roman" w:cs="Times New Roman"/>
          <w:sz w:val="28"/>
          <w:szCs w:val="28"/>
          <w:lang w:eastAsia="ru-RU"/>
        </w:rPr>
        <w:t xml:space="preserve">кциона цена договора снижена до нуля. В этом случае  аукцион на право заключения  договора проводится путем повышения цены договора.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5.15.5. Ценовые предложения (ставки) подаются участниками аукциона в открытых электронных конвертах, то есть  иные  участники аукциона,   Организатор закупки  имеют возможность в режиме «он-</w:t>
      </w:r>
      <w:proofErr w:type="spellStart"/>
      <w:r w:rsidRPr="007F10BF">
        <w:rPr>
          <w:rFonts w:ascii="Times New Roman" w:eastAsia="Times New Roman" w:hAnsi="Times New Roman" w:cs="Times New Roman"/>
          <w:sz w:val="28"/>
          <w:szCs w:val="28"/>
          <w:lang w:eastAsia="ru-RU"/>
        </w:rPr>
        <w:t>лайн</w:t>
      </w:r>
      <w:proofErr w:type="spellEnd"/>
      <w:r w:rsidRPr="007F10BF">
        <w:rPr>
          <w:rFonts w:ascii="Times New Roman" w:eastAsia="Times New Roman" w:hAnsi="Times New Roman" w:cs="Times New Roman"/>
          <w:sz w:val="28"/>
          <w:szCs w:val="28"/>
          <w:lang w:eastAsia="ru-RU"/>
        </w:rPr>
        <w:t xml:space="preserve">» знакомиться  с потупившими ценовыми предложениями всех участников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5.15.6. 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5.15.7. </w:t>
      </w:r>
      <w:proofErr w:type="gramStart"/>
      <w:r w:rsidRPr="007F10BF">
        <w:rPr>
          <w:rFonts w:ascii="Times New Roman" w:eastAsia="Times New Roman" w:hAnsi="Times New Roman" w:cs="Times New Roman"/>
          <w:sz w:val="28"/>
          <w:szCs w:val="28"/>
          <w:lang w:eastAsia="ru-RU"/>
        </w:rPr>
        <w:t>В ходе проведения открытого аукциона в электронной форме  участники аукциона  вправе  на электронной площадке (сайте Торговой системы) воспользоваться сервисом «автоматический аукционный брокер», с  помощью которого можно подавать  ценовые предложения автоматически, предварительно определив предельно допустимую цену договора, а также предлагать новую ставку без какой-либо временной задержки после подачи ценового предложения иными участниками аукциона.</w:t>
      </w:r>
      <w:proofErr w:type="gramEnd"/>
      <w:r w:rsidRPr="007F10BF">
        <w:rPr>
          <w:rFonts w:ascii="Times New Roman" w:eastAsia="Times New Roman" w:hAnsi="Times New Roman" w:cs="Times New Roman"/>
          <w:sz w:val="28"/>
          <w:szCs w:val="28"/>
          <w:lang w:eastAsia="ru-RU"/>
        </w:rPr>
        <w:t xml:space="preserve"> Участник аукциона вправе воспользоваться сервисом «автоматический аукционный брокер» на любом этапе аукциона.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5.15.8. При подаче ценовых предложений наименования участников аукциона видны только Организатору закупки. Участники аукциона видят  условные наименования конкурентов.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5.15.9. Оценка поступивших от участников аукциона предложений (ставок) осуществляется электронной площадкой (сайтом Торговой системы) автоматически и исключительно по цене.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5.15.10. Максимальный срок проведения на электронной площадке (сайте Торговой системы) процедуры аукциона (процедуры подачи участниками ценовых предложений) составляет два дня. При этом если  ценовое предложение поступает от участника аукциона в течение последнего часа до окончания аукциона,  то  время окончания аукциона на электронной площадке (сайте Торговой системы) автоматически сдвигается вперед и определяется как время  подачи последнего ценового предложения плюс один час.  Дата завершения аукциона не может быть  позднее  даты публикации извещения о проведен</w:t>
      </w:r>
      <w:proofErr w:type="gramStart"/>
      <w:r w:rsidRPr="007F10BF">
        <w:rPr>
          <w:rFonts w:ascii="Times New Roman" w:eastAsia="Times New Roman" w:hAnsi="Times New Roman" w:cs="Times New Roman"/>
          <w:sz w:val="28"/>
          <w:szCs w:val="28"/>
          <w:lang w:eastAsia="ru-RU"/>
        </w:rPr>
        <w:t>ии ау</w:t>
      </w:r>
      <w:proofErr w:type="gramEnd"/>
      <w:r w:rsidRPr="007F10BF">
        <w:rPr>
          <w:rFonts w:ascii="Times New Roman" w:eastAsia="Times New Roman" w:hAnsi="Times New Roman" w:cs="Times New Roman"/>
          <w:sz w:val="28"/>
          <w:szCs w:val="28"/>
          <w:lang w:eastAsia="ru-RU"/>
        </w:rPr>
        <w:t>кциона более чем на 60  дней.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5.15.11. Организатор закупки не принимает участия в процедуре определения  победителя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5.15.12. По завершению открытого аукциона  в электронной форме на электронной площадке (сайте Торговой системы) автоматически формируется итоговый протокол, в котором отражаются результаты торгов, а </w:t>
      </w:r>
      <w:r w:rsidRPr="007F10BF">
        <w:rPr>
          <w:rFonts w:ascii="Times New Roman" w:eastAsia="Times New Roman" w:hAnsi="Times New Roman" w:cs="Times New Roman"/>
          <w:sz w:val="28"/>
          <w:szCs w:val="28"/>
          <w:lang w:eastAsia="ru-RU"/>
        </w:rPr>
        <w:lastRenderedPageBreak/>
        <w:t xml:space="preserve">именно указывается  победитель аукциона и участник аукциона, внесший ценовое предложение, наиболее близкое к ставке (ценовому предложению) победителя торгов.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5.15.13. Итоговый протокол,  автоматически сформированный на электронной площадке (сайте Торговой системы), утверждается Аукционной  комиссией, на заседании которой принимается решение об определении  победителя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5.15.14. Протокол Аукционной комиссии о результатах проведения аукциона размещается Организатором закупки на  официальном сайте  и на электронной площадке (сайте Торговой системы) не позднее  трех дней со дня завершения открытого аукциона в  электронной форме.</w:t>
      </w:r>
    </w:p>
    <w:p w:rsidR="007F10BF" w:rsidRPr="007F10BF" w:rsidRDefault="007F10BF" w:rsidP="007F10BF">
      <w:pPr>
        <w:spacing w:after="0" w:line="240" w:lineRule="auto"/>
        <w:jc w:val="both"/>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sz w:val="28"/>
          <w:szCs w:val="28"/>
          <w:lang w:eastAsia="ru-RU"/>
        </w:rPr>
        <w:tab/>
        <w:t xml:space="preserve">   </w:t>
      </w: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47" w:name="_Toc324439583"/>
      <w:r w:rsidRPr="007F10BF">
        <w:rPr>
          <w:rFonts w:ascii="Times New Roman" w:eastAsia="Times New Roman" w:hAnsi="Times New Roman" w:cs="Times New Roman"/>
          <w:b/>
          <w:bCs/>
          <w:color w:val="4F81BD"/>
          <w:sz w:val="28"/>
          <w:szCs w:val="28"/>
          <w:lang w:val="x-none" w:eastAsia="ru-RU"/>
        </w:rPr>
        <w:t>5.16. Заключение договора по результатам открытого аукциона в электронной форме.</w:t>
      </w:r>
      <w:bookmarkEnd w:id="247"/>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5.16.1. По результатам открытого аукциона в электронной форме договор заключается с победителем открытого аукциона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5.16.2.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5.16.3.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аукциона самостоятельно.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5.16.4. Победитель аукциона обязан  в течение срока, указанного  в документации об открытом аукционе в электронной форме, представить Заказчику подписанный договор.  В противном случае победитель аукциона признается  уклонившимся  от заключения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5.16.5.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победитель аукциона  признан уклонившимся  от заключения договора, Заказчик вправе заключить договор с  участником аукциона,  предложение  которого содержит  цену договора, следующее после  ценового предложения (ставки) победителя. При этом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указанным участником аукциона.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5.16.6. В случае  уклонения победителя аукциона, участника аукциона, предложение которого является наиболее близким к ценовому предложению </w:t>
      </w:r>
      <w:r w:rsidRPr="007F10BF">
        <w:rPr>
          <w:rFonts w:ascii="Times New Roman" w:eastAsia="Times New Roman" w:hAnsi="Times New Roman" w:cs="Times New Roman"/>
          <w:sz w:val="28"/>
          <w:szCs w:val="28"/>
          <w:lang w:eastAsia="ru-RU"/>
        </w:rPr>
        <w:lastRenderedPageBreak/>
        <w:t xml:space="preserve">победителя аукциона,  от заключения договора денежные средства, внесенные ими в качестве обеспечения заявки на участие в аукционе,  не  возвращаются.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w:t>
      </w:r>
      <w:r w:rsidRPr="007F10BF">
        <w:rPr>
          <w:rFonts w:ascii="Times New Roman" w:eastAsia="Times New Roman" w:hAnsi="Times New Roman" w:cs="Times New Roman"/>
          <w:sz w:val="28"/>
          <w:szCs w:val="28"/>
          <w:lang w:eastAsia="ru-RU"/>
        </w:rPr>
        <w:tab/>
      </w:r>
      <w:r w:rsidRPr="007F10BF">
        <w:rPr>
          <w:rFonts w:ascii="Times New Roman" w:eastAsia="Times New Roman" w:hAnsi="Times New Roman" w:cs="Times New Roman"/>
          <w:sz w:val="28"/>
          <w:szCs w:val="28"/>
          <w:lang w:eastAsia="ru-RU"/>
        </w:rPr>
        <w:tab/>
      </w:r>
      <w:bookmarkStart w:id="248" w:name="sub_600"/>
      <w:bookmarkEnd w:id="240"/>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249" w:name="sub_700"/>
      <w:bookmarkEnd w:id="248"/>
      <w:r w:rsidRPr="007F10BF">
        <w:rPr>
          <w:rFonts w:ascii="Times New Roman" w:eastAsia="Times New Roman" w:hAnsi="Times New Roman" w:cs="Times New Roman"/>
          <w:b/>
          <w:bCs/>
          <w:color w:val="365F91"/>
          <w:sz w:val="28"/>
          <w:szCs w:val="28"/>
          <w:lang w:val="x-none" w:eastAsia="ru-RU"/>
        </w:rPr>
        <w:t xml:space="preserve">  </w:t>
      </w:r>
      <w:bookmarkStart w:id="250" w:name="_Toc324439584"/>
      <w:r w:rsidRPr="007F10BF">
        <w:rPr>
          <w:rFonts w:ascii="Times New Roman" w:eastAsia="Times New Roman" w:hAnsi="Times New Roman" w:cs="Times New Roman"/>
          <w:b/>
          <w:bCs/>
          <w:color w:val="365F91"/>
          <w:sz w:val="28"/>
          <w:szCs w:val="28"/>
          <w:lang w:val="x-none" w:eastAsia="ru-RU"/>
        </w:rPr>
        <w:t>6. Закупки путем проведения открытых запросов предложений.</w:t>
      </w:r>
      <w:bookmarkEnd w:id="250"/>
    </w:p>
    <w:p w:rsidR="007F10BF" w:rsidRPr="007F10BF" w:rsidRDefault="007F10BF" w:rsidP="007F10B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51" w:name="_Toc324439585"/>
      <w:bookmarkStart w:id="252" w:name="sub_701"/>
      <w:bookmarkEnd w:id="249"/>
      <w:r w:rsidRPr="007F10BF">
        <w:rPr>
          <w:rFonts w:ascii="Times New Roman" w:eastAsia="Times New Roman" w:hAnsi="Times New Roman" w:cs="Times New Roman"/>
          <w:b/>
          <w:bCs/>
          <w:color w:val="4F81BD"/>
          <w:sz w:val="28"/>
          <w:szCs w:val="28"/>
          <w:lang w:val="x-none" w:eastAsia="ru-RU"/>
        </w:rPr>
        <w:t>6.1. Общий порядок проведения открытого запроса предложений.</w:t>
      </w:r>
      <w:bookmarkEnd w:id="251"/>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6.1.1. Открытый запрос предложений может быть проведен в форме: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открытого запроса предложений,</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открытого запроса предложений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53" w:name="sub_711"/>
      <w:bookmarkEnd w:id="252"/>
      <w:r w:rsidRPr="007F10BF">
        <w:rPr>
          <w:rFonts w:ascii="Times New Roman" w:eastAsia="Times New Roman" w:hAnsi="Times New Roman" w:cs="Times New Roman"/>
          <w:sz w:val="28"/>
          <w:szCs w:val="28"/>
          <w:lang w:eastAsia="ru-RU"/>
        </w:rPr>
        <w:t>6.1.2. Основанием для подготовки и проведения запроса предложений является утвержденный план закупок Общества на календарный год.</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54" w:name="sub_712"/>
      <w:bookmarkEnd w:id="253"/>
      <w:r w:rsidRPr="007F10BF">
        <w:rPr>
          <w:rFonts w:ascii="Times New Roman" w:eastAsia="Times New Roman" w:hAnsi="Times New Roman" w:cs="Times New Roman"/>
          <w:sz w:val="28"/>
          <w:szCs w:val="28"/>
          <w:lang w:eastAsia="ru-RU"/>
        </w:rPr>
        <w:t>6.1.3. Открытый запрос предложений проводится в следующей последовательности:</w:t>
      </w:r>
    </w:p>
    <w:bookmarkEnd w:id="254"/>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определение Заказчиком условий, требований запроса предложений;</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подготовка документов для проведения запроса предложений в соответствии с п. 3.2 Положения;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издание распорядительного документа  о проведении запроса предложений в соответствии с </w:t>
      </w:r>
      <w:proofErr w:type="spellStart"/>
      <w:r w:rsidRPr="007F10BF">
        <w:rPr>
          <w:rFonts w:ascii="Times New Roman" w:eastAsia="Times New Roman" w:hAnsi="Times New Roman" w:cs="Times New Roman"/>
          <w:sz w:val="28"/>
          <w:szCs w:val="28"/>
          <w:lang w:eastAsia="ru-RU"/>
        </w:rPr>
        <w:t>п.п</w:t>
      </w:r>
      <w:proofErr w:type="spellEnd"/>
      <w:r w:rsidRPr="007F10BF">
        <w:rPr>
          <w:rFonts w:ascii="Times New Roman" w:eastAsia="Times New Roman" w:hAnsi="Times New Roman" w:cs="Times New Roman"/>
          <w:sz w:val="28"/>
          <w:szCs w:val="28"/>
          <w:lang w:eastAsia="ru-RU"/>
        </w:rPr>
        <w:t xml:space="preserve">. 3.7, 3.8  Положения;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размещение на официальном  сайте, а также  в случае проведения открытого запроса предложений в электронной форме на электронной площадке (сайте Торговой системы)  извещения  о проведении запроса предложений, документации о  запросе предложений и проекта договора, являющегося составной частью документации;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подача участниками закупки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вскрытие заявок на участие в запросе предложений или  открытие доступа к заявкам на участие в запросе предложений, поданным в форме электронных документов;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проведение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заявок на участие в запросе предложений (при необходимости);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рассмотрение, оценка и сопоставление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принятие решения о результатах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размещение на официальном сайте, а также в случае проведения открытого запроса предложений в электронной форме на электронной площадке (сайте Торговой системы)  протоколов, составляемых в ходе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подписание договора с участником, представившим  заявку на участие в запросе предложений, признанную наилучшей.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6.1.4. Положения раздела 6 настоящего Положения  в равной степени  применяются  при проведении открытого запроса предложений и открытого запроса предложений в электронной форме, если специально не оговорено иное.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55" w:name="_Toc324439586"/>
      <w:bookmarkStart w:id="256" w:name="sub_702"/>
      <w:r w:rsidRPr="007F10BF">
        <w:rPr>
          <w:rFonts w:ascii="Times New Roman" w:eastAsia="Times New Roman" w:hAnsi="Times New Roman" w:cs="Times New Roman"/>
          <w:b/>
          <w:bCs/>
          <w:color w:val="4F81BD"/>
          <w:sz w:val="28"/>
          <w:szCs w:val="28"/>
          <w:lang w:val="x-none" w:eastAsia="ru-RU"/>
        </w:rPr>
        <w:lastRenderedPageBreak/>
        <w:t>6.2. Подготовка документов для проведения открытого запроса предложений.</w:t>
      </w:r>
      <w:bookmarkEnd w:id="255"/>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57" w:name="sub_721"/>
      <w:bookmarkEnd w:id="256"/>
      <w:r w:rsidRPr="007F10BF">
        <w:rPr>
          <w:rFonts w:ascii="Times New Roman" w:eastAsia="Times New Roman" w:hAnsi="Times New Roman" w:cs="Times New Roman"/>
          <w:sz w:val="28"/>
          <w:szCs w:val="28"/>
          <w:lang w:eastAsia="ru-RU"/>
        </w:rPr>
        <w:t xml:space="preserve">6.2.1. Извещение о проведении открытого запроса предложений. </w:t>
      </w:r>
    </w:p>
    <w:bookmarkEnd w:id="257"/>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Извещение о проведении открытого запроса предложений должно содержать следующие сведения: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6.2.1.1. Способ закупки (открытый запрос предложений / открытый запрос предложений в электронной форме).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6.2.1.2. Наименование, место нахождения, почтовый адрес, адрес электронной почты, номер контактного телефона Заказчика  и Организатора. Адрес электронной площадки (сайта Торговой системы) в информационно-телекоммуникационной сети Интернет, на которой проводится открытый  запрос предложений в электронной форме.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6.2.1.3. Предмет договора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6.2.1.4. Место поставки товара, выполнения работ, оказания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6.2.1.5. Сведения о начальной (максимальной) цене договора (цене лота).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6.2.1.6.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6.2.1.7. Место, дата и время начала, дата и время  окончания срока  подачи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6.2.1.8. Место, дата и время вскрытия конвертов  с заявками  на участие в запросе предложений или  открытия доступа к  поданным в форме электронных документов заявкам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6.2.1.9. Место и дата </w:t>
      </w:r>
      <w:proofErr w:type="gramStart"/>
      <w:r w:rsidRPr="007F10BF">
        <w:rPr>
          <w:rFonts w:ascii="Times New Roman" w:eastAsia="Times New Roman" w:hAnsi="Times New Roman" w:cs="Times New Roman"/>
          <w:sz w:val="28"/>
          <w:szCs w:val="28"/>
          <w:lang w:eastAsia="ru-RU"/>
        </w:rPr>
        <w:t>рассмотрения заявок участников  запроса предложений</w:t>
      </w:r>
      <w:proofErr w:type="gramEnd"/>
      <w:r w:rsidRPr="007F10BF">
        <w:rPr>
          <w:rFonts w:ascii="Times New Roman" w:eastAsia="Times New Roman" w:hAnsi="Times New Roman" w:cs="Times New Roman"/>
          <w:sz w:val="28"/>
          <w:szCs w:val="28"/>
          <w:lang w:eastAsia="ru-RU"/>
        </w:rPr>
        <w:t xml:space="preserve"> и подведения итогов запроса предложений.   </w:t>
      </w:r>
      <w:bookmarkStart w:id="258" w:name="sub_7213"/>
      <w:r w:rsidRPr="007F10BF">
        <w:rPr>
          <w:rFonts w:ascii="Times New Roman" w:eastAsia="Times New Roman" w:hAnsi="Times New Roman" w:cs="Times New Roman"/>
          <w:sz w:val="28"/>
          <w:szCs w:val="28"/>
          <w:lang w:eastAsia="ru-RU"/>
        </w:rPr>
        <w:t xml:space="preserve">  </w:t>
      </w:r>
      <w:bookmarkStart w:id="259" w:name="sub_7214"/>
      <w:bookmarkEnd w:id="258"/>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60" w:name="sub_7215"/>
      <w:bookmarkEnd w:id="259"/>
      <w:r w:rsidRPr="007F10BF">
        <w:rPr>
          <w:rFonts w:ascii="Times New Roman" w:eastAsia="Times New Roman" w:hAnsi="Times New Roman" w:cs="Times New Roman"/>
          <w:sz w:val="28"/>
          <w:szCs w:val="28"/>
          <w:lang w:eastAsia="ru-RU"/>
        </w:rPr>
        <w:t>6.2.1.10.</w:t>
      </w:r>
      <w:bookmarkStart w:id="261" w:name="sub_7216"/>
      <w:bookmarkEnd w:id="260"/>
      <w:r w:rsidRPr="007F10BF">
        <w:rPr>
          <w:rFonts w:ascii="Times New Roman" w:eastAsia="Times New Roman" w:hAnsi="Times New Roman" w:cs="Times New Roman"/>
          <w:sz w:val="28"/>
          <w:szCs w:val="28"/>
          <w:lang w:eastAsia="ru-RU"/>
        </w:rP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62" w:name="sub_7217"/>
      <w:bookmarkEnd w:id="261"/>
      <w:r w:rsidRPr="007F10BF">
        <w:rPr>
          <w:rFonts w:ascii="Times New Roman" w:eastAsia="Times New Roman" w:hAnsi="Times New Roman" w:cs="Times New Roman"/>
          <w:sz w:val="28"/>
          <w:szCs w:val="28"/>
          <w:lang w:eastAsia="ru-RU"/>
        </w:rPr>
        <w:t>6.2.1.11.</w:t>
      </w:r>
      <w:bookmarkStart w:id="263" w:name="sub_7219"/>
      <w:bookmarkEnd w:id="262"/>
      <w:r w:rsidRPr="007F10BF">
        <w:rPr>
          <w:rFonts w:ascii="Times New Roman" w:eastAsia="Times New Roman" w:hAnsi="Times New Roman" w:cs="Times New Roman"/>
          <w:sz w:val="28"/>
          <w:szCs w:val="28"/>
          <w:lang w:eastAsia="ru-RU"/>
        </w:rPr>
        <w:t> </w:t>
      </w:r>
      <w:proofErr w:type="gramStart"/>
      <w:r w:rsidRPr="007F10BF">
        <w:rPr>
          <w:rFonts w:ascii="Times New Roman" w:eastAsia="Times New Roman" w:hAnsi="Times New Roman" w:cs="Times New Roman"/>
          <w:sz w:val="28"/>
          <w:szCs w:val="28"/>
          <w:lang w:eastAsia="ru-RU"/>
        </w:rPr>
        <w:t>Сведения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такое право, а также об отсутствии обязанности  Заказчика  заключать договор по</w:t>
      </w:r>
      <w:proofErr w:type="gramEnd"/>
      <w:r w:rsidRPr="007F10BF">
        <w:rPr>
          <w:rFonts w:ascii="Times New Roman" w:eastAsia="Times New Roman" w:hAnsi="Times New Roman" w:cs="Times New Roman"/>
          <w:sz w:val="28"/>
          <w:szCs w:val="28"/>
          <w:lang w:eastAsia="ru-RU"/>
        </w:rPr>
        <w:t xml:space="preserve"> результатам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64" w:name="sub_72110"/>
      <w:bookmarkEnd w:id="263"/>
      <w:r w:rsidRPr="007F10BF">
        <w:rPr>
          <w:rFonts w:ascii="Times New Roman" w:eastAsia="Times New Roman" w:hAnsi="Times New Roman" w:cs="Times New Roman"/>
          <w:sz w:val="28"/>
          <w:szCs w:val="28"/>
          <w:lang w:eastAsia="ru-RU"/>
        </w:rPr>
        <w:t xml:space="preserve">6.2.1.12. 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w:t>
      </w:r>
      <w:r w:rsidRPr="007F10BF">
        <w:rPr>
          <w:rFonts w:ascii="Times New Roman" w:eastAsia="Times New Roman" w:hAnsi="Times New Roman" w:cs="Times New Roman"/>
          <w:sz w:val="28"/>
          <w:szCs w:val="28"/>
          <w:lang w:eastAsia="ru-RU"/>
        </w:rPr>
        <w:lastRenderedPageBreak/>
        <w:t>и не накладывает на Организатора и Заказчика обязательств, установленных указанными статьями Гражданского кодекса Российской Федерации.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6.2.1.13. В извещении о проведении открытого запроса предложений  в электронной форме дополнительно указываются дата публикации извещения на электронной площадке  (сайте Торговой системы),  а также иные дополнительные сведения, предусмотренные сайтом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b/>
          <w:sz w:val="28"/>
          <w:szCs w:val="28"/>
          <w:lang w:eastAsia="ru-RU"/>
        </w:rPr>
      </w:pPr>
      <w:bookmarkStart w:id="265" w:name="sub_722"/>
      <w:bookmarkEnd w:id="264"/>
    </w:p>
    <w:p w:rsidR="007F10BF" w:rsidRPr="007F10BF" w:rsidRDefault="007F10BF" w:rsidP="007F10BF">
      <w:pPr>
        <w:spacing w:after="0" w:line="240" w:lineRule="auto"/>
        <w:ind w:firstLine="708"/>
        <w:jc w:val="both"/>
        <w:rPr>
          <w:rFonts w:ascii="Times New Roman" w:eastAsia="Times New Roman" w:hAnsi="Times New Roman" w:cs="Times New Roman"/>
          <w:b/>
          <w:sz w:val="28"/>
          <w:szCs w:val="28"/>
          <w:lang w:eastAsia="ru-RU"/>
        </w:rPr>
      </w:pPr>
      <w:r w:rsidRPr="007F10BF">
        <w:rPr>
          <w:rFonts w:ascii="Times New Roman" w:eastAsia="Times New Roman" w:hAnsi="Times New Roman" w:cs="Times New Roman"/>
          <w:b/>
          <w:sz w:val="28"/>
          <w:szCs w:val="28"/>
          <w:lang w:eastAsia="ru-RU"/>
        </w:rPr>
        <w:t>6.2.2. Документация о запросе предложений.</w:t>
      </w:r>
    </w:p>
    <w:bookmarkEnd w:id="265"/>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Документация о запросе предложений должна содержать все требования и условия запроса предложений, а также  описание порядка его проведения.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Документация о запросе предложений подготавливается  Организатором в соответствии с требованиями  Федерального закона  от 18.07.2011 № 223-ФЗ и настоящего Положения,  утверждается руководителем Заказчика либо иным  уполномоченным  лицом.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случае привлечения в качестве Организатора закупки юридического лица, документация о запросе предложений утверждается уполномоченным лицом Организатора.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Документация </w:t>
      </w:r>
      <w:hyperlink w:anchor="sub_124" w:history="1"/>
      <w:r w:rsidRPr="007F10BF">
        <w:rPr>
          <w:rFonts w:ascii="Times New Roman" w:eastAsia="Times New Roman" w:hAnsi="Times New Roman" w:cs="Times New Roman"/>
          <w:sz w:val="28"/>
          <w:szCs w:val="28"/>
          <w:lang w:eastAsia="ru-RU"/>
        </w:rPr>
        <w:t xml:space="preserve"> о запросе предложений должна содержать: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66" w:name="sub_7221"/>
      <w:r w:rsidRPr="007F10BF">
        <w:rPr>
          <w:rFonts w:ascii="Times New Roman" w:eastAsia="Times New Roman" w:hAnsi="Times New Roman" w:cs="Times New Roman"/>
          <w:sz w:val="28"/>
          <w:szCs w:val="28"/>
          <w:lang w:eastAsia="ru-RU"/>
        </w:rPr>
        <w:t xml:space="preserve">6.2.2.1. Предмет закупки с указанием количества поставляемого товара, объема выполняемых работ,  оказываемых услуг, за исключением случая, когда </w:t>
      </w:r>
      <w:proofErr w:type="gramStart"/>
      <w:r w:rsidRPr="007F10BF">
        <w:rPr>
          <w:rFonts w:ascii="Times New Roman" w:eastAsia="Times New Roman" w:hAnsi="Times New Roman" w:cs="Times New Roman"/>
          <w:sz w:val="28"/>
          <w:szCs w:val="28"/>
          <w:lang w:eastAsia="ru-RU"/>
        </w:rPr>
        <w:t>не возможно</w:t>
      </w:r>
      <w:proofErr w:type="gramEnd"/>
      <w:r w:rsidRPr="007F10BF">
        <w:rPr>
          <w:rFonts w:ascii="Times New Roman" w:eastAsia="Times New Roman" w:hAnsi="Times New Roman" w:cs="Times New Roman"/>
          <w:sz w:val="28"/>
          <w:szCs w:val="28"/>
          <w:lang w:eastAsia="ru-RU"/>
        </w:rPr>
        <w:t xml:space="preserve">  определить количество  товара, конкретный  объем работ, услуг.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6.2.2.2. </w:t>
      </w:r>
      <w:proofErr w:type="gramStart"/>
      <w:r w:rsidRPr="007F10BF">
        <w:rPr>
          <w:rFonts w:ascii="Times New Roman" w:eastAsia="Times New Roman" w:hAnsi="Times New Roman" w:cs="Times New Roman"/>
          <w:sz w:val="28"/>
          <w:szCs w:val="28"/>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6.2.2.3. Требования к содержанию, форме, оформлению и составу заявки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6.2.2.5. Место, условия и сроки (периоды) поставки товара, выполнения работы, оказания услуги.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6.2.2.6. Сведения о начальной (максимальной) цене договора (цене лота).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6.2.2.7. Форма, сроки и порядок оплаты товара, работы, услуги.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6.2.2.8.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6.2.2.9. Порядок, место, дата, время начала и дата, время  окончания срока подачи заявок на участие в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6.2.2.10. 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6.2.2.11.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6.2.2.12. Место, дата и время  вскрытия  конвертов с заявками  на участие в запросе предложений или открытия доступа к поданным в форме электронных документов заявкам на участие в запросе предложений; место и дата </w:t>
      </w:r>
      <w:proofErr w:type="gramStart"/>
      <w:r w:rsidRPr="007F10BF">
        <w:rPr>
          <w:rFonts w:ascii="Times New Roman" w:eastAsia="Times New Roman" w:hAnsi="Times New Roman" w:cs="Times New Roman"/>
          <w:sz w:val="28"/>
          <w:szCs w:val="28"/>
          <w:lang w:eastAsia="ru-RU"/>
        </w:rPr>
        <w:t>рассмотрения заявок   участников  запроса предложений</w:t>
      </w:r>
      <w:proofErr w:type="gramEnd"/>
      <w:r w:rsidRPr="007F10BF">
        <w:rPr>
          <w:rFonts w:ascii="Times New Roman" w:eastAsia="Times New Roman" w:hAnsi="Times New Roman" w:cs="Times New Roman"/>
          <w:sz w:val="28"/>
          <w:szCs w:val="28"/>
          <w:lang w:eastAsia="ru-RU"/>
        </w:rPr>
        <w:t xml:space="preserve"> и подведения итогов запроса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6.2.2.13. Критерии оценки и сопоставления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6.2.2.14. Порядок оценки и сопоставления заявок на участие в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6.2.2.15. Сведения о возможности проведения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6.2.2.</w:t>
      </w:r>
      <w:bookmarkStart w:id="267" w:name="sub_72210"/>
      <w:bookmarkEnd w:id="266"/>
      <w:r w:rsidRPr="007F10BF">
        <w:rPr>
          <w:rFonts w:ascii="Times New Roman" w:eastAsia="Times New Roman" w:hAnsi="Times New Roman" w:cs="Times New Roman"/>
          <w:sz w:val="28"/>
          <w:szCs w:val="28"/>
          <w:lang w:eastAsia="ru-RU"/>
        </w:rPr>
        <w:t>16. </w:t>
      </w:r>
      <w:proofErr w:type="gramStart"/>
      <w:r w:rsidRPr="007F10BF">
        <w:rPr>
          <w:rFonts w:ascii="Times New Roman" w:eastAsia="Times New Roman" w:hAnsi="Times New Roman" w:cs="Times New Roman"/>
          <w:sz w:val="28"/>
          <w:szCs w:val="28"/>
          <w:lang w:eastAsia="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68" w:name="sub_72211"/>
      <w:bookmarkEnd w:id="267"/>
      <w:r w:rsidRPr="007F10BF">
        <w:rPr>
          <w:rFonts w:ascii="Times New Roman" w:eastAsia="Times New Roman" w:hAnsi="Times New Roman" w:cs="Times New Roman"/>
          <w:sz w:val="28"/>
          <w:szCs w:val="28"/>
          <w:lang w:eastAsia="ru-RU"/>
        </w:rPr>
        <w:t>6.2.2.17. 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69" w:name="sub_72212"/>
      <w:bookmarkEnd w:id="268"/>
      <w:r w:rsidRPr="007F10BF">
        <w:rPr>
          <w:rFonts w:ascii="Times New Roman" w:eastAsia="Times New Roman" w:hAnsi="Times New Roman" w:cs="Times New Roman"/>
          <w:sz w:val="28"/>
          <w:szCs w:val="28"/>
          <w:lang w:eastAsia="ru-RU"/>
        </w:rPr>
        <w:t>6.2.2.18.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0" w:name="sub_72213"/>
      <w:bookmarkEnd w:id="269"/>
      <w:r w:rsidRPr="007F10BF">
        <w:rPr>
          <w:rFonts w:ascii="Times New Roman" w:eastAsia="Times New Roman" w:hAnsi="Times New Roman" w:cs="Times New Roman"/>
          <w:sz w:val="28"/>
          <w:szCs w:val="28"/>
          <w:lang w:eastAsia="ru-RU"/>
        </w:rPr>
        <w:t>6.2.2.19.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1" w:name="sub_72214"/>
      <w:bookmarkEnd w:id="270"/>
      <w:r w:rsidRPr="007F10BF">
        <w:rPr>
          <w:rFonts w:ascii="Times New Roman" w:eastAsia="Times New Roman" w:hAnsi="Times New Roman" w:cs="Times New Roman"/>
          <w:sz w:val="28"/>
          <w:szCs w:val="28"/>
          <w:lang w:eastAsia="ru-RU"/>
        </w:rPr>
        <w:t>6.2.2.20.</w:t>
      </w:r>
      <w:bookmarkStart w:id="272" w:name="sub_72215"/>
      <w:bookmarkEnd w:id="271"/>
      <w:r w:rsidRPr="007F10BF">
        <w:rPr>
          <w:rFonts w:ascii="Times New Roman" w:eastAsia="Times New Roman" w:hAnsi="Times New Roman" w:cs="Times New Roman"/>
          <w:sz w:val="28"/>
          <w:szCs w:val="28"/>
          <w:lang w:eastAsia="ru-RU"/>
        </w:rPr>
        <w:t> Иные сведения, необходимые участникам для подготовки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3" w:name="sub_723"/>
      <w:bookmarkEnd w:id="272"/>
      <w:r w:rsidRPr="007F10BF">
        <w:rPr>
          <w:rFonts w:ascii="Times New Roman" w:eastAsia="Times New Roman" w:hAnsi="Times New Roman" w:cs="Times New Roman"/>
          <w:sz w:val="28"/>
          <w:szCs w:val="28"/>
          <w:lang w:eastAsia="ru-RU"/>
        </w:rPr>
        <w:t>6.2.3. Критерии оценки  и сопоставления заявок на участие в  запросе предложений.</w:t>
      </w:r>
    </w:p>
    <w:bookmarkEnd w:id="273"/>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Для оценки и сопоставления  заявок на участие в запросе предложений могут использоваться следующие критерии: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4" w:name="sub_7231"/>
      <w:r w:rsidRPr="007F10BF">
        <w:rPr>
          <w:rFonts w:ascii="Times New Roman" w:eastAsia="Times New Roman" w:hAnsi="Times New Roman" w:cs="Times New Roman"/>
          <w:sz w:val="28"/>
          <w:szCs w:val="28"/>
          <w:lang w:eastAsia="ru-RU"/>
        </w:rPr>
        <w:t xml:space="preserve">6.2.3.1. 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7F10BF">
        <w:rPr>
          <w:rFonts w:ascii="Times New Roman" w:eastAsia="Times New Roman" w:hAnsi="Times New Roman" w:cs="Times New Roman"/>
          <w:sz w:val="28"/>
          <w:szCs w:val="28"/>
          <w:lang w:eastAsia="ru-RU"/>
        </w:rPr>
        <w:t>(цена единицы товара, работы, услуги, цена запасных частей к технике, оборудованию).</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5" w:name="sub_7232"/>
      <w:bookmarkEnd w:id="274"/>
      <w:r w:rsidRPr="007F10BF">
        <w:rPr>
          <w:rFonts w:ascii="Times New Roman" w:eastAsia="Times New Roman" w:hAnsi="Times New Roman" w:cs="Times New Roman"/>
          <w:sz w:val="28"/>
          <w:szCs w:val="28"/>
          <w:lang w:eastAsia="ru-RU"/>
        </w:rPr>
        <w:t xml:space="preserve">6.2.3.2. Функциональные характеристики (потребительские свойства) или качественные характеристики товара либо качество работ, услуг.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6" w:name="sub_7233"/>
      <w:bookmarkEnd w:id="275"/>
      <w:r w:rsidRPr="007F10BF">
        <w:rPr>
          <w:rFonts w:ascii="Times New Roman" w:eastAsia="Times New Roman" w:hAnsi="Times New Roman" w:cs="Times New Roman"/>
          <w:sz w:val="28"/>
          <w:szCs w:val="28"/>
          <w:lang w:eastAsia="ru-RU"/>
        </w:rPr>
        <w:t xml:space="preserve">6.2.3.3.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7" w:name="sub_7234"/>
      <w:bookmarkEnd w:id="276"/>
      <w:r w:rsidRPr="007F10BF">
        <w:rPr>
          <w:rFonts w:ascii="Times New Roman" w:eastAsia="Times New Roman" w:hAnsi="Times New Roman" w:cs="Times New Roman"/>
          <w:sz w:val="28"/>
          <w:szCs w:val="28"/>
          <w:lang w:eastAsia="ru-RU"/>
        </w:rPr>
        <w:t xml:space="preserve">6.2.3.4. Расходы на эксплуатацию и (или) техническое обслуживание товара.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8" w:name="sub_7235"/>
      <w:bookmarkEnd w:id="277"/>
      <w:r w:rsidRPr="007F10BF">
        <w:rPr>
          <w:rFonts w:ascii="Times New Roman" w:eastAsia="Times New Roman" w:hAnsi="Times New Roman" w:cs="Times New Roman"/>
          <w:sz w:val="28"/>
          <w:szCs w:val="28"/>
          <w:lang w:eastAsia="ru-RU"/>
        </w:rPr>
        <w:t>6.2.3.5. Сроки (периоды) поставки товара, выполнения работ, оказания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79" w:name="sub_7236"/>
      <w:bookmarkEnd w:id="278"/>
      <w:r w:rsidRPr="007F10BF">
        <w:rPr>
          <w:rFonts w:ascii="Times New Roman" w:eastAsia="Times New Roman" w:hAnsi="Times New Roman" w:cs="Times New Roman"/>
          <w:sz w:val="28"/>
          <w:szCs w:val="28"/>
          <w:lang w:eastAsia="ru-RU"/>
        </w:rPr>
        <w:t>6.2.3.6. Срок предоставления гарантии качества товара, работ, услуг.</w:t>
      </w:r>
      <w:bookmarkStart w:id="280" w:name="sub_7237"/>
      <w:bookmarkEnd w:id="279"/>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6.2.3.7. Объем предоставления гарантий качества товара, работ,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1" w:name="sub_7238"/>
      <w:bookmarkEnd w:id="280"/>
      <w:r w:rsidRPr="007F10BF">
        <w:rPr>
          <w:rFonts w:ascii="Times New Roman" w:eastAsia="Times New Roman" w:hAnsi="Times New Roman" w:cs="Times New Roman"/>
          <w:sz w:val="28"/>
          <w:szCs w:val="28"/>
          <w:lang w:eastAsia="ru-RU"/>
        </w:rPr>
        <w:t>6.2.3.8. Иные критерии, в соответствии с требованиями, установленными в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6.2.3 Положения.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2" w:name="sub_724"/>
      <w:bookmarkEnd w:id="281"/>
      <w:r w:rsidRPr="007F10BF">
        <w:rPr>
          <w:rFonts w:ascii="Times New Roman" w:eastAsia="Times New Roman" w:hAnsi="Times New Roman" w:cs="Times New Roman"/>
          <w:sz w:val="28"/>
          <w:szCs w:val="28"/>
          <w:lang w:eastAsia="ru-RU"/>
        </w:rPr>
        <w:t>6.2.5. Функции Организатора на этапе подготовки запроса предложений.</w:t>
      </w:r>
    </w:p>
    <w:bookmarkEnd w:id="282"/>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Организатор в рамках выполнения своих функций на этапе подготовки запроса предложений </w:t>
      </w:r>
      <w:hyperlink w:anchor="sub_128" w:history="1"/>
      <w:r w:rsidRPr="007F10BF">
        <w:rPr>
          <w:rFonts w:ascii="Times New Roman" w:eastAsia="Times New Roman" w:hAnsi="Times New Roman" w:cs="Times New Roman"/>
          <w:sz w:val="28"/>
          <w:szCs w:val="28"/>
          <w:lang w:eastAsia="ru-RU"/>
        </w:rPr>
        <w:t xml:space="preserve"> должен обеспечить: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3" w:name="sub_7241"/>
      <w:r w:rsidRPr="007F10BF">
        <w:rPr>
          <w:rFonts w:ascii="Times New Roman" w:eastAsia="Times New Roman" w:hAnsi="Times New Roman" w:cs="Times New Roman"/>
          <w:sz w:val="28"/>
          <w:szCs w:val="28"/>
          <w:lang w:eastAsia="ru-RU"/>
        </w:rPr>
        <w:t xml:space="preserve">6.2.5.1. 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4" w:name="sub_7242"/>
      <w:bookmarkEnd w:id="283"/>
      <w:r w:rsidRPr="007F10BF">
        <w:rPr>
          <w:rFonts w:ascii="Times New Roman" w:eastAsia="Times New Roman" w:hAnsi="Times New Roman" w:cs="Times New Roman"/>
          <w:sz w:val="28"/>
          <w:szCs w:val="28"/>
          <w:lang w:eastAsia="ru-RU"/>
        </w:rPr>
        <w:t xml:space="preserve">6.2.5.2. 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w:t>
      </w:r>
      <w:r w:rsidRPr="007F10BF">
        <w:rPr>
          <w:rFonts w:ascii="Times New Roman" w:eastAsia="Times New Roman" w:hAnsi="Times New Roman" w:cs="Times New Roman"/>
          <w:sz w:val="28"/>
          <w:szCs w:val="28"/>
          <w:lang w:eastAsia="ru-RU"/>
        </w:rPr>
        <w:lastRenderedPageBreak/>
        <w:t xml:space="preserve">искусственно ограничивающих конкуренцию, и обоснованности разделения предмета запроса предложений  на лоты.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5" w:name="sub_7243"/>
      <w:bookmarkEnd w:id="284"/>
      <w:r w:rsidRPr="007F10BF">
        <w:rPr>
          <w:rFonts w:ascii="Times New Roman" w:eastAsia="Times New Roman" w:hAnsi="Times New Roman" w:cs="Times New Roman"/>
          <w:sz w:val="28"/>
          <w:szCs w:val="28"/>
          <w:lang w:eastAsia="ru-RU"/>
        </w:rPr>
        <w:t>6.2.5.3. 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6" w:name="sub_7244"/>
      <w:bookmarkEnd w:id="285"/>
      <w:r w:rsidRPr="007F10BF">
        <w:rPr>
          <w:rFonts w:ascii="Times New Roman" w:eastAsia="Times New Roman" w:hAnsi="Times New Roman" w:cs="Times New Roman"/>
          <w:sz w:val="28"/>
          <w:szCs w:val="28"/>
          <w:lang w:eastAsia="ru-RU"/>
        </w:rPr>
        <w:t xml:space="preserve">6.2.5.4. 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87" w:name="sub_7245"/>
      <w:bookmarkEnd w:id="286"/>
      <w:r w:rsidRPr="007F10BF">
        <w:rPr>
          <w:rFonts w:ascii="Times New Roman" w:eastAsia="Times New Roman" w:hAnsi="Times New Roman" w:cs="Times New Roman"/>
          <w:sz w:val="28"/>
          <w:szCs w:val="28"/>
          <w:lang w:eastAsia="ru-RU"/>
        </w:rPr>
        <w:t xml:space="preserve">6.2.5.5. Принятие решения о возможности проведения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288" w:name="_Toc324439587"/>
      <w:bookmarkStart w:id="289" w:name="sub_703"/>
      <w:bookmarkEnd w:id="287"/>
      <w:r w:rsidRPr="007F10BF">
        <w:rPr>
          <w:rFonts w:ascii="Times New Roman" w:eastAsia="Times New Roman" w:hAnsi="Times New Roman" w:cs="Times New Roman"/>
          <w:b/>
          <w:bCs/>
          <w:color w:val="4F81BD"/>
          <w:sz w:val="28"/>
          <w:szCs w:val="28"/>
          <w:lang w:val="x-none" w:eastAsia="ru-RU"/>
        </w:rPr>
        <w:t>6.3. Объявление открытого  запроса предложений, предоставление документации о запросе предложений.</w:t>
      </w:r>
      <w:bookmarkEnd w:id="288"/>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0" w:name="sub_731"/>
      <w:bookmarkEnd w:id="289"/>
      <w:r w:rsidRPr="007F10BF">
        <w:rPr>
          <w:rFonts w:ascii="Times New Roman" w:eastAsia="Times New Roman" w:hAnsi="Times New Roman" w:cs="Times New Roman"/>
          <w:sz w:val="28"/>
          <w:szCs w:val="28"/>
          <w:lang w:eastAsia="ru-RU"/>
        </w:rPr>
        <w:t>6.3.1. Извещение о проведении открытого запроса предложений размещается Организатором на официальном сайте, а также при проведении открытого запроса предложений в электронной форме  на электронной площадке (сайте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1" w:name="sub_732"/>
      <w:bookmarkEnd w:id="290"/>
      <w:r w:rsidRPr="007F10BF">
        <w:rPr>
          <w:rFonts w:ascii="Times New Roman" w:eastAsia="Times New Roman" w:hAnsi="Times New Roman" w:cs="Times New Roman"/>
          <w:sz w:val="28"/>
          <w:szCs w:val="28"/>
          <w:lang w:eastAsia="ru-RU"/>
        </w:rPr>
        <w:t>6.3.2.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потенциальных участников закупок Общества по видам товаров (работ, услуг), являющихся предметом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2" w:name="sub_733"/>
      <w:bookmarkEnd w:id="291"/>
      <w:r w:rsidRPr="007F10BF">
        <w:rPr>
          <w:rFonts w:ascii="Times New Roman" w:eastAsia="Times New Roman" w:hAnsi="Times New Roman" w:cs="Times New Roman"/>
          <w:sz w:val="28"/>
          <w:szCs w:val="28"/>
          <w:lang w:eastAsia="ru-RU"/>
        </w:rPr>
        <w:t xml:space="preserve">6.3.3. Организатор обеспечивает размещение документации </w:t>
      </w:r>
      <w:hyperlink w:anchor="sub_124" w:history="1"/>
      <w:r w:rsidRPr="007F10BF">
        <w:rPr>
          <w:rFonts w:ascii="Times New Roman" w:eastAsia="Times New Roman" w:hAnsi="Times New Roman" w:cs="Times New Roman"/>
          <w:sz w:val="28"/>
          <w:szCs w:val="28"/>
          <w:lang w:eastAsia="ru-RU"/>
        </w:rPr>
        <w:t>о запросе предложений на официальном сайте, а также при проведении открытого запроса предложений в электронной форме  на электронной площадке (сайте Торговой системы)  одновременно с размещением извещения о проведении запроса предложений. Документация о запросе предложений должна быть доступна для ознакомления без взимания платы.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3" w:name="sub_734"/>
      <w:bookmarkEnd w:id="292"/>
      <w:r w:rsidRPr="007F10BF">
        <w:rPr>
          <w:rFonts w:ascii="Times New Roman" w:eastAsia="Times New Roman" w:hAnsi="Times New Roman" w:cs="Times New Roman"/>
          <w:sz w:val="28"/>
          <w:szCs w:val="28"/>
          <w:lang w:eastAsia="ru-RU"/>
        </w:rPr>
        <w:t>6.3.4. </w:t>
      </w:r>
      <w:proofErr w:type="gramStart"/>
      <w:r w:rsidRPr="007F10BF">
        <w:rPr>
          <w:rFonts w:ascii="Times New Roman" w:eastAsia="Times New Roman" w:hAnsi="Times New Roman" w:cs="Times New Roman"/>
          <w:sz w:val="28"/>
          <w:szCs w:val="28"/>
          <w:lang w:eastAsia="ru-RU"/>
        </w:rPr>
        <w:t>Со дня размещения на официальном сайте, сайте Торговой системы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4" w:name="sub_735"/>
      <w:bookmarkEnd w:id="293"/>
      <w:r w:rsidRPr="007F10BF">
        <w:rPr>
          <w:rFonts w:ascii="Times New Roman" w:eastAsia="Times New Roman" w:hAnsi="Times New Roman" w:cs="Times New Roman"/>
          <w:sz w:val="28"/>
          <w:szCs w:val="28"/>
          <w:lang w:eastAsia="ru-RU"/>
        </w:rPr>
        <w:t>6.3.5. Документация о запросе предложений предоставляется в письменной форме после внесения заинтересованным лицом платы за 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5" w:name="sub_736"/>
      <w:bookmarkEnd w:id="294"/>
      <w:r w:rsidRPr="007F10BF">
        <w:rPr>
          <w:rFonts w:ascii="Times New Roman" w:eastAsia="Times New Roman" w:hAnsi="Times New Roman" w:cs="Times New Roman"/>
          <w:sz w:val="28"/>
          <w:szCs w:val="28"/>
          <w:lang w:eastAsia="ru-RU"/>
        </w:rPr>
        <w:lastRenderedPageBreak/>
        <w:t xml:space="preserve">6.3.6. Организатор обязан ответить на любой письменный запрос участника закупки, а также запрос, направленный в форме электронного документа с использованием функционала электронной площадки, касающийся разъяснения документации о запросе предложений, полученный не позднее установленного в ней срока для предоставления разъяснений.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6.3.7. </w:t>
      </w:r>
      <w:proofErr w:type="gramStart"/>
      <w:r w:rsidRPr="007F10BF">
        <w:rPr>
          <w:rFonts w:ascii="Times New Roman" w:eastAsia="Times New Roman" w:hAnsi="Times New Roman" w:cs="Times New Roman"/>
          <w:sz w:val="28"/>
          <w:szCs w:val="28"/>
          <w:lang w:eastAsia="ru-RU"/>
        </w:rPr>
        <w:t xml:space="preserve">Разъяснения  положений документации о запросе предложений размещаются Организатором на официальном сайте, а также при проведении открытого запроса предложений в электронной форме на электронной площадке (сайте Торговой системы)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6" w:name="sub_737"/>
      <w:bookmarkEnd w:id="295"/>
      <w:r w:rsidRPr="007F10BF">
        <w:rPr>
          <w:rFonts w:ascii="Times New Roman" w:eastAsia="Times New Roman" w:hAnsi="Times New Roman" w:cs="Times New Roman"/>
          <w:sz w:val="28"/>
          <w:szCs w:val="28"/>
          <w:lang w:eastAsia="ru-RU"/>
        </w:rPr>
        <w:t>6.3.8. </w:t>
      </w:r>
      <w:r w:rsidRPr="007F10BF">
        <w:rPr>
          <w:rFonts w:ascii="Times New Roman" w:eastAsia="Times New Roman" w:hAnsi="Times New Roman" w:cs="Times New Roman"/>
          <w:sz w:val="28"/>
          <w:szCs w:val="28"/>
        </w:rPr>
        <w:t xml:space="preserve">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w:t>
      </w:r>
      <w:r w:rsidRPr="007F10BF">
        <w:rPr>
          <w:rFonts w:ascii="TimesNewRomanPSMT" w:eastAsia="Times New Roman" w:hAnsi="TimesNewRomanPSMT" w:cs="TimesNewRomanPSMT"/>
          <w:sz w:val="28"/>
          <w:szCs w:val="28"/>
          <w:lang w:eastAsia="ru-RU"/>
        </w:rPr>
        <w:t>Участники закупки должны самостоятельно отслеживать</w:t>
      </w:r>
      <w:r w:rsidRPr="007F10BF">
        <w:rPr>
          <w:rFonts w:ascii="Times New Roman" w:eastAsia="Times New Roman" w:hAnsi="Times New Roman" w:cs="Times New Roman"/>
          <w:sz w:val="28"/>
          <w:szCs w:val="28"/>
        </w:rPr>
        <w:t xml:space="preserve"> </w:t>
      </w:r>
      <w:r w:rsidRPr="007F10BF">
        <w:rPr>
          <w:rFonts w:ascii="TimesNewRomanPSMT" w:eastAsia="Times New Roman" w:hAnsi="TimesNewRomanPSMT" w:cs="TimesNewRomanPSMT"/>
          <w:sz w:val="28"/>
          <w:szCs w:val="28"/>
          <w:lang w:eastAsia="ru-RU"/>
        </w:rPr>
        <w:t>изменения, вносимые в извещение о запросе предложений и в документацию о запросе предложений. Заказчик, Организатор закупки не несут ответственности за</w:t>
      </w:r>
      <w:r w:rsidRPr="007F10BF">
        <w:rPr>
          <w:rFonts w:ascii="Times New Roman" w:eastAsia="Times New Roman" w:hAnsi="Times New Roman" w:cs="Times New Roman"/>
          <w:sz w:val="28"/>
          <w:szCs w:val="28"/>
        </w:rPr>
        <w:t xml:space="preserve"> </w:t>
      </w:r>
      <w:r w:rsidRPr="007F10BF">
        <w:rPr>
          <w:rFonts w:ascii="TimesNewRomanPSMT" w:eastAsia="Times New Roman" w:hAnsi="TimesNewRomanPSMT" w:cs="TimesNewRomanPSMT"/>
          <w:sz w:val="28"/>
          <w:szCs w:val="28"/>
          <w:lang w:eastAsia="ru-RU"/>
        </w:rPr>
        <w:t>несвоевременное получение участником закупки информации с</w:t>
      </w:r>
      <w:r w:rsidRPr="007F10BF">
        <w:rPr>
          <w:rFonts w:ascii="Times New Roman" w:eastAsia="Times New Roman" w:hAnsi="Times New Roman" w:cs="Times New Roman"/>
          <w:sz w:val="28"/>
          <w:szCs w:val="28"/>
        </w:rPr>
        <w:t xml:space="preserve"> </w:t>
      </w:r>
      <w:r w:rsidRPr="007F10BF">
        <w:rPr>
          <w:rFonts w:ascii="TimesNewRomanPSMT" w:eastAsia="Times New Roman" w:hAnsi="TimesNewRomanPSMT" w:cs="TimesNewRomanPSMT"/>
          <w:sz w:val="28"/>
          <w:szCs w:val="28"/>
          <w:lang w:eastAsia="ru-RU"/>
        </w:rPr>
        <w:t>официального сайта и сайта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6.3.9. Изменения, вносимые в извещение и документацию о запросе предложений,  утверждаются  руководителем Заказчика либо иным  уполномоченным  лицом Заказчика или Организатора.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6.3.10. Изменения, вносимые в извещение  и документацию о запросе предложений, размещаются Организатором на официальном сайте не позднее чем в течение трех дней со дня  принятия решения о внесении указанных изменений.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извещение о проведении запроса предложений и документация о запросе предложений размещены на электронной площадке (сайте Торговой системы), то Организатор в тот же срок обязан обеспечить размещение на электронной площадке (сайте Торговой системы) изменений, вносимых в извещение и документацию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указанные изменения  размещены на официальном сайте и (или)  на электронной площадке (сайте Торговой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(сайте Торговой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6.3.11.</w:t>
      </w:r>
      <w:bookmarkStart w:id="297" w:name="sub_738"/>
      <w:bookmarkEnd w:id="296"/>
      <w:r w:rsidRPr="007F10BF">
        <w:rPr>
          <w:rFonts w:ascii="Times New Roman" w:eastAsia="Times New Roman" w:hAnsi="Times New Roman" w:cs="Times New Roman"/>
          <w:sz w:val="28"/>
          <w:szCs w:val="28"/>
          <w:lang w:eastAsia="ru-RU"/>
        </w:rPr>
        <w:t xml:space="preserve"> Заказчик вправе отказаться от проведения открытого запроса предложений, а также завершить процедуру запроса предложений </w:t>
      </w:r>
      <w:hyperlink w:anchor="sub_128" w:history="1"/>
      <w:r w:rsidRPr="007F10BF">
        <w:rPr>
          <w:rFonts w:ascii="Times New Roman" w:eastAsia="Times New Roman" w:hAnsi="Times New Roman" w:cs="Times New Roman"/>
          <w:sz w:val="28"/>
          <w:szCs w:val="28"/>
          <w:lang w:eastAsia="ru-RU"/>
        </w:rPr>
        <w:t xml:space="preserve">без заключения договора по его результатам в любое время, при этом Заказчик  </w:t>
      </w:r>
      <w:r w:rsidRPr="007F10BF">
        <w:rPr>
          <w:rFonts w:ascii="Times New Roman" w:eastAsia="Times New Roman" w:hAnsi="Times New Roman" w:cs="Times New Roman"/>
          <w:sz w:val="28"/>
          <w:szCs w:val="28"/>
          <w:lang w:eastAsia="ru-RU"/>
        </w:rPr>
        <w:lastRenderedPageBreak/>
        <w:t>не возмещает участнику закупки  расходы, понесенные им в связи с участием в процедурах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8" w:name="sub_739"/>
      <w:bookmarkEnd w:id="297"/>
      <w:r w:rsidRPr="007F10BF">
        <w:rPr>
          <w:rFonts w:ascii="Times New Roman" w:eastAsia="Times New Roman" w:hAnsi="Times New Roman" w:cs="Times New Roman"/>
          <w:sz w:val="28"/>
          <w:szCs w:val="28"/>
          <w:lang w:eastAsia="ru-RU"/>
        </w:rPr>
        <w:t>6.3.12. Извещение об отказе от проведения открытого запроса  предложений размещается Организатором на официальном сайте и на электронной площадке (сайте Торговой системы) в случае, если на ней  ранее размещались документы о проведении открытого запроса предложений. Соответствующие уведомления об отказе от проведения открытого запроса предложений Организатор обязан направить всем участникам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299" w:name="sub_7310"/>
      <w:bookmarkEnd w:id="298"/>
      <w:r w:rsidRPr="007F10BF">
        <w:rPr>
          <w:rFonts w:ascii="Times New Roman" w:eastAsia="Times New Roman" w:hAnsi="Times New Roman" w:cs="Times New Roman"/>
          <w:sz w:val="28"/>
          <w:szCs w:val="28"/>
          <w:lang w:eastAsia="ru-RU"/>
        </w:rPr>
        <w:t xml:space="preserve">6.3.13.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7F10BF">
        <w:rPr>
          <w:rFonts w:ascii="Times New Roman" w:eastAsia="Times New Roman" w:hAnsi="Times New Roman" w:cs="Times New Roman"/>
          <w:sz w:val="28"/>
          <w:szCs w:val="28"/>
          <w:lang w:eastAsia="ru-RU"/>
        </w:rPr>
        <w:t xml:space="preserve"> о запросе предложений.</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300" w:name="_Toc324439588"/>
      <w:bookmarkStart w:id="301" w:name="sub_704"/>
      <w:bookmarkEnd w:id="299"/>
      <w:r w:rsidRPr="007F10BF">
        <w:rPr>
          <w:rFonts w:ascii="Times New Roman" w:eastAsia="Times New Roman" w:hAnsi="Times New Roman" w:cs="Times New Roman"/>
          <w:b/>
          <w:bCs/>
          <w:color w:val="4F81BD"/>
          <w:sz w:val="28"/>
          <w:szCs w:val="28"/>
          <w:lang w:val="x-none" w:eastAsia="ru-RU"/>
        </w:rPr>
        <w:t>6.4. Подача заявок на участие в запросе предложений.</w:t>
      </w:r>
      <w:bookmarkEnd w:id="300"/>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2" w:name="sub_741"/>
      <w:bookmarkEnd w:id="301"/>
      <w:r w:rsidRPr="007F10BF">
        <w:rPr>
          <w:rFonts w:ascii="Times New Roman" w:eastAsia="Times New Roman" w:hAnsi="Times New Roman" w:cs="Times New Roman"/>
          <w:sz w:val="28"/>
          <w:szCs w:val="28"/>
          <w:lang w:eastAsia="ru-RU"/>
        </w:rPr>
        <w:t>6.4.1. Заказчик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3" w:name="sub_742"/>
      <w:bookmarkEnd w:id="302"/>
      <w:r w:rsidRPr="007F10BF">
        <w:rPr>
          <w:rFonts w:ascii="Times New Roman" w:eastAsia="Times New Roman" w:hAnsi="Times New Roman" w:cs="Times New Roman"/>
          <w:sz w:val="28"/>
          <w:szCs w:val="28"/>
          <w:lang w:eastAsia="ru-RU"/>
        </w:rPr>
        <w:t>6.4.2.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4" w:name="sub_743"/>
      <w:bookmarkEnd w:id="303"/>
      <w:r w:rsidRPr="007F10BF">
        <w:rPr>
          <w:rFonts w:ascii="Times New Roman" w:eastAsia="Times New Roman" w:hAnsi="Times New Roman" w:cs="Times New Roman"/>
          <w:sz w:val="28"/>
          <w:szCs w:val="28"/>
          <w:lang w:eastAsia="ru-RU"/>
        </w:rPr>
        <w:t xml:space="preserve">6.4.3. В зависимости от формы запроса предложений заявка на участие в запросе предложений подается  по месту нахождения Организатора закупки в письменной форме в запечатанном конверте либо в форме электронного документа с использованием функционала электронной площадки (сайта Торговой системы) в запечатанном электронном конверте.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Участник закупки вправе  подать только одну заявку на участие в запросе предложений в отношении каждого лота.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5" w:name="sub_744"/>
      <w:bookmarkEnd w:id="304"/>
      <w:r w:rsidRPr="007F10BF">
        <w:rPr>
          <w:rFonts w:ascii="Times New Roman" w:eastAsia="Times New Roman" w:hAnsi="Times New Roman" w:cs="Times New Roman"/>
          <w:sz w:val="28"/>
          <w:szCs w:val="28"/>
          <w:lang w:eastAsia="ru-RU"/>
        </w:rPr>
        <w:t xml:space="preserve">6.4.4. 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6" w:name="sub_745"/>
      <w:bookmarkEnd w:id="305"/>
      <w:r w:rsidRPr="007F10BF">
        <w:rPr>
          <w:rFonts w:ascii="Times New Roman" w:eastAsia="Times New Roman" w:hAnsi="Times New Roman" w:cs="Times New Roman"/>
          <w:sz w:val="28"/>
          <w:szCs w:val="28"/>
          <w:lang w:eastAsia="ru-RU"/>
        </w:rPr>
        <w:t xml:space="preserve">6.4.5. Полученные после окончания установленного извещением и  документацией о запросе предложений срока заявки участников не рассматриваются.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highlight w:val="yellow"/>
          <w:lang w:eastAsia="ru-RU"/>
        </w:rPr>
      </w:pPr>
      <w:r w:rsidRPr="007F10BF">
        <w:rPr>
          <w:rFonts w:ascii="Times New Roman" w:eastAsia="Times New Roman" w:hAnsi="Times New Roman" w:cs="Times New Roman"/>
          <w:sz w:val="28"/>
          <w:szCs w:val="28"/>
          <w:lang w:eastAsia="ru-RU"/>
        </w:rPr>
        <w:t xml:space="preserve">6.4.6. Заказчик, Организатор закупки, Оператор электронной площадки обязаны обеспечить конфиденциальность сведений, содержащихся в заявках участников закупки, до вскрытия конвертов с заявками на участие в запросе </w:t>
      </w:r>
      <w:r w:rsidRPr="007F10BF">
        <w:rPr>
          <w:rFonts w:ascii="Times New Roman" w:eastAsia="Times New Roman" w:hAnsi="Times New Roman" w:cs="Times New Roman"/>
          <w:sz w:val="28"/>
          <w:szCs w:val="28"/>
          <w:lang w:eastAsia="ru-RU"/>
        </w:rPr>
        <w:lastRenderedPageBreak/>
        <w:t>предложений и открытия  доступа к поданным в форме электронных документов заявкам на участие в закупке.  До  указанной даты   Заказчик, Организатор, Оператор электронной площадки (сайта Торговой системы), иные лица не вправе знакомиться с содержанием заявок участников закупки.</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307" w:name="_Toc324439589"/>
      <w:bookmarkStart w:id="308" w:name="sub_705"/>
      <w:bookmarkEnd w:id="306"/>
      <w:r w:rsidRPr="007F10BF">
        <w:rPr>
          <w:rFonts w:ascii="Times New Roman" w:eastAsia="Times New Roman" w:hAnsi="Times New Roman" w:cs="Times New Roman"/>
          <w:b/>
          <w:bCs/>
          <w:color w:val="4F81BD"/>
          <w:sz w:val="28"/>
          <w:szCs w:val="28"/>
          <w:lang w:val="x-none" w:eastAsia="ru-RU"/>
        </w:rPr>
        <w:t>6.5.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 электронной форме.</w:t>
      </w:r>
      <w:bookmarkEnd w:id="307"/>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09" w:name="sub_751"/>
      <w:bookmarkEnd w:id="308"/>
      <w:r w:rsidRPr="007F10BF">
        <w:rPr>
          <w:rFonts w:ascii="Times New Roman" w:eastAsia="Times New Roman" w:hAnsi="Times New Roman" w:cs="Times New Roman"/>
          <w:sz w:val="28"/>
          <w:szCs w:val="28"/>
          <w:lang w:eastAsia="ru-RU"/>
        </w:rPr>
        <w:t>6.5.1. </w:t>
      </w:r>
      <w:proofErr w:type="gramStart"/>
      <w:r w:rsidRPr="007F10BF">
        <w:rPr>
          <w:rFonts w:ascii="Times New Roman" w:eastAsia="Times New Roman" w:hAnsi="Times New Roman" w:cs="Times New Roman"/>
          <w:sz w:val="28"/>
          <w:szCs w:val="28"/>
          <w:lang w:eastAsia="ru-RU"/>
        </w:rPr>
        <w:t xml:space="preserve">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 либо на электронной площадке (сайте Торговой системы)  осуществляется открытие доступа к поданным в форме электронных документов заявкам на участие в запросе предложений в электронной форме (вскрываются запечатанные электронные конверты).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10" w:name="sub_752"/>
      <w:bookmarkEnd w:id="309"/>
      <w:r w:rsidRPr="007F10BF">
        <w:rPr>
          <w:rFonts w:ascii="Times New Roman" w:eastAsia="Times New Roman" w:hAnsi="Times New Roman" w:cs="Times New Roman"/>
          <w:sz w:val="28"/>
          <w:szCs w:val="28"/>
          <w:lang w:eastAsia="ru-RU"/>
        </w:rPr>
        <w:t>6.5.2. </w:t>
      </w:r>
      <w:proofErr w:type="gramStart"/>
      <w:r w:rsidRPr="007F10BF">
        <w:rPr>
          <w:rFonts w:ascii="Times New Roman" w:eastAsia="Times New Roman" w:hAnsi="Times New Roman" w:cs="Times New Roman"/>
          <w:sz w:val="28"/>
          <w:szCs w:val="28"/>
          <w:lang w:eastAsia="ru-RU"/>
        </w:rPr>
        <w:t>В случае установления факта подачи одним участником закупки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Start w:id="311" w:name="sub_753"/>
      <w:bookmarkEnd w:id="310"/>
      <w:r w:rsidRPr="007F10BF">
        <w:rPr>
          <w:rFonts w:ascii="Times New Roman" w:eastAsia="Times New Roman" w:hAnsi="Times New Roman" w:cs="Times New Roman"/>
          <w:sz w:val="28"/>
          <w:szCs w:val="28"/>
          <w:lang w:eastAsia="ru-RU"/>
        </w:rPr>
        <w:t xml:space="preserve">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12" w:name="sub_754"/>
      <w:bookmarkEnd w:id="311"/>
      <w:r w:rsidRPr="007F10BF">
        <w:rPr>
          <w:rFonts w:ascii="Times New Roman" w:eastAsia="Times New Roman" w:hAnsi="Times New Roman" w:cs="Times New Roman"/>
          <w:sz w:val="28"/>
          <w:szCs w:val="28"/>
          <w:lang w:eastAsia="ru-RU"/>
        </w:rPr>
        <w:t>6.5.3. При вскрытии конвертов с письменными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p>
    <w:bookmarkEnd w:id="312"/>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F10BF">
        <w:rPr>
          <w:rFonts w:ascii="Times New Roman" w:eastAsia="Times New Roman" w:hAnsi="Times New Roman" w:cs="Times New Roman"/>
          <w:sz w:val="28"/>
          <w:szCs w:val="28"/>
          <w:lang w:eastAsia="ru-RU"/>
        </w:rPr>
        <w:t>участие</w:t>
      </w:r>
      <w:proofErr w:type="gramEnd"/>
      <w:r w:rsidRPr="007F10BF">
        <w:rPr>
          <w:rFonts w:ascii="Times New Roman" w:eastAsia="Times New Roman" w:hAnsi="Times New Roman" w:cs="Times New Roman"/>
          <w:sz w:val="28"/>
          <w:szCs w:val="28"/>
          <w:lang w:eastAsia="ru-RU"/>
        </w:rPr>
        <w:t xml:space="preserve"> в запросе предложений  которого вскрывается;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13" w:name="sub_755"/>
      <w:r w:rsidRPr="007F10BF">
        <w:rPr>
          <w:rFonts w:ascii="Times New Roman" w:eastAsia="Times New Roman" w:hAnsi="Times New Roman" w:cs="Times New Roman"/>
          <w:sz w:val="28"/>
          <w:szCs w:val="28"/>
          <w:lang w:eastAsia="ru-RU"/>
        </w:rPr>
        <w:t>6.5.4. </w:t>
      </w:r>
      <w:bookmarkStart w:id="314" w:name="sub_756"/>
      <w:bookmarkEnd w:id="313"/>
      <w:r w:rsidRPr="007F10BF">
        <w:rPr>
          <w:rFonts w:ascii="Times New Roman" w:eastAsia="Times New Roman" w:hAnsi="Times New Roman" w:cs="Times New Roman"/>
          <w:sz w:val="28"/>
          <w:szCs w:val="28"/>
          <w:lang w:eastAsia="ru-RU"/>
        </w:rPr>
        <w:t xml:space="preserve">Указанный в п. 6.5.3. протокол вскрытия заявок на участие в запросе предложений подписывается уполномоченным сотрудником Организатора </w:t>
      </w:r>
      <w:hyperlink w:anchor="sub_1216" w:history="1"/>
      <w:r w:rsidRPr="007F10BF">
        <w:rPr>
          <w:rFonts w:ascii="Times New Roman" w:eastAsia="Times New Roman" w:hAnsi="Times New Roman" w:cs="Times New Roman"/>
          <w:sz w:val="28"/>
          <w:szCs w:val="28"/>
          <w:lang w:eastAsia="ru-RU"/>
        </w:rPr>
        <w:t xml:space="preserve">  непосредственно после завершения процедуры вскрытия  заявок на участие в запросе предложений и размещается Организатором на официальном сайте не позднее чем через три дня со дня  его подписания.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6.5.5. При проведении запроса предложений в электронной  форме  на электронной площадке (сайте Торговой системы) в процессе открытия доступа к заявкам, поданным в форме электронных документов, автоматически публикуется протокол вскрытия  заявок. Указанный протокол </w:t>
      </w:r>
      <w:r w:rsidRPr="007F10BF">
        <w:rPr>
          <w:rFonts w:ascii="Times New Roman" w:eastAsia="Times New Roman" w:hAnsi="Times New Roman" w:cs="Times New Roman"/>
          <w:sz w:val="28"/>
          <w:szCs w:val="28"/>
          <w:lang w:eastAsia="ru-RU"/>
        </w:rPr>
        <w:lastRenderedPageBreak/>
        <w:t>размещается Организатором на официальном сайте не позднее чем через три дня со дня его публикации на электронной площадке (сайте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6.5.6.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w:t>
      </w:r>
      <w:bookmarkEnd w:id="314"/>
      <w:r w:rsidRPr="007F10BF">
        <w:rPr>
          <w:rFonts w:ascii="Times New Roman" w:eastAsia="Times New Roman" w:hAnsi="Times New Roman" w:cs="Times New Roman"/>
          <w:sz w:val="28"/>
          <w:szCs w:val="28"/>
          <w:lang w:eastAsia="ru-RU"/>
        </w:rPr>
        <w:t xml:space="preserve">При этом Заказчик </w:t>
      </w:r>
      <w:hyperlink w:anchor="sub_126" w:history="1"/>
      <w:r w:rsidRPr="007F10BF">
        <w:rPr>
          <w:rFonts w:ascii="Times New Roman" w:eastAsia="Times New Roman" w:hAnsi="Times New Roman" w:cs="Times New Roman"/>
          <w:sz w:val="28"/>
          <w:szCs w:val="28"/>
          <w:lang w:eastAsia="ru-RU"/>
        </w:rPr>
        <w:t xml:space="preserve"> вправе провести повторный запрос предложений или осуществить прямую закупку (</w:t>
      </w:r>
      <w:proofErr w:type="gramStart"/>
      <w:r w:rsidRPr="007F10BF">
        <w:rPr>
          <w:rFonts w:ascii="Times New Roman" w:eastAsia="Times New Roman" w:hAnsi="Times New Roman" w:cs="Times New Roman"/>
          <w:sz w:val="28"/>
          <w:szCs w:val="28"/>
          <w:lang w:eastAsia="ru-RU"/>
        </w:rPr>
        <w:t>разместить заказ</w:t>
      </w:r>
      <w:proofErr w:type="gramEnd"/>
      <w:r w:rsidRPr="007F10BF">
        <w:rPr>
          <w:rFonts w:ascii="Times New Roman" w:eastAsia="Times New Roman" w:hAnsi="Times New Roman" w:cs="Times New Roman"/>
          <w:sz w:val="28"/>
          <w:szCs w:val="28"/>
          <w:lang w:eastAsia="ru-RU"/>
        </w:rPr>
        <w:t xml:space="preserve"> у единственного поставщика, исполнителя, подрядчика) в соответствии требованиями </w:t>
      </w:r>
      <w:hyperlink w:anchor="sub_1012" w:history="1">
        <w:r w:rsidRPr="007F10BF">
          <w:rPr>
            <w:rFonts w:ascii="Times New Roman" w:eastAsia="Times New Roman" w:hAnsi="Times New Roman" w:cs="Times New Roman"/>
            <w:sz w:val="28"/>
            <w:szCs w:val="28"/>
            <w:lang w:eastAsia="ru-RU"/>
          </w:rPr>
          <w:t>п. 10.2.</w:t>
        </w:r>
      </w:hyperlink>
      <w:r w:rsidRPr="007F10BF">
        <w:rPr>
          <w:rFonts w:ascii="Times New Roman" w:eastAsia="Times New Roman" w:hAnsi="Times New Roman" w:cs="Times New Roman"/>
          <w:sz w:val="28"/>
          <w:szCs w:val="28"/>
          <w:lang w:eastAsia="ru-RU"/>
        </w:rPr>
        <w:t>9 Положения.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15" w:name="sub_757"/>
      <w:r w:rsidRPr="007F10BF">
        <w:rPr>
          <w:rFonts w:ascii="Times New Roman" w:eastAsia="Times New Roman" w:hAnsi="Times New Roman" w:cs="Times New Roman"/>
          <w:sz w:val="28"/>
          <w:szCs w:val="28"/>
          <w:lang w:eastAsia="ru-RU"/>
        </w:rPr>
        <w:t>6.5.7. 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16" w:name="sub_758"/>
      <w:bookmarkEnd w:id="315"/>
      <w:r w:rsidRPr="007F10BF">
        <w:rPr>
          <w:rFonts w:ascii="Times New Roman" w:eastAsia="Times New Roman" w:hAnsi="Times New Roman" w:cs="Times New Roman"/>
          <w:sz w:val="28"/>
          <w:szCs w:val="28"/>
          <w:lang w:eastAsia="ru-RU"/>
        </w:rPr>
        <w:t>6.5.8.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(открывается), проводится ее рассмотрение  в порядке, установленном документацией </w:t>
      </w:r>
      <w:hyperlink w:anchor="sub_124" w:history="1"/>
      <w:r w:rsidRPr="007F10BF">
        <w:rPr>
          <w:rFonts w:ascii="Times New Roman" w:eastAsia="Times New Roman" w:hAnsi="Times New Roman" w:cs="Times New Roman"/>
          <w:sz w:val="28"/>
          <w:szCs w:val="28"/>
          <w:lang w:eastAsia="ru-RU"/>
        </w:rPr>
        <w:t xml:space="preserve"> о запросе предложений и настоящим Положением.</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317" w:name="_Toc324439590"/>
      <w:bookmarkStart w:id="318" w:name="sub_706"/>
      <w:bookmarkEnd w:id="316"/>
      <w:r w:rsidRPr="007F10BF">
        <w:rPr>
          <w:rFonts w:ascii="Times New Roman" w:eastAsia="Times New Roman" w:hAnsi="Times New Roman" w:cs="Times New Roman"/>
          <w:b/>
          <w:bCs/>
          <w:color w:val="4F81BD"/>
          <w:sz w:val="28"/>
          <w:szCs w:val="28"/>
          <w:lang w:val="x-none" w:eastAsia="ru-RU"/>
        </w:rPr>
        <w:t>6.6. Рассмотрение,  оценка и сопоставление заявок  на участие в запросе предложений.</w:t>
      </w:r>
      <w:bookmarkEnd w:id="317"/>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19" w:name="sub_761"/>
      <w:bookmarkEnd w:id="318"/>
      <w:r w:rsidRPr="007F10BF">
        <w:rPr>
          <w:rFonts w:ascii="Times New Roman" w:eastAsia="Times New Roman" w:hAnsi="Times New Roman" w:cs="Times New Roman"/>
          <w:sz w:val="28"/>
          <w:szCs w:val="28"/>
          <w:lang w:eastAsia="ru-RU"/>
        </w:rPr>
        <w:t>6.6.1. Рассмотрение,  оценка и сопоставление заявок на участие в запросе предложений могут проводиться одновременно или последовательно.</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0" w:name="sub_762"/>
      <w:bookmarkEnd w:id="319"/>
      <w:r w:rsidRPr="007F10BF">
        <w:rPr>
          <w:rFonts w:ascii="Times New Roman" w:eastAsia="Times New Roman" w:hAnsi="Times New Roman" w:cs="Times New Roman"/>
          <w:sz w:val="28"/>
          <w:szCs w:val="28"/>
          <w:lang w:eastAsia="ru-RU"/>
        </w:rPr>
        <w:t>6.6.2. Организатор рассматривает заявки на участие в запросе предложений на соответствие следующим требованиям:</w:t>
      </w:r>
    </w:p>
    <w:bookmarkEnd w:id="320"/>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наличие документов, определенных документацией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соответствие предмета заявки на участие в запросе предложений предмету закупки, указанному в документации о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наличие обеспечения заявки на участие в запросе предложений, если в документации о запросе предложений установлено данное требование;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1" w:name="sub_763"/>
      <w:r w:rsidRPr="007F10BF">
        <w:rPr>
          <w:rFonts w:ascii="Times New Roman" w:eastAsia="Times New Roman" w:hAnsi="Times New Roman" w:cs="Times New Roman"/>
          <w:sz w:val="28"/>
          <w:szCs w:val="28"/>
          <w:lang w:eastAsia="ru-RU"/>
        </w:rPr>
        <w:t xml:space="preserve">6.6.3. Организатором также </w:t>
      </w:r>
      <w:hyperlink w:anchor="sub_1216" w:history="1"/>
      <w:r w:rsidRPr="007F10BF">
        <w:rPr>
          <w:rFonts w:ascii="Times New Roman" w:eastAsia="Times New Roman" w:hAnsi="Times New Roman" w:cs="Times New Roman"/>
          <w:sz w:val="28"/>
          <w:szCs w:val="28"/>
          <w:lang w:eastAsia="ru-RU"/>
        </w:rPr>
        <w:t xml:space="preserve">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2" w:name="sub_764"/>
      <w:bookmarkEnd w:id="321"/>
      <w:r w:rsidRPr="007F10BF">
        <w:rPr>
          <w:rFonts w:ascii="Times New Roman" w:eastAsia="Times New Roman" w:hAnsi="Times New Roman" w:cs="Times New Roman"/>
          <w:sz w:val="28"/>
          <w:szCs w:val="28"/>
          <w:lang w:eastAsia="ru-RU"/>
        </w:rPr>
        <w:t>6.6.4.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bookmarkEnd w:id="322"/>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несоответствия участника запроса предложений требованиям, указанным в п.1.7 настоящего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и (или) в реестре недобросовестных поставщиков;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несоответствия заявки, поданной участником запроса предложений, требованиям документации о запросе предложений и  настоящего Положения;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Отклонение заявок на участие в запросе предложений по иным основаниям не допускается.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3" w:name="sub_765"/>
      <w:r w:rsidRPr="007F10BF">
        <w:rPr>
          <w:rFonts w:ascii="Times New Roman" w:eastAsia="Times New Roman" w:hAnsi="Times New Roman" w:cs="Times New Roman"/>
          <w:sz w:val="28"/>
          <w:szCs w:val="28"/>
          <w:lang w:eastAsia="ru-RU"/>
        </w:rPr>
        <w:t xml:space="preserve">6.6.5. 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 или открытия  доступа к  поданным в форме электронных документов  заявкам.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6.6.6. 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6.6.7. </w:t>
      </w:r>
      <w:proofErr w:type="gramStart"/>
      <w:r w:rsidRPr="007F10BF">
        <w:rPr>
          <w:rFonts w:ascii="Times New Roman" w:eastAsia="Times New Roman" w:hAnsi="Times New Roman" w:cs="Times New Roman"/>
          <w:sz w:val="28"/>
          <w:szCs w:val="28"/>
          <w:lang w:eastAsia="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w:t>
      </w:r>
      <w:proofErr w:type="gramEnd"/>
      <w:r w:rsidRPr="007F10BF">
        <w:rPr>
          <w:rFonts w:ascii="Times New Roman" w:eastAsia="Times New Roman" w:hAnsi="Times New Roman" w:cs="Times New Roman"/>
          <w:sz w:val="28"/>
          <w:szCs w:val="28"/>
          <w:lang w:eastAsia="ru-RU"/>
        </w:rPr>
        <w:t xml:space="preserve"> </w:t>
      </w:r>
      <w:proofErr w:type="gramStart"/>
      <w:r w:rsidRPr="007F10BF">
        <w:rPr>
          <w:rFonts w:ascii="Times New Roman" w:eastAsia="Times New Roman" w:hAnsi="Times New Roman" w:cs="Times New Roman"/>
          <w:sz w:val="28"/>
          <w:szCs w:val="28"/>
          <w:lang w:eastAsia="ru-RU"/>
        </w:rPr>
        <w:t>запросе</w:t>
      </w:r>
      <w:proofErr w:type="gramEnd"/>
      <w:r w:rsidRPr="007F10BF">
        <w:rPr>
          <w:rFonts w:ascii="Times New Roman" w:eastAsia="Times New Roman" w:hAnsi="Times New Roman" w:cs="Times New Roman"/>
          <w:sz w:val="28"/>
          <w:szCs w:val="28"/>
          <w:lang w:eastAsia="ru-RU"/>
        </w:rPr>
        <w:t xml:space="preserve"> предложений и настоящего Положения, которым не соответствует  участник закупки и (или) его заявка </w:t>
      </w:r>
      <w:r w:rsidRPr="007F10BF">
        <w:rPr>
          <w:rFonts w:ascii="Times New Roman" w:eastAsia="Times New Roman" w:hAnsi="Times New Roman" w:cs="Times New Roman"/>
          <w:sz w:val="28"/>
          <w:szCs w:val="28"/>
          <w:lang w:eastAsia="ru-RU"/>
        </w:rPr>
        <w:lastRenderedPageBreak/>
        <w:t xml:space="preserve">на участие в запросе предложений. В этом же протоколе при необходимости указывается решение о проведении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Указанный протокол размещается Организатором на официальном сайте  не позднее чем через три дня со дня  его подписания. В случае  проведения открытого запроса предложений в электронной форме  указанный протокол также  размещается на электронной  площадке (сайте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4" w:name="sub_766"/>
      <w:bookmarkEnd w:id="323"/>
      <w:r w:rsidRPr="007F10BF">
        <w:rPr>
          <w:rFonts w:ascii="Times New Roman" w:eastAsia="Times New Roman" w:hAnsi="Times New Roman" w:cs="Times New Roman"/>
          <w:sz w:val="28"/>
          <w:szCs w:val="28"/>
          <w:lang w:eastAsia="ru-RU"/>
        </w:rPr>
        <w:t>6.6.8.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5" w:name="sub_767"/>
      <w:bookmarkEnd w:id="324"/>
      <w:r w:rsidRPr="007F10BF">
        <w:rPr>
          <w:rFonts w:ascii="Times New Roman" w:eastAsia="Times New Roman" w:hAnsi="Times New Roman" w:cs="Times New Roman"/>
          <w:sz w:val="28"/>
          <w:szCs w:val="28"/>
          <w:lang w:eastAsia="ru-RU"/>
        </w:rPr>
        <w:t xml:space="preserve">6.6.9.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6" w:name="sub_768"/>
      <w:bookmarkEnd w:id="325"/>
      <w:r w:rsidRPr="007F10BF">
        <w:rPr>
          <w:rFonts w:ascii="Times New Roman" w:eastAsia="Times New Roman" w:hAnsi="Times New Roman" w:cs="Times New Roman"/>
          <w:sz w:val="28"/>
          <w:szCs w:val="28"/>
          <w:lang w:eastAsia="ru-RU"/>
        </w:rPr>
        <w:t>6.6.10.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по результатам рассмотрения заявок на участие в запросе предложений по решению Организатора </w:t>
      </w:r>
      <w:hyperlink w:anchor="sub_1216" w:history="1"/>
      <w:r w:rsidRPr="007F10BF">
        <w:rPr>
          <w:rFonts w:ascii="Times New Roman" w:eastAsia="Times New Roman" w:hAnsi="Times New Roman" w:cs="Times New Roman"/>
          <w:sz w:val="28"/>
          <w:szCs w:val="28"/>
          <w:lang w:eastAsia="ru-RU"/>
        </w:rPr>
        <w:t xml:space="preserve"> только одна заявка на участие в запросе предложений не была отклонена либо в случае, если  поступила только однако заявка на участие в запросе предложений, которая не отклонена Организатором, то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6.6.11. При проведении открытого запроса предложений  в электронной форме  процедура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проводится по правилам, применяемым на электронной площадке (сайте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7" w:name="sub_769"/>
      <w:bookmarkEnd w:id="326"/>
      <w:r w:rsidRPr="007F10BF">
        <w:rPr>
          <w:rFonts w:ascii="Times New Roman" w:eastAsia="Times New Roman" w:hAnsi="Times New Roman" w:cs="Times New Roman"/>
          <w:sz w:val="28"/>
          <w:szCs w:val="28"/>
          <w:lang w:eastAsia="ru-RU"/>
        </w:rPr>
        <w:t>6.6.12.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8" w:name="sub_7610"/>
      <w:bookmarkEnd w:id="327"/>
      <w:r w:rsidRPr="007F10BF">
        <w:rPr>
          <w:rFonts w:ascii="Times New Roman" w:eastAsia="Times New Roman" w:hAnsi="Times New Roman" w:cs="Times New Roman"/>
          <w:sz w:val="28"/>
          <w:szCs w:val="28"/>
          <w:lang w:eastAsia="ru-RU"/>
        </w:rPr>
        <w:t>6.6.13.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bookmarkEnd w:id="328"/>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29" w:name="sub_7611"/>
      <w:r w:rsidRPr="007F10BF">
        <w:rPr>
          <w:rFonts w:ascii="Times New Roman" w:eastAsia="Times New Roman" w:hAnsi="Times New Roman" w:cs="Times New Roman"/>
          <w:sz w:val="28"/>
          <w:szCs w:val="28"/>
          <w:lang w:eastAsia="ru-RU"/>
        </w:rPr>
        <w:lastRenderedPageBreak/>
        <w:t>6.6.14.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иные  лица, обладающие специальными знаниями по предмету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0" w:name="sub_7612"/>
      <w:bookmarkEnd w:id="329"/>
      <w:r w:rsidRPr="007F10BF">
        <w:rPr>
          <w:rFonts w:ascii="Times New Roman" w:eastAsia="Times New Roman" w:hAnsi="Times New Roman" w:cs="Times New Roman"/>
          <w:sz w:val="28"/>
          <w:szCs w:val="28"/>
          <w:lang w:eastAsia="ru-RU"/>
        </w:rPr>
        <w:t>6.6.15.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330"/>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действующим законодательством;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критериями оценки и сопоставления заявок  на участие в запросе предложений, предусмотренными документацией о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1" w:name="sub_7613"/>
      <w:r w:rsidRPr="007F10BF">
        <w:rPr>
          <w:rFonts w:ascii="Times New Roman" w:eastAsia="Times New Roman" w:hAnsi="Times New Roman" w:cs="Times New Roman"/>
          <w:sz w:val="28"/>
          <w:szCs w:val="28"/>
          <w:lang w:eastAsia="ru-RU"/>
        </w:rPr>
        <w:t>6.6.16.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2" w:name="sub_7614"/>
      <w:bookmarkEnd w:id="331"/>
      <w:r w:rsidRPr="007F10BF">
        <w:rPr>
          <w:rFonts w:ascii="Times New Roman" w:eastAsia="Times New Roman" w:hAnsi="Times New Roman" w:cs="Times New Roman"/>
          <w:sz w:val="28"/>
          <w:szCs w:val="28"/>
          <w:lang w:eastAsia="ru-RU"/>
        </w:rPr>
        <w:t>6.6.17. Каждый член Комиссии по подведению итогов запроса предложений и привлеченный  специалист  на этапе оценки и сопоставления заявок:</w:t>
      </w:r>
    </w:p>
    <w:bookmarkEnd w:id="332"/>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детально изучает заявки на участие в запросе предложений, не отклоненные Организатором по результатам рассмотрения заявок;</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3" w:name="sub_7615"/>
      <w:r w:rsidRPr="007F10BF">
        <w:rPr>
          <w:rFonts w:ascii="Times New Roman" w:eastAsia="Times New Roman" w:hAnsi="Times New Roman" w:cs="Times New Roman"/>
          <w:sz w:val="28"/>
          <w:szCs w:val="28"/>
          <w:lang w:eastAsia="ru-RU"/>
        </w:rPr>
        <w:t>6.6.18. </w:t>
      </w:r>
      <w:proofErr w:type="gramStart"/>
      <w:r w:rsidRPr="007F10BF">
        <w:rPr>
          <w:rFonts w:ascii="Times New Roman" w:eastAsia="Times New Roman" w:hAnsi="Times New Roman" w:cs="Times New Roman"/>
          <w:sz w:val="28"/>
          <w:szCs w:val="28"/>
          <w:lang w:eastAsia="ru-RU"/>
        </w:rPr>
        <w:t xml:space="preserve">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w:t>
      </w:r>
      <w:proofErr w:type="gramEnd"/>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334" w:name="_Toc324439591"/>
      <w:bookmarkStart w:id="335" w:name="sub_707"/>
      <w:bookmarkEnd w:id="333"/>
      <w:r w:rsidRPr="007F10BF">
        <w:rPr>
          <w:rFonts w:ascii="Times New Roman" w:eastAsia="Times New Roman" w:hAnsi="Times New Roman" w:cs="Times New Roman"/>
          <w:b/>
          <w:bCs/>
          <w:color w:val="4F81BD"/>
          <w:sz w:val="28"/>
          <w:szCs w:val="28"/>
          <w:lang w:val="x-none" w:eastAsia="ru-RU"/>
        </w:rPr>
        <w:t>6.7. Принятие решения о результатах запроса предложений.</w:t>
      </w:r>
      <w:bookmarkEnd w:id="334"/>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6" w:name="sub_771"/>
      <w:bookmarkEnd w:id="335"/>
      <w:r w:rsidRPr="007F10BF">
        <w:rPr>
          <w:rFonts w:ascii="Times New Roman" w:eastAsia="Times New Roman" w:hAnsi="Times New Roman" w:cs="Times New Roman"/>
          <w:sz w:val="28"/>
          <w:szCs w:val="28"/>
          <w:lang w:eastAsia="ru-RU"/>
        </w:rPr>
        <w:t xml:space="preserve">6.7.1. Решение о результатах запроса предложений принимается Комиссией по подведению итогов запроса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7" w:name="sub_772"/>
      <w:bookmarkEnd w:id="336"/>
      <w:r w:rsidRPr="007F10BF">
        <w:rPr>
          <w:rFonts w:ascii="Times New Roman" w:eastAsia="Times New Roman" w:hAnsi="Times New Roman" w:cs="Times New Roman"/>
          <w:sz w:val="28"/>
          <w:szCs w:val="28"/>
          <w:lang w:eastAsia="ru-RU"/>
        </w:rPr>
        <w:t>6.7.2.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bookmarkEnd w:id="337"/>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 выборе наилучшей заявки на участие в запросе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 xml:space="preserve">о проведении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которая при проведении запроса предложений в электронной форме  проводится по правилам электронной площадки (сайта Торговой системы);</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об отклонении всех заявок на участие в запросе предложений и признании запроса предложений </w:t>
      </w:r>
      <w:proofErr w:type="gramStart"/>
      <w:r w:rsidRPr="007F10BF">
        <w:rPr>
          <w:rFonts w:ascii="Times New Roman" w:eastAsia="Times New Roman" w:hAnsi="Times New Roman" w:cs="Times New Roman"/>
          <w:sz w:val="28"/>
          <w:szCs w:val="28"/>
          <w:lang w:eastAsia="ru-RU"/>
        </w:rPr>
        <w:t>несостоявшимся</w:t>
      </w:r>
      <w:proofErr w:type="gram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об отказе от проведения запроса предложений.</w:t>
      </w:r>
      <w:bookmarkStart w:id="338" w:name="sub_773"/>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6.7.3. Победителем запроса предложений признается  участник запроса предложений, предложивший  лучшие условия исполнения  договора, и заявке на </w:t>
      </w:r>
      <w:proofErr w:type="gramStart"/>
      <w:r w:rsidRPr="007F10BF">
        <w:rPr>
          <w:rFonts w:ascii="Times New Roman" w:eastAsia="Times New Roman" w:hAnsi="Times New Roman" w:cs="Times New Roman"/>
          <w:sz w:val="28"/>
          <w:szCs w:val="28"/>
          <w:lang w:eastAsia="ru-RU"/>
        </w:rPr>
        <w:t>участие</w:t>
      </w:r>
      <w:proofErr w:type="gramEnd"/>
      <w:r w:rsidRPr="007F10BF">
        <w:rPr>
          <w:rFonts w:ascii="Times New Roman" w:eastAsia="Times New Roman" w:hAnsi="Times New Roman" w:cs="Times New Roman"/>
          <w:sz w:val="28"/>
          <w:szCs w:val="28"/>
          <w:lang w:eastAsia="ru-RU"/>
        </w:rPr>
        <w:t xml:space="preserve"> в закупке  которого  присвоен первый номер.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6.7.4. Решение Комиссии </w:t>
      </w:r>
      <w:hyperlink w:anchor="sub_1211" w:history="1"/>
      <w:r w:rsidRPr="007F10BF">
        <w:rPr>
          <w:rFonts w:ascii="Times New Roman" w:eastAsia="Times New Roman" w:hAnsi="Times New Roman" w:cs="Times New Roman"/>
          <w:sz w:val="28"/>
          <w:szCs w:val="28"/>
          <w:lang w:eastAsia="ru-RU"/>
        </w:rPr>
        <w:t xml:space="preserve"> по поведению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bookmarkEnd w:id="338"/>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об участниках, представивших заявки на участие в запросе предложений, и допущенных к участию в запросе предложений;</w:t>
      </w:r>
      <w:hyperlink w:anchor="sub_128" w:history="1"/>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 результатах оценки и сопоставления заявок  на участие в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о принятом на основании результатов оценки и  сопоставления заявок  на участие в запросе предложений решении;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39" w:name="sub_774"/>
      <w:r w:rsidRPr="007F10BF">
        <w:rPr>
          <w:rFonts w:ascii="Times New Roman" w:eastAsia="Times New Roman" w:hAnsi="Times New Roman" w:cs="Times New Roman"/>
          <w:sz w:val="28"/>
          <w:szCs w:val="28"/>
          <w:lang w:eastAsia="ru-RU"/>
        </w:rPr>
        <w:t>6.7.5. </w:t>
      </w:r>
      <w:proofErr w:type="gramStart"/>
      <w:r w:rsidRPr="007F10BF">
        <w:rPr>
          <w:rFonts w:ascii="Times New Roman" w:eastAsia="Times New Roman" w:hAnsi="Times New Roman" w:cs="Times New Roman"/>
          <w:sz w:val="28"/>
          <w:szCs w:val="28"/>
          <w:lang w:eastAsia="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0" w:name="sub_775"/>
      <w:bookmarkEnd w:id="339"/>
      <w:r w:rsidRPr="007F10BF">
        <w:rPr>
          <w:rFonts w:ascii="Times New Roman" w:eastAsia="Times New Roman" w:hAnsi="Times New Roman" w:cs="Times New Roman"/>
          <w:sz w:val="28"/>
          <w:szCs w:val="28"/>
          <w:lang w:eastAsia="ru-RU"/>
        </w:rPr>
        <w:t>6.7.6. 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highlight w:val="yellow"/>
          <w:lang w:eastAsia="ru-RU"/>
        </w:rPr>
      </w:pPr>
      <w:r w:rsidRPr="007F10BF">
        <w:rPr>
          <w:rFonts w:ascii="Times New Roman" w:eastAsia="Times New Roman" w:hAnsi="Times New Roman" w:cs="Times New Roman"/>
          <w:sz w:val="28"/>
          <w:szCs w:val="28"/>
          <w:lang w:eastAsia="ru-RU"/>
        </w:rPr>
        <w:t>6.7.7. Итоговый протокол размещается Организатором на официальном сайте не позднее чем через три дня со дня  его подписания.</w:t>
      </w:r>
      <w:r w:rsidRPr="007F10BF">
        <w:rPr>
          <w:rFonts w:ascii="Times New Roman" w:eastAsia="Times New Roman" w:hAnsi="Times New Roman" w:cs="Times New Roman"/>
          <w:sz w:val="28"/>
          <w:szCs w:val="28"/>
          <w:highlight w:val="yellow"/>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В случае проведения открытого запроса предложений в электронной форме Организатор обязан  обеспечить размещение указанного  протокола на электронной площадке (сайте Торговой системы).</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bookmarkStart w:id="341" w:name="sub_778"/>
      <w:bookmarkEnd w:id="340"/>
    </w:p>
    <w:p w:rsidR="007F10BF" w:rsidRPr="007F10BF" w:rsidRDefault="007F10BF" w:rsidP="007F10BF">
      <w:pPr>
        <w:keepNext/>
        <w:keepLines/>
        <w:spacing w:after="0" w:line="240" w:lineRule="auto"/>
        <w:ind w:firstLine="708"/>
        <w:jc w:val="both"/>
        <w:outlineLvl w:val="1"/>
        <w:rPr>
          <w:rFonts w:ascii="Times New Roman" w:eastAsia="Times New Roman" w:hAnsi="Times New Roman" w:cs="Times New Roman"/>
          <w:b/>
          <w:bCs/>
          <w:color w:val="4F81BD"/>
          <w:sz w:val="28"/>
          <w:szCs w:val="28"/>
          <w:lang w:val="x-none" w:eastAsia="ru-RU"/>
        </w:rPr>
      </w:pPr>
      <w:bookmarkStart w:id="342" w:name="_Toc324439592"/>
      <w:bookmarkStart w:id="343" w:name="sub_708"/>
      <w:bookmarkEnd w:id="341"/>
      <w:r w:rsidRPr="007F10BF">
        <w:rPr>
          <w:rFonts w:ascii="Times New Roman" w:eastAsia="Times New Roman" w:hAnsi="Times New Roman" w:cs="Times New Roman"/>
          <w:b/>
          <w:bCs/>
          <w:color w:val="4F81BD"/>
          <w:sz w:val="28"/>
          <w:szCs w:val="28"/>
          <w:lang w:val="x-none" w:eastAsia="ru-RU"/>
        </w:rPr>
        <w:t>6.8. Заключение договора по итогам запроса предложений.</w:t>
      </w:r>
      <w:bookmarkEnd w:id="342"/>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4" w:name="sub_781"/>
      <w:bookmarkEnd w:id="343"/>
      <w:r w:rsidRPr="007F10BF">
        <w:rPr>
          <w:rFonts w:ascii="Times New Roman" w:eastAsia="Times New Roman" w:hAnsi="Times New Roman" w:cs="Times New Roman"/>
          <w:sz w:val="28"/>
          <w:szCs w:val="28"/>
          <w:lang w:eastAsia="ru-RU"/>
        </w:rPr>
        <w:t xml:space="preserve">6.8.1. Участник, представивший заявку на участие в запросе предложений, признанную наилучшей либо  участник запроса предложений, указанный в п. 6.6.10 Положения,  в течение срока, установленного документацией </w:t>
      </w:r>
      <w:hyperlink w:anchor="sub_124" w:history="1"/>
      <w:r w:rsidRPr="007F10BF">
        <w:rPr>
          <w:rFonts w:ascii="Times New Roman" w:eastAsia="Times New Roman" w:hAnsi="Times New Roman" w:cs="Times New Roman"/>
          <w:sz w:val="28"/>
          <w:szCs w:val="28"/>
          <w:lang w:eastAsia="ru-RU"/>
        </w:rPr>
        <w:t xml:space="preserve">о запросе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5" w:name="sub_782"/>
      <w:bookmarkEnd w:id="344"/>
      <w:r w:rsidRPr="007F10BF">
        <w:rPr>
          <w:rFonts w:ascii="Times New Roman" w:eastAsia="Times New Roman" w:hAnsi="Times New Roman" w:cs="Times New Roman"/>
          <w:sz w:val="28"/>
          <w:szCs w:val="28"/>
          <w:lang w:eastAsia="ru-RU"/>
        </w:rPr>
        <w:lastRenderedPageBreak/>
        <w:t>6.8.2.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указанный участник запроса предложений  в срок, предусмотренный документацией о запросе предложений, не представил Заказчику  подписанный договор, такой участник признается  уклонившимся от заключения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6" w:name="sub_783"/>
      <w:bookmarkEnd w:id="345"/>
      <w:r w:rsidRPr="007F10BF">
        <w:rPr>
          <w:rFonts w:ascii="Times New Roman" w:eastAsia="Times New Roman" w:hAnsi="Times New Roman" w:cs="Times New Roman"/>
          <w:sz w:val="28"/>
          <w:szCs w:val="28"/>
          <w:lang w:eastAsia="ru-RU"/>
        </w:rPr>
        <w:t>6.8.3. 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7" w:name="sub_784"/>
      <w:bookmarkEnd w:id="346"/>
      <w:r w:rsidRPr="007F10BF">
        <w:rPr>
          <w:rFonts w:ascii="Times New Roman" w:eastAsia="Times New Roman" w:hAnsi="Times New Roman" w:cs="Times New Roman"/>
          <w:sz w:val="28"/>
          <w:szCs w:val="28"/>
          <w:lang w:eastAsia="ru-RU"/>
        </w:rPr>
        <w:t xml:space="preserve">6.8.4. В случае, если  указанный участник запроса предложений признан </w:t>
      </w:r>
      <w:proofErr w:type="gramStart"/>
      <w:r w:rsidRPr="007F10BF">
        <w:rPr>
          <w:rFonts w:ascii="Times New Roman" w:eastAsia="Times New Roman" w:hAnsi="Times New Roman" w:cs="Times New Roman"/>
          <w:sz w:val="28"/>
          <w:szCs w:val="28"/>
          <w:lang w:eastAsia="ru-RU"/>
        </w:rPr>
        <w:t>Заказчиком</w:t>
      </w:r>
      <w:proofErr w:type="gramEnd"/>
      <w:r w:rsidRPr="007F10BF">
        <w:rPr>
          <w:rFonts w:ascii="Times New Roman" w:eastAsia="Times New Roman" w:hAnsi="Times New Roman" w:cs="Times New Roman"/>
          <w:sz w:val="28"/>
          <w:szCs w:val="28"/>
          <w:lang w:eastAsia="ru-RU"/>
        </w:rPr>
        <w:t xml:space="preserve">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7F10BF">
        <w:rPr>
          <w:rFonts w:ascii="Times New Roman" w:eastAsia="Times New Roman" w:hAnsi="Times New Roman" w:cs="Times New Roman"/>
          <w:sz w:val="28"/>
          <w:szCs w:val="28"/>
          <w:lang w:eastAsia="ru-RU"/>
        </w:rPr>
        <w:t xml:space="preserve">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6.8.5. 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присвоен второй номер.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48" w:name="sub_785"/>
      <w:bookmarkEnd w:id="347"/>
      <w:r w:rsidRPr="007F10BF">
        <w:rPr>
          <w:rFonts w:ascii="Times New Roman" w:eastAsia="Times New Roman" w:hAnsi="Times New Roman" w:cs="Times New Roman"/>
          <w:sz w:val="28"/>
          <w:szCs w:val="28"/>
          <w:lang w:eastAsia="ru-RU"/>
        </w:rPr>
        <w:t>6.8.6. Заказ признается размещенным со дня заключения договора.</w:t>
      </w:r>
    </w:p>
    <w:p w:rsidR="007F10BF" w:rsidRPr="007F10BF" w:rsidRDefault="007F10BF" w:rsidP="007F10BF">
      <w:pPr>
        <w:spacing w:after="0" w:line="240" w:lineRule="auto"/>
        <w:jc w:val="both"/>
        <w:rPr>
          <w:rFonts w:ascii="Times New Roman" w:eastAsia="Times New Roman" w:hAnsi="Times New Roman" w:cs="Times New Roman"/>
          <w:b/>
          <w:bCs/>
          <w:color w:val="000080"/>
          <w:sz w:val="28"/>
          <w:szCs w:val="28"/>
          <w:lang w:eastAsia="ru-RU"/>
        </w:rPr>
      </w:pPr>
      <w:bookmarkStart w:id="349" w:name="sub_800"/>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r w:rsidRPr="007F10BF">
        <w:rPr>
          <w:rFonts w:ascii="Times New Roman" w:eastAsia="Times New Roman" w:hAnsi="Times New Roman" w:cs="Times New Roman"/>
          <w:b/>
          <w:bCs/>
          <w:color w:val="000080"/>
          <w:sz w:val="28"/>
          <w:szCs w:val="28"/>
          <w:lang w:val="x-none" w:eastAsia="ru-RU"/>
        </w:rPr>
        <w:t xml:space="preserve">  </w:t>
      </w:r>
      <w:bookmarkStart w:id="350" w:name="_Toc324439593"/>
      <w:r w:rsidRPr="007F10BF">
        <w:rPr>
          <w:rFonts w:ascii="Times New Roman" w:eastAsia="Times New Roman" w:hAnsi="Times New Roman" w:cs="Times New Roman"/>
          <w:b/>
          <w:bCs/>
          <w:color w:val="000080"/>
          <w:sz w:val="28"/>
          <w:szCs w:val="28"/>
          <w:lang w:val="x-none" w:eastAsia="ru-RU"/>
        </w:rPr>
        <w:t>7</w:t>
      </w:r>
      <w:r w:rsidRPr="007F10BF">
        <w:rPr>
          <w:rFonts w:ascii="Times New Roman" w:eastAsia="Times New Roman" w:hAnsi="Times New Roman" w:cs="Times New Roman"/>
          <w:b/>
          <w:bCs/>
          <w:color w:val="365F91"/>
          <w:sz w:val="28"/>
          <w:szCs w:val="28"/>
          <w:lang w:val="x-none" w:eastAsia="ru-RU"/>
        </w:rPr>
        <w:t>. Закупки путем проведения закрытых конкурсов  и закрытых  запросов предложений.</w:t>
      </w:r>
      <w:bookmarkEnd w:id="350"/>
    </w:p>
    <w:p w:rsidR="007F10BF" w:rsidRPr="007F10BF" w:rsidRDefault="007F10BF" w:rsidP="007F10BF">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1" w:name="sub_801"/>
      <w:bookmarkEnd w:id="349"/>
      <w:r w:rsidRPr="007F10BF">
        <w:rPr>
          <w:rFonts w:ascii="Times New Roman" w:eastAsia="Times New Roman" w:hAnsi="Times New Roman" w:cs="Times New Roman"/>
          <w:sz w:val="28"/>
          <w:szCs w:val="28"/>
          <w:lang w:eastAsia="ru-RU"/>
        </w:rPr>
        <w:t>7.1. Заказчик вправе проводить закрытые конкурсы и закрытые запросы предложений исключительно в случае: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2" w:name="sub_811"/>
      <w:bookmarkEnd w:id="351"/>
      <w:r w:rsidRPr="007F10BF">
        <w:rPr>
          <w:rFonts w:ascii="Times New Roman" w:eastAsia="Times New Roman" w:hAnsi="Times New Roman" w:cs="Times New Roman"/>
          <w:sz w:val="28"/>
          <w:szCs w:val="28"/>
          <w:lang w:eastAsia="ru-RU"/>
        </w:rPr>
        <w:t>7.1.1. Закупки товаров, работ, услуг, сведения о которых относятся к государственной тайне,  при условии, что такие сведения содержатся в извещении о закупке, закупочной документации  или в проекте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7.1.2. Закупки товаров, работ, услуг, в отношении которых принято решение Правительством Российской Федерации в соответствии с ч.16 статьи 4 Федерального закона  от 18.07.2011 № 223-ФЗ.</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7.1.3.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7F10BF" w:rsidRPr="007F10BF" w:rsidRDefault="007F10BF" w:rsidP="007F10BF">
      <w:pPr>
        <w:spacing w:after="0" w:line="240" w:lineRule="auto"/>
        <w:ind w:firstLine="708"/>
        <w:jc w:val="both"/>
        <w:rPr>
          <w:rFonts w:ascii="Times New Roman" w:eastAsia="Times New Roman" w:hAnsi="Times New Roman" w:cs="Times New Roman"/>
          <w:i/>
          <w:sz w:val="28"/>
          <w:szCs w:val="28"/>
          <w:lang w:eastAsia="ru-RU"/>
        </w:rPr>
      </w:pPr>
      <w:r w:rsidRPr="007F10BF">
        <w:rPr>
          <w:rFonts w:ascii="Times New Roman" w:eastAsia="Times New Roman" w:hAnsi="Times New Roman" w:cs="Times New Roman"/>
          <w:sz w:val="28"/>
          <w:szCs w:val="28"/>
          <w:lang w:eastAsia="ru-RU"/>
        </w:rPr>
        <w:lastRenderedPageBreak/>
        <w:t xml:space="preserve">7.2. В случае, предусмотренном п. 7.1.3 Положения, Заказчик также вправе осуществить прямую закупку (закупку товаров,  работ, услуг  у единственного поставщика, подрядчика,  исполнителя).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3" w:name="sub_802"/>
      <w:bookmarkEnd w:id="352"/>
      <w:r w:rsidRPr="007F10BF">
        <w:rPr>
          <w:rFonts w:ascii="Times New Roman" w:eastAsia="Times New Roman" w:hAnsi="Times New Roman" w:cs="Times New Roman"/>
          <w:sz w:val="28"/>
          <w:szCs w:val="28"/>
          <w:lang w:eastAsia="ru-RU"/>
        </w:rPr>
        <w:t xml:space="preserve">7.3. При проведении  закрытых  конкурсов, закрытых  запросов предложений применяются нормы и правила, установленные для открытых конкурсов,  открытых запросов предложений с учетом исключений, предусмотренных разделом 7 настоящего Положения и  частями  15 и 16  статьи 4 Федерального закона от 18.07.2011 № 223-ФЗ.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4" w:name="sub_803"/>
      <w:bookmarkEnd w:id="353"/>
      <w:r w:rsidRPr="007F10BF">
        <w:rPr>
          <w:rFonts w:ascii="Times New Roman" w:eastAsia="Times New Roman" w:hAnsi="Times New Roman" w:cs="Times New Roman"/>
          <w:sz w:val="28"/>
          <w:szCs w:val="28"/>
          <w:lang w:eastAsia="ru-RU"/>
        </w:rPr>
        <w:t xml:space="preserve">7.4. Сведения о закрытом конкурсе, закрытом запросе предложений, в том числе документы, оформляемые  при проведении   закупки,   не подлежат размещению на официальном сайте и на электронной площадке (сайте Торговой системы).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5" w:name="sub_804"/>
      <w:bookmarkEnd w:id="354"/>
      <w:r w:rsidRPr="007F10BF">
        <w:rPr>
          <w:rFonts w:ascii="Times New Roman" w:eastAsia="Times New Roman" w:hAnsi="Times New Roman" w:cs="Times New Roman"/>
          <w:sz w:val="28"/>
          <w:szCs w:val="28"/>
          <w:lang w:eastAsia="ru-RU"/>
        </w:rPr>
        <w:t>7.5. При проведении закрытого конкурса, закрытого запроса предложений   в случае закупки товаров, работ, услуг, сведения о которых относятся к государственной тайне, к участию в закупке приглашаются только участники, имеющие соответствующие допуски к сведениям, составляющим государственную тайну.</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6" w:name="sub_806"/>
      <w:bookmarkEnd w:id="355"/>
      <w:r w:rsidRPr="007F10BF">
        <w:rPr>
          <w:rFonts w:ascii="Times New Roman" w:eastAsia="Times New Roman" w:hAnsi="Times New Roman" w:cs="Times New Roman"/>
          <w:sz w:val="28"/>
          <w:szCs w:val="28"/>
          <w:lang w:eastAsia="ru-RU"/>
        </w:rPr>
        <w:t xml:space="preserve">7.6. При проведении закрытого конкурса, закрытого  запроса предложений в случаях, указанных в п. 7.1.1  Положения, документация  о запросе предложений предоставляется только лицам, приглашенным к участию в закрытом конкурсе, закрытом  запросе предложений, на основании их заявлений, поданных в письменной форме, в случае их заинтересованности в участии в закрытой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7" w:name="sub_807"/>
      <w:bookmarkEnd w:id="356"/>
      <w:r w:rsidRPr="007F10BF">
        <w:rPr>
          <w:rFonts w:ascii="Times New Roman" w:eastAsia="Times New Roman" w:hAnsi="Times New Roman" w:cs="Times New Roman"/>
          <w:sz w:val="28"/>
          <w:szCs w:val="28"/>
          <w:lang w:eastAsia="ru-RU"/>
        </w:rPr>
        <w:t>7.7. </w:t>
      </w:r>
      <w:proofErr w:type="gramStart"/>
      <w:r w:rsidRPr="007F10BF">
        <w:rPr>
          <w:rFonts w:ascii="Times New Roman" w:eastAsia="Times New Roman" w:hAnsi="Times New Roman" w:cs="Times New Roman"/>
          <w:sz w:val="28"/>
          <w:szCs w:val="28"/>
          <w:lang w:eastAsia="ru-RU"/>
        </w:rPr>
        <w:t>К участию в закрытом конкурсе, закрытом  запросе предложений могут приглашаться  лица из числа включенных в реестр потенциальных участников закупок Общества  по определенным видам товаров, работ, услуг, являющимися</w:t>
      </w:r>
      <w:hyperlink r:id="rId9" w:history="1"/>
      <w:r w:rsidRPr="007F10BF">
        <w:rPr>
          <w:rFonts w:ascii="Times New Roman" w:eastAsia="Times New Roman" w:hAnsi="Times New Roman" w:cs="Times New Roman"/>
          <w:sz w:val="28"/>
          <w:szCs w:val="28"/>
          <w:lang w:eastAsia="ru-RU"/>
        </w:rPr>
        <w:t xml:space="preserve"> предметом закупки.</w:t>
      </w:r>
      <w:proofErr w:type="gramEnd"/>
      <w:r w:rsidRPr="007F10BF">
        <w:rPr>
          <w:rFonts w:ascii="Times New Roman" w:eastAsia="Times New Roman" w:hAnsi="Times New Roman" w:cs="Times New Roman"/>
          <w:sz w:val="28"/>
          <w:szCs w:val="28"/>
          <w:lang w:eastAsia="ru-RU"/>
        </w:rPr>
        <w:t xml:space="preserve"> Организатор </w:t>
      </w:r>
      <w:hyperlink w:anchor="sub_1216" w:history="1"/>
      <w:r w:rsidRPr="007F10BF">
        <w:rPr>
          <w:rFonts w:ascii="Times New Roman" w:eastAsia="Times New Roman" w:hAnsi="Times New Roman" w:cs="Times New Roman"/>
          <w:sz w:val="28"/>
          <w:szCs w:val="28"/>
          <w:lang w:eastAsia="ru-RU"/>
        </w:rPr>
        <w:t xml:space="preserve"> рассылает потенциальным участникам приглашения к участию в закрытом конкурсе, закрытом запросе предложений.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8" w:name="sub_808"/>
      <w:bookmarkEnd w:id="357"/>
      <w:r w:rsidRPr="007F10BF">
        <w:rPr>
          <w:rFonts w:ascii="Times New Roman" w:eastAsia="Times New Roman" w:hAnsi="Times New Roman" w:cs="Times New Roman"/>
          <w:sz w:val="28"/>
          <w:szCs w:val="28"/>
          <w:lang w:eastAsia="ru-RU"/>
        </w:rPr>
        <w:t xml:space="preserve">7.8. Заявки на участие в закрытом конкурсе, закрытом  запросе предложений принимаются только от лиц, приглашенных Организатором к участию в закрытом конкурсе, закрытом  запросе предложений, которым Организатором была предоставлена закупочная документация.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59" w:name="sub_809"/>
      <w:bookmarkEnd w:id="358"/>
      <w:r w:rsidRPr="007F10BF">
        <w:rPr>
          <w:rFonts w:ascii="Times New Roman" w:eastAsia="Times New Roman" w:hAnsi="Times New Roman" w:cs="Times New Roman"/>
          <w:sz w:val="28"/>
          <w:szCs w:val="28"/>
          <w:lang w:eastAsia="ru-RU"/>
        </w:rPr>
        <w:t xml:space="preserve">7.9. Закрытый конкурс, закрытый  запрос предложений могут  проводиться с применением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решение о применении процедуры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принимает Организатор.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ab/>
        <w:t xml:space="preserve">Организатор вправе применять процедуру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только в случае, если информации </w:t>
      </w:r>
      <w:hyperlink r:id="rId10" w:history="1"/>
      <w:r w:rsidRPr="007F10BF">
        <w:rPr>
          <w:rFonts w:ascii="Times New Roman" w:eastAsia="Times New Roman" w:hAnsi="Times New Roman" w:cs="Times New Roman"/>
          <w:sz w:val="28"/>
          <w:szCs w:val="28"/>
          <w:lang w:eastAsia="ru-RU"/>
        </w:rPr>
        <w:t xml:space="preserve">  о возможности проведения </w:t>
      </w:r>
      <w:proofErr w:type="spellStart"/>
      <w:r w:rsidRPr="007F10BF">
        <w:rPr>
          <w:rFonts w:ascii="Times New Roman" w:eastAsia="Times New Roman" w:hAnsi="Times New Roman" w:cs="Times New Roman"/>
          <w:sz w:val="28"/>
          <w:szCs w:val="28"/>
          <w:lang w:eastAsia="ru-RU"/>
        </w:rPr>
        <w:t>уторговывания</w:t>
      </w:r>
      <w:proofErr w:type="spellEnd"/>
      <w:r w:rsidRPr="007F10BF">
        <w:rPr>
          <w:rFonts w:ascii="Times New Roman" w:eastAsia="Times New Roman" w:hAnsi="Times New Roman" w:cs="Times New Roman"/>
          <w:sz w:val="28"/>
          <w:szCs w:val="28"/>
          <w:lang w:eastAsia="ru-RU"/>
        </w:rPr>
        <w:t xml:space="preserve"> была указана в закупочной документации.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0" w:name="sub_810"/>
      <w:bookmarkEnd w:id="359"/>
      <w:r w:rsidRPr="007F10BF">
        <w:rPr>
          <w:rFonts w:ascii="Times New Roman" w:eastAsia="Times New Roman" w:hAnsi="Times New Roman" w:cs="Times New Roman"/>
          <w:sz w:val="28"/>
          <w:szCs w:val="28"/>
          <w:lang w:eastAsia="ru-RU"/>
        </w:rPr>
        <w:t>7.10. Не допускается взимание с участников закупки платы за участие в закрытом конкурсе, закрытом запросе предложений.</w:t>
      </w:r>
    </w:p>
    <w:bookmarkEnd w:id="360"/>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r w:rsidRPr="007F10BF">
        <w:rPr>
          <w:rFonts w:ascii="Times New Roman" w:eastAsia="Times New Roman" w:hAnsi="Times New Roman" w:cs="Times New Roman"/>
          <w:b/>
          <w:bCs/>
          <w:color w:val="365F91"/>
          <w:sz w:val="28"/>
          <w:szCs w:val="28"/>
          <w:lang w:val="x-none" w:eastAsia="ru-RU"/>
        </w:rPr>
        <w:t xml:space="preserve">  </w:t>
      </w:r>
      <w:bookmarkStart w:id="361" w:name="_Toc324439594"/>
      <w:r w:rsidRPr="007F10BF">
        <w:rPr>
          <w:rFonts w:ascii="Times New Roman" w:eastAsia="Times New Roman" w:hAnsi="Times New Roman" w:cs="Times New Roman"/>
          <w:b/>
          <w:bCs/>
          <w:color w:val="365F91"/>
          <w:sz w:val="28"/>
          <w:szCs w:val="28"/>
          <w:lang w:val="x-none" w:eastAsia="ru-RU"/>
        </w:rPr>
        <w:t>8. </w:t>
      </w:r>
      <w:proofErr w:type="spellStart"/>
      <w:r w:rsidRPr="007F10BF">
        <w:rPr>
          <w:rFonts w:ascii="Times New Roman" w:eastAsia="Times New Roman" w:hAnsi="Times New Roman" w:cs="Times New Roman"/>
          <w:b/>
          <w:bCs/>
          <w:color w:val="365F91"/>
          <w:sz w:val="28"/>
          <w:szCs w:val="28"/>
          <w:lang w:val="x-none" w:eastAsia="ru-RU"/>
        </w:rPr>
        <w:t>Предквалификация</w:t>
      </w:r>
      <w:proofErr w:type="spellEnd"/>
      <w:r w:rsidRPr="007F10BF">
        <w:rPr>
          <w:rFonts w:ascii="Times New Roman" w:eastAsia="Times New Roman" w:hAnsi="Times New Roman" w:cs="Times New Roman"/>
          <w:b/>
          <w:bCs/>
          <w:color w:val="365F91"/>
          <w:sz w:val="28"/>
          <w:szCs w:val="28"/>
          <w:lang w:val="x-none" w:eastAsia="ru-RU"/>
        </w:rPr>
        <w:t>.  Реестр потенциальных участников закупок.</w:t>
      </w:r>
      <w:bookmarkEnd w:id="361"/>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2" w:name="sub_601"/>
      <w:r w:rsidRPr="007F10BF">
        <w:rPr>
          <w:rFonts w:ascii="Times New Roman" w:eastAsia="Times New Roman" w:hAnsi="Times New Roman" w:cs="Times New Roman"/>
          <w:sz w:val="28"/>
          <w:szCs w:val="28"/>
          <w:lang w:eastAsia="ru-RU"/>
        </w:rPr>
        <w:lastRenderedPageBreak/>
        <w:t xml:space="preserve">8.1. В целях определения потенциальных участников закупок для обеспечения необходимого уровня конкуренции  при проведении закупок,  а также сокращения </w:t>
      </w:r>
      <w:proofErr w:type="gramStart"/>
      <w:r w:rsidRPr="007F10BF">
        <w:rPr>
          <w:rFonts w:ascii="Times New Roman" w:eastAsia="Times New Roman" w:hAnsi="Times New Roman" w:cs="Times New Roman"/>
          <w:sz w:val="28"/>
          <w:szCs w:val="28"/>
          <w:lang w:eastAsia="ru-RU"/>
        </w:rPr>
        <w:t>сроков проведения процедур запросов предложений</w:t>
      </w:r>
      <w:proofErr w:type="gramEnd"/>
      <w:r w:rsidRPr="007F10BF">
        <w:rPr>
          <w:rFonts w:ascii="Times New Roman" w:eastAsia="Times New Roman" w:hAnsi="Times New Roman" w:cs="Times New Roman"/>
          <w:sz w:val="28"/>
          <w:szCs w:val="28"/>
          <w:lang w:eastAsia="ru-RU"/>
        </w:rPr>
        <w:t xml:space="preserve"> Организатором  может проводиться </w:t>
      </w:r>
      <w:hyperlink w:anchor="sub_123" w:history="1"/>
      <w:r w:rsidRPr="007F10BF">
        <w:rPr>
          <w:rFonts w:ascii="Times New Roman" w:eastAsia="Times New Roman" w:hAnsi="Times New Roman" w:cs="Times New Roman"/>
          <w:sz w:val="28"/>
          <w:szCs w:val="28"/>
          <w:lang w:eastAsia="ru-RU"/>
        </w:rPr>
        <w:t xml:space="preserve"> открытая </w:t>
      </w:r>
      <w:proofErr w:type="spellStart"/>
      <w:r w:rsidRPr="007F10BF">
        <w:rPr>
          <w:rFonts w:ascii="Times New Roman" w:eastAsia="Times New Roman" w:hAnsi="Times New Roman" w:cs="Times New Roman"/>
          <w:sz w:val="28"/>
          <w:szCs w:val="28"/>
          <w:lang w:eastAsia="ru-RU"/>
        </w:rPr>
        <w:t>предквалификация</w:t>
      </w:r>
      <w:proofErr w:type="spellEnd"/>
      <w:r w:rsidRPr="007F10BF">
        <w:rPr>
          <w:rFonts w:ascii="Times New Roman" w:eastAsia="Times New Roman" w:hAnsi="Times New Roman" w:cs="Times New Roman"/>
          <w:sz w:val="28"/>
          <w:szCs w:val="28"/>
          <w:lang w:eastAsia="ru-RU"/>
        </w:rPr>
        <w:t>.</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3" w:name="sub_602"/>
      <w:bookmarkEnd w:id="362"/>
      <w:r w:rsidRPr="007F10BF">
        <w:rPr>
          <w:rFonts w:ascii="Times New Roman" w:eastAsia="Times New Roman" w:hAnsi="Times New Roman" w:cs="Times New Roman"/>
          <w:sz w:val="28"/>
          <w:szCs w:val="28"/>
          <w:lang w:eastAsia="ru-RU"/>
        </w:rPr>
        <w:t>8.2. </w:t>
      </w:r>
      <w:proofErr w:type="gramStart"/>
      <w:r w:rsidRPr="007F10BF">
        <w:rPr>
          <w:rFonts w:ascii="Times New Roman" w:eastAsia="Times New Roman" w:hAnsi="Times New Roman" w:cs="Times New Roman"/>
          <w:sz w:val="28"/>
          <w:szCs w:val="28"/>
          <w:lang w:eastAsia="ru-RU"/>
        </w:rPr>
        <w:t xml:space="preserve">Задачей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является формирование реестра потенциальных участников  закупок, осуществляемых Обществом,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4" w:name="sub_603"/>
      <w:bookmarkEnd w:id="363"/>
      <w:r w:rsidRPr="007F10BF">
        <w:rPr>
          <w:rFonts w:ascii="Times New Roman" w:eastAsia="Times New Roman" w:hAnsi="Times New Roman" w:cs="Times New Roman"/>
          <w:sz w:val="28"/>
          <w:szCs w:val="28"/>
          <w:lang w:eastAsia="ru-RU"/>
        </w:rPr>
        <w:t>8.3. </w:t>
      </w:r>
      <w:proofErr w:type="spellStart"/>
      <w:r w:rsidRPr="007F10BF">
        <w:rPr>
          <w:rFonts w:ascii="Times New Roman" w:eastAsia="Times New Roman" w:hAnsi="Times New Roman" w:cs="Times New Roman"/>
          <w:sz w:val="28"/>
          <w:szCs w:val="28"/>
          <w:lang w:eastAsia="ru-RU"/>
        </w:rPr>
        <w:t>Предквалификация</w:t>
      </w:r>
      <w:proofErr w:type="spellEnd"/>
      <w:r w:rsidRPr="007F10BF">
        <w:rPr>
          <w:rFonts w:ascii="Times New Roman" w:eastAsia="Times New Roman" w:hAnsi="Times New Roman" w:cs="Times New Roman"/>
          <w:sz w:val="28"/>
          <w:szCs w:val="28"/>
          <w:lang w:eastAsia="ru-RU"/>
        </w:rPr>
        <w:t xml:space="preserve"> основывается на следующих основных принципах:</w:t>
      </w:r>
    </w:p>
    <w:bookmarkEnd w:id="364"/>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открытость и прозрачность процедуры, когда информация о проведении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добровольность участия юридических и физических лиц;</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общедоступность, когда процедура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в том числе предоставление необходимых для участия документов, проходит на безвозмездной (бесплатной) основе;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недопущение дискриминации и принятия пристрастных, необоснованных решений об отказе включения в реестр потенциальных участников  запросов предложений.</w:t>
      </w:r>
      <w:bookmarkStart w:id="365" w:name="sub_604"/>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8.4. Порядок и условия проведения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заявок, сведений и документов устанавливаются Положением  о  проведении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утверждаемым Генеральным директором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6" w:name="sub_605"/>
      <w:bookmarkEnd w:id="365"/>
      <w:r w:rsidRPr="007F10BF">
        <w:rPr>
          <w:rFonts w:ascii="Times New Roman" w:eastAsia="Times New Roman" w:hAnsi="Times New Roman" w:cs="Times New Roman"/>
          <w:sz w:val="28"/>
          <w:szCs w:val="28"/>
          <w:lang w:eastAsia="ru-RU"/>
        </w:rPr>
        <w:t xml:space="preserve">8.5. При проведении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устанавливаются следующие основные требования для включения в реестр потенциальных участников  закупок:</w:t>
      </w:r>
    </w:p>
    <w:bookmarkEnd w:id="366"/>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правоспособность;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платежеспособность;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положительная деловая репутация.</w:t>
      </w:r>
      <w:bookmarkStart w:id="367" w:name="sub_606"/>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8" w:name="sub_607"/>
      <w:bookmarkEnd w:id="367"/>
      <w:r w:rsidRPr="007F10BF">
        <w:rPr>
          <w:rFonts w:ascii="Times New Roman" w:eastAsia="Times New Roman" w:hAnsi="Times New Roman" w:cs="Times New Roman"/>
          <w:sz w:val="28"/>
          <w:szCs w:val="28"/>
          <w:lang w:eastAsia="ru-RU"/>
        </w:rPr>
        <w:t xml:space="preserve">8.6. Заявки на участие в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рассматриваются Организатором.  Для рассмотрения заявок на участие в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w:t>
      </w:r>
      <w:r w:rsidRPr="007F10BF">
        <w:rPr>
          <w:rFonts w:ascii="Times New Roman" w:eastAsia="Times New Roman" w:hAnsi="Times New Roman" w:cs="Times New Roman"/>
          <w:sz w:val="28"/>
          <w:szCs w:val="28"/>
          <w:lang w:eastAsia="ru-RU"/>
        </w:rPr>
        <w:lastRenderedPageBreak/>
        <w:t xml:space="preserve">могут привлекаться в установленном порядке консультационные, научно-исследовательские и иные организации, а также отдельные специалисты.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69" w:name="sub_608"/>
      <w:bookmarkEnd w:id="368"/>
      <w:r w:rsidRPr="007F10BF">
        <w:rPr>
          <w:rFonts w:ascii="Times New Roman" w:eastAsia="Times New Roman" w:hAnsi="Times New Roman" w:cs="Times New Roman"/>
          <w:sz w:val="28"/>
          <w:szCs w:val="28"/>
          <w:lang w:eastAsia="ru-RU"/>
        </w:rPr>
        <w:t xml:space="preserve">8.7. В процессе рассмотрения заявок на участие в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Общество вправе запрашивать разъяснения представленных участником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документов.</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70" w:name="sub_609"/>
      <w:bookmarkEnd w:id="369"/>
      <w:r w:rsidRPr="007F10BF">
        <w:rPr>
          <w:rFonts w:ascii="Times New Roman" w:eastAsia="Times New Roman" w:hAnsi="Times New Roman" w:cs="Times New Roman"/>
          <w:sz w:val="28"/>
          <w:szCs w:val="28"/>
          <w:lang w:eastAsia="ru-RU"/>
        </w:rPr>
        <w:t xml:space="preserve">8.8. По результатам рассмотрения заявок на участие в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принимается  решение о включении участника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в реестр потенциальных участников закупок ОАО «Газпром газораспределение Киров» по определенным видам поставляемых товаров, выполняемых работ, оказываемых услуг. Соответствующее дополнение в течение трех  рабочих дней вносится в соответствующий реестр, размещенный на  сайте Общества в сети Интернет.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71" w:name="sub_610"/>
      <w:bookmarkEnd w:id="370"/>
      <w:r w:rsidRPr="007F10BF">
        <w:rPr>
          <w:rFonts w:ascii="Times New Roman" w:eastAsia="Times New Roman" w:hAnsi="Times New Roman" w:cs="Times New Roman"/>
          <w:sz w:val="28"/>
          <w:szCs w:val="28"/>
          <w:lang w:eastAsia="ru-RU"/>
        </w:rPr>
        <w:t>8.9. </w:t>
      </w:r>
      <w:proofErr w:type="gramStart"/>
      <w:r w:rsidRPr="007F10BF">
        <w:rPr>
          <w:rFonts w:ascii="Times New Roman" w:eastAsia="Times New Roman" w:hAnsi="Times New Roman" w:cs="Times New Roman"/>
          <w:sz w:val="28"/>
          <w:szCs w:val="28"/>
          <w:lang w:eastAsia="ru-RU"/>
        </w:rPr>
        <w:t xml:space="preserve">При проведении  запроса предложений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за исключением документов, в которые были внесены изменения и документов, утративших силу на момент подачи  заявки на участие в запросе предложений. </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72" w:name="sub_611"/>
      <w:bookmarkEnd w:id="371"/>
      <w:r w:rsidRPr="007F10BF">
        <w:rPr>
          <w:rFonts w:ascii="Times New Roman" w:eastAsia="Times New Roman" w:hAnsi="Times New Roman" w:cs="Times New Roman"/>
          <w:sz w:val="28"/>
          <w:szCs w:val="28"/>
          <w:lang w:eastAsia="ru-RU"/>
        </w:rPr>
        <w:t xml:space="preserve">8.10. В случае установления недостоверности сведений, предоставленных участником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включенным в реестр, такой участник исключается из реестра потенциальных участников закупок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73" w:name="sub_612"/>
      <w:bookmarkEnd w:id="372"/>
      <w:r w:rsidRPr="007F10BF">
        <w:rPr>
          <w:rFonts w:ascii="Times New Roman" w:eastAsia="Times New Roman" w:hAnsi="Times New Roman" w:cs="Times New Roman"/>
          <w:sz w:val="28"/>
          <w:szCs w:val="28"/>
          <w:lang w:eastAsia="ru-RU"/>
        </w:rPr>
        <w:t xml:space="preserve">8.11. В случае получения данных, свидетельствующих о негативной деловой репутации или об изменении правоспособности участника </w:t>
      </w:r>
      <w:proofErr w:type="spellStart"/>
      <w:r w:rsidRPr="007F10BF">
        <w:rPr>
          <w:rFonts w:ascii="Times New Roman" w:eastAsia="Times New Roman" w:hAnsi="Times New Roman" w:cs="Times New Roman"/>
          <w:sz w:val="28"/>
          <w:szCs w:val="28"/>
          <w:lang w:eastAsia="ru-RU"/>
        </w:rPr>
        <w:t>предквалификации</w:t>
      </w:r>
      <w:proofErr w:type="spellEnd"/>
      <w:r w:rsidRPr="007F10BF">
        <w:rPr>
          <w:rFonts w:ascii="Times New Roman" w:eastAsia="Times New Roman" w:hAnsi="Times New Roman" w:cs="Times New Roman"/>
          <w:sz w:val="28"/>
          <w:szCs w:val="28"/>
          <w:lang w:eastAsia="ru-RU"/>
        </w:rPr>
        <w:t xml:space="preserve">, включенного в реестр, такой участник исключается из реестра потенциальных участников закупок Общества. </w:t>
      </w:r>
    </w:p>
    <w:bookmarkEnd w:id="373"/>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374" w:name="_Toc324439595"/>
      <w:r w:rsidRPr="007F10BF">
        <w:rPr>
          <w:rFonts w:ascii="Times New Roman" w:eastAsia="Times New Roman" w:hAnsi="Times New Roman" w:cs="Times New Roman"/>
          <w:b/>
          <w:bCs/>
          <w:color w:val="365F91"/>
          <w:sz w:val="28"/>
          <w:szCs w:val="28"/>
          <w:lang w:val="x-none" w:eastAsia="ru-RU"/>
        </w:rPr>
        <w:t>9. Требования к заявке на участие в закупке.</w:t>
      </w:r>
      <w:bookmarkEnd w:id="374"/>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9.1. Для участия в закупке участник размещения заказа подает  заявку на участие в закупке в срок и  по форме,  которые установлены  документацией о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9.2. В зависимости от формы закупки  заявка на участие в закупке подается на бумажном носителе  в  запечатанном конверте  либо в форме электронного документа в запечатанном электронном конверте.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9.3. Заявка на участие в закупке  должна содержать:</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сведения и документы об участнике закупки, подавшем заявку:</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proofErr w:type="gramStart"/>
      <w:r w:rsidRPr="007F10BF">
        <w:rPr>
          <w:rFonts w:ascii="Times New Roman" w:eastAsia="Times New Roman" w:hAnsi="Times New Roman" w:cs="Times New Roman"/>
          <w:sz w:val="28"/>
          <w:szCs w:val="28"/>
          <w:lang w:eastAsia="ru-RU"/>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полученную не ранее чем </w:t>
      </w:r>
      <w:proofErr w:type="gramStart"/>
      <w:r w:rsidRPr="007F10BF">
        <w:rPr>
          <w:rFonts w:ascii="Times New Roman" w:eastAsia="Times New Roman" w:hAnsi="Times New Roman" w:cs="Times New Roman"/>
          <w:sz w:val="28"/>
          <w:szCs w:val="28"/>
          <w:lang w:eastAsia="ru-RU"/>
        </w:rPr>
        <w:t>за два месяца до дня размещения на официальном сайте извещения о проведении закупки выписку из единого государственного реестра</w:t>
      </w:r>
      <w:proofErr w:type="gramEnd"/>
      <w:r w:rsidRPr="007F10BF">
        <w:rPr>
          <w:rFonts w:ascii="Times New Roman" w:eastAsia="Times New Roman" w:hAnsi="Times New Roman" w:cs="Times New Roman"/>
          <w:sz w:val="28"/>
          <w:szCs w:val="28"/>
          <w:lang w:eastAsia="ru-RU"/>
        </w:rPr>
        <w:t xml:space="preserve"> юридических лиц или нотариально заверенную копию такой выписки (для юридических лиц); полученную не ранее чем </w:t>
      </w:r>
      <w:proofErr w:type="gramStart"/>
      <w:r w:rsidRPr="007F10BF">
        <w:rPr>
          <w:rFonts w:ascii="Times New Roman" w:eastAsia="Times New Roman" w:hAnsi="Times New Roman" w:cs="Times New Roman"/>
          <w:sz w:val="28"/>
          <w:szCs w:val="28"/>
          <w:lang w:eastAsia="ru-RU"/>
        </w:rPr>
        <w:t xml:space="preserve">за </w:t>
      </w:r>
      <w:r w:rsidRPr="007F10BF">
        <w:rPr>
          <w:rFonts w:ascii="Times New Roman" w:eastAsia="Times New Roman" w:hAnsi="Times New Roman" w:cs="Times New Roman"/>
          <w:sz w:val="28"/>
          <w:szCs w:val="28"/>
          <w:lang w:eastAsia="ru-RU"/>
        </w:rPr>
        <w:lastRenderedPageBreak/>
        <w:t>два месяца до дня размещения на официальном  сайте извещения о проведении закупки выписку из единого государственного реестра</w:t>
      </w:r>
      <w:proofErr w:type="gramEnd"/>
      <w:r w:rsidRPr="007F10BF">
        <w:rPr>
          <w:rFonts w:ascii="Times New Roman" w:eastAsia="Times New Roman" w:hAnsi="Times New Roman" w:cs="Times New Roman"/>
          <w:sz w:val="28"/>
          <w:szCs w:val="28"/>
          <w:lang w:eastAsia="ru-RU"/>
        </w:rPr>
        <w:t xml:space="preserve">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копии устава, учредительных документов участника закупки (для юридических лиц);</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proofErr w:type="gramStart"/>
      <w:r w:rsidRPr="007F10BF">
        <w:rPr>
          <w:rFonts w:ascii="Times New Roman" w:eastAsia="Times New Roman" w:hAnsi="Times New Roman" w:cs="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7F10BF">
        <w:rPr>
          <w:rFonts w:ascii="Times New Roman" w:eastAsia="Times New Roman" w:hAnsi="Times New Roman" w:cs="Times New Roman"/>
          <w:sz w:val="28"/>
          <w:szCs w:val="28"/>
          <w:lang w:eastAsia="ru-RU"/>
        </w:rPr>
        <w:t xml:space="preserve"> исполнения договора  являются крупной сделкой;</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п.1.7 Положения;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документы, в которых содержатся сведения  о цепочке собственников участника закупки, включая бенефициаров, в том числе конечных;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письменное согласие физического лица – участника закупки на обработку его персональных данных;</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иные документы, предусмотренные документацией о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9.4. Оформление заявки на участие в закупке.</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9.4.1.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7F10BF" w:rsidRPr="007F10BF" w:rsidRDefault="007F10BF" w:rsidP="007F10BF">
      <w:pPr>
        <w:spacing w:after="0" w:line="240" w:lineRule="auto"/>
        <w:ind w:firstLine="708"/>
        <w:jc w:val="both"/>
        <w:rPr>
          <w:rFonts w:ascii="Times New Roman" w:eastAsia="Times New Roman" w:hAnsi="Times New Roman" w:cs="Times New Roman"/>
          <w:color w:val="000000"/>
          <w:sz w:val="28"/>
          <w:szCs w:val="28"/>
          <w:lang w:eastAsia="ru-RU"/>
        </w:rPr>
      </w:pPr>
      <w:r w:rsidRPr="007F10BF">
        <w:rPr>
          <w:rFonts w:ascii="Times New Roman" w:eastAsia="Times New Roman" w:hAnsi="Times New Roman" w:cs="Times New Roman"/>
          <w:color w:val="000000"/>
          <w:sz w:val="28"/>
          <w:szCs w:val="28"/>
          <w:lang w:eastAsia="ru-RU"/>
        </w:rPr>
        <w:t>9.4.2.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9.4.3.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9.4.4. Заявка  на участие в закупке должна быть </w:t>
      </w:r>
      <w:r w:rsidRPr="007F10BF">
        <w:rPr>
          <w:rFonts w:ascii="Times New Roman" w:eastAsia="Times New Roman" w:hAnsi="Times New Roman" w:cs="Times New Roman"/>
          <w:color w:val="000000"/>
          <w:sz w:val="28"/>
          <w:szCs w:val="28"/>
          <w:lang w:eastAsia="ru-RU"/>
        </w:rPr>
        <w:t>выполнена машинописным способом и легко читаема</w:t>
      </w:r>
      <w:r w:rsidRPr="007F10BF">
        <w:rPr>
          <w:rFonts w:ascii="Times New Roman" w:eastAsia="Times New Roman" w:hAnsi="Times New Roman" w:cs="Times New Roman"/>
          <w:sz w:val="28"/>
          <w:szCs w:val="28"/>
          <w:lang w:eastAsia="ru-RU"/>
        </w:rPr>
        <w:t>. Подчистки и исправления не допускаются, за исключением исправлений, скрепленных печатью и заверенных подписью уполномоченного лица.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9.5. Заявка на участие в закупке направляется по адресу и в сроки, указанные в документации о проведении закупки.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9.6. Заявка на участие в закупке в форме  электронного документа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9.7.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w:t>
      </w:r>
      <w:r w:rsidRPr="007F10BF">
        <w:rPr>
          <w:rFonts w:ascii="Times New Roman" w:eastAsia="Times New Roman" w:hAnsi="Times New Roman" w:cs="Times New Roman"/>
          <w:sz w:val="28"/>
          <w:szCs w:val="28"/>
          <w:lang w:eastAsia="ru-RU"/>
        </w:rPr>
        <w:lastRenderedPageBreak/>
        <w:t>предусмотренные  документацией о закупке, а также  размещенные на сайте Торговой системы.</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 </w:t>
      </w: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375" w:name="_Toc324439596"/>
      <w:bookmarkStart w:id="376" w:name="sub_1010"/>
      <w:r w:rsidRPr="007F10BF">
        <w:rPr>
          <w:rFonts w:ascii="Times New Roman" w:eastAsia="Times New Roman" w:hAnsi="Times New Roman" w:cs="Times New Roman"/>
          <w:b/>
          <w:bCs/>
          <w:color w:val="365F91"/>
          <w:sz w:val="28"/>
          <w:szCs w:val="28"/>
          <w:lang w:val="x-none" w:eastAsia="ru-RU"/>
        </w:rPr>
        <w:t>10. Прямая закупка (закупка у единственного поставщика,  исполнителя, подрядчика).</w:t>
      </w:r>
      <w:bookmarkEnd w:id="375"/>
    </w:p>
    <w:bookmarkEnd w:id="376"/>
    <w:p w:rsidR="007F10BF" w:rsidRPr="007F10BF" w:rsidRDefault="007F10BF" w:rsidP="007F10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7" w:name="sub_10174"/>
      <w:r w:rsidRPr="007F10BF">
        <w:rPr>
          <w:rFonts w:ascii="Times New Roman" w:eastAsia="Times New Roman" w:hAnsi="Times New Roman" w:cs="Times New Roman"/>
          <w:sz w:val="28"/>
          <w:szCs w:val="28"/>
          <w:lang w:eastAsia="ru-RU"/>
        </w:rPr>
        <w:t>10.1. Под прямой закупкой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 Заказчик вправе размещать заказы на поставку товаров (выполнение работ, оказание услуг) у единственного поставщика (исполнителя, подрядчика) исключительно в следующих случаях:</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10.2.1. Закупка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10.2.2.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10.2.3. </w:t>
      </w:r>
      <w:proofErr w:type="gramStart"/>
      <w:r w:rsidRPr="007F10BF">
        <w:rPr>
          <w:rFonts w:ascii="Times New Roman" w:eastAsia="Times New Roman" w:hAnsi="Times New Roman" w:cs="Times New Roman"/>
          <w:sz w:val="28"/>
          <w:szCs w:val="28"/>
          <w:lang w:eastAsia="ru-RU"/>
        </w:rPr>
        <w:t>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w:t>
      </w:r>
      <w:proofErr w:type="gramEnd"/>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10.2.4. Заключается договор энергоснабжения или купли-продажи электрической энергии с гарантирующим поставщиком электрической энергии.</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10.2.6. </w:t>
      </w:r>
      <w:proofErr w:type="gramStart"/>
      <w:r w:rsidRPr="007F10BF">
        <w:rPr>
          <w:rFonts w:ascii="Times New Roman" w:eastAsia="Times New Roman" w:hAnsi="Times New Roman" w:cs="Times New Roman"/>
          <w:sz w:val="28"/>
          <w:szCs w:val="28"/>
          <w:lang w:eastAsia="ru-RU"/>
        </w:rPr>
        <w:t xml:space="preserve">Осуществляется размещение заказа на оказание услуг, связанных с направлением работника в служебную командировку, а также с участием в проведении физкультурно-оздоровительных и культурно-массовых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w:t>
      </w:r>
      <w:r w:rsidRPr="007F10BF">
        <w:rPr>
          <w:rFonts w:ascii="Times New Roman" w:eastAsia="Times New Roman" w:hAnsi="Times New Roman" w:cs="Times New Roman"/>
          <w:sz w:val="28"/>
          <w:szCs w:val="28"/>
          <w:lang w:eastAsia="ru-RU"/>
        </w:rPr>
        <w:lastRenderedPageBreak/>
        <w:t>проведения указанных мероприятий и обратно, наем жилого помещения, транспортное обслуживание, обеспечение питания.</w:t>
      </w:r>
      <w:proofErr w:type="gramEnd"/>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10.2.7. 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мероприятиях с соответствующим организатором.</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10.2.8. </w:t>
      </w:r>
      <w:proofErr w:type="gramStart"/>
      <w:r w:rsidRPr="007F10BF">
        <w:rPr>
          <w:rFonts w:ascii="Times New Roman" w:eastAsia="Times New Roman" w:hAnsi="Times New Roman" w:cs="Times New Roman"/>
          <w:sz w:val="28"/>
          <w:szCs w:val="28"/>
          <w:lang w:eastAsia="ru-RU"/>
        </w:rPr>
        <w:t>Осуществляется размещение заказа на посещение зоопарка, театра, кинотеатра, концерта, цирка, музея, выставки, спортивного мероприятия.</w:t>
      </w:r>
      <w:proofErr w:type="gramEnd"/>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10.2.9. </w:t>
      </w:r>
      <w:proofErr w:type="gramStart"/>
      <w:r w:rsidRPr="007F10BF">
        <w:rPr>
          <w:rFonts w:ascii="Times New Roman" w:eastAsia="Times New Roman" w:hAnsi="Times New Roman" w:cs="Times New Roman"/>
          <w:sz w:val="28"/>
          <w:szCs w:val="28"/>
          <w:lang w:eastAsia="ru-RU"/>
        </w:rPr>
        <w:t>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proofErr w:type="gramEnd"/>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10.2.10. 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заинтересованным лицом) либо законодательством.  </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10.2.11. Закупке товаров, работ, услуг, необходимых для исполнения договоров, заключённых Заказчиком по результатам участия в торгах,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10.2.12. Закупке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10.2.13. </w:t>
      </w:r>
      <w:proofErr w:type="gramStart"/>
      <w:r w:rsidRPr="007F10BF">
        <w:rPr>
          <w:rFonts w:ascii="Times New Roman" w:eastAsia="Times New Roman" w:hAnsi="Times New Roman" w:cs="Times New Roman"/>
          <w:sz w:val="28"/>
          <w:szCs w:val="28"/>
          <w:lang w:eastAsia="ru-RU"/>
        </w:rPr>
        <w:t xml:space="preserve">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 </w:t>
      </w:r>
      <w:proofErr w:type="gramEnd"/>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10.2.14. Закупке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10.2.15. Закупке индивидуально-определенной вещи </w:t>
      </w:r>
      <w:proofErr w:type="gramStart"/>
      <w:r w:rsidRPr="007F10BF">
        <w:rPr>
          <w:rFonts w:ascii="Times New Roman" w:eastAsia="Times New Roman" w:hAnsi="Times New Roman" w:cs="Times New Roman"/>
          <w:sz w:val="28"/>
          <w:szCs w:val="28"/>
          <w:lang w:eastAsia="ru-RU"/>
        </w:rPr>
        <w:t>правообладателем</w:t>
      </w:r>
      <w:proofErr w:type="gramEnd"/>
      <w:r w:rsidRPr="007F10BF">
        <w:rPr>
          <w:rFonts w:ascii="Times New Roman" w:eastAsia="Times New Roman" w:hAnsi="Times New Roman" w:cs="Times New Roman"/>
          <w:sz w:val="28"/>
          <w:szCs w:val="28"/>
          <w:lang w:eastAsia="ru-RU"/>
        </w:rPr>
        <w:t xml:space="preserve"> которой является единственное лицо, в том числе в случае заключения договора аренды или приобретения недвижимого имущества или результата </w:t>
      </w:r>
      <w:r w:rsidRPr="007F10BF">
        <w:rPr>
          <w:rFonts w:ascii="Times New Roman" w:eastAsia="Times New Roman" w:hAnsi="Times New Roman" w:cs="Times New Roman"/>
          <w:sz w:val="28"/>
          <w:szCs w:val="28"/>
          <w:lang w:eastAsia="ru-RU"/>
        </w:rPr>
        <w:lastRenderedPageBreak/>
        <w:t>выполнения работ (оказания услуг) у эксклюзивного (единственного) подрядчика (исполнителя).</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10.2.16. В случае</w:t>
      </w:r>
      <w:proofErr w:type="gramStart"/>
      <w:r w:rsidRPr="007F10BF">
        <w:rPr>
          <w:rFonts w:ascii="Times New Roman" w:eastAsia="Times New Roman" w:hAnsi="Times New Roman" w:cs="Times New Roman"/>
          <w:sz w:val="28"/>
          <w:szCs w:val="28"/>
          <w:lang w:eastAsia="ru-RU"/>
        </w:rPr>
        <w:t>,</w:t>
      </w:r>
      <w:proofErr w:type="gramEnd"/>
      <w:r w:rsidRPr="007F10BF">
        <w:rPr>
          <w:rFonts w:ascii="Times New Roman" w:eastAsia="Times New Roman" w:hAnsi="Times New Roman" w:cs="Times New Roman"/>
          <w:sz w:val="28"/>
          <w:szCs w:val="28"/>
          <w:lang w:eastAsia="ru-RU"/>
        </w:rPr>
        <w:t xml:space="preserve">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10.2.17. В случае заключения договора на оказание услуг по обучению, повышению квалификации, аттестации сотрудников Заказчика.</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10.2.18. В случае 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10.2.19. В случае заключения договора на проведение обязательного аудита бухгалтерской (финансовой) отчетности Заказчика с аудитором, утверждение которого относится к компетенции общего собрания акционеров Общества.</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10.2.20. В случае заключения договора на оказание услуг по техническому обслуживанию (технической эксплуатации) объектов газораспределения, находящихся в собственности (во владении по договору аренды или на других законных основаниях) у Заказчика, с организацией, которая является единственной, имеющей право на оказание таких услуг в регионе в соответствии с требованиями законодательства.</w:t>
      </w:r>
    </w:p>
    <w:p w:rsidR="007F10BF" w:rsidRPr="007F10BF" w:rsidRDefault="007F10BF" w:rsidP="007F10BF">
      <w:pPr>
        <w:spacing w:after="0" w:line="240" w:lineRule="auto"/>
        <w:ind w:firstLine="709"/>
        <w:jc w:val="both"/>
        <w:rPr>
          <w:rFonts w:ascii="Times New Roman" w:eastAsia="Calibri"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10.2.21. </w:t>
      </w:r>
      <w:r w:rsidRPr="007F10BF">
        <w:rPr>
          <w:rFonts w:ascii="Times New Roman" w:eastAsia="Calibri" w:hAnsi="Times New Roman" w:cs="Times New Roman"/>
          <w:sz w:val="28"/>
          <w:szCs w:val="28"/>
          <w:lang w:eastAsia="ru-RU"/>
        </w:rPr>
        <w:t>В случае заключения договора на оказание услуг по техническому обслуживанию (технической эксплуатации) объектов систем газораспределения, находящихся в собственности  (во владении по договору аренды или на других законных основаниях) у Заказчика, с организацией, которая является собственником объектов и имеет право на оказание таких услуг в регионе в соответствии с требованиями законодательства.</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10.2.22. В случае заключения договора займа с организацией, входящей в группу лиц Общества, при условии, что проценты за пользование суммой займа не превышают ставку рефинансирования, установленную Банком России.</w:t>
      </w:r>
    </w:p>
    <w:p w:rsidR="007F10BF" w:rsidRPr="007F10BF" w:rsidRDefault="007F10BF" w:rsidP="007F10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10BF">
        <w:rPr>
          <w:rFonts w:ascii="Times New Roman" w:eastAsia="Calibri" w:hAnsi="Times New Roman" w:cs="Times New Roman"/>
          <w:color w:val="000000"/>
          <w:sz w:val="28"/>
          <w:szCs w:val="28"/>
        </w:rPr>
        <w:t xml:space="preserve">10.2.23. В случае если 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sidRPr="007F10BF">
        <w:rPr>
          <w:rFonts w:ascii="Times New Roman" w:eastAsia="Calibri" w:hAnsi="Times New Roman" w:cs="Times New Roman"/>
          <w:sz w:val="28"/>
          <w:szCs w:val="28"/>
        </w:rPr>
        <w:t>оборудования, гарантийное и текущее обслуживание поставленных заказчику товаров.</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10.2.24. </w:t>
      </w:r>
      <w:r w:rsidRPr="007F10BF">
        <w:rPr>
          <w:rFonts w:ascii="Times New Roman" w:eastAsia="Calibri" w:hAnsi="Times New Roman" w:cs="Times New Roman"/>
          <w:sz w:val="28"/>
          <w:szCs w:val="28"/>
          <w:lang w:eastAsia="ru-RU"/>
        </w:rPr>
        <w:t>В случае заключения договора оказания услуг по осуществлению отдельных функций, связанных с организацией и проведением закупок, с управляющей организацией, которой Заказчик передал функции единоличного исполнительного органа.</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10.2.25. В случае заключения договора с федеральными или региональными СМИ на размещение рекламных и информационных материалов.</w:t>
      </w:r>
    </w:p>
    <w:p w:rsidR="007F10BF" w:rsidRPr="007F10BF" w:rsidRDefault="007F10BF" w:rsidP="007F10BF">
      <w:pPr>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10.2.26. В случае заключения договора на оказание услуг по организации санаторно-курортного и оздоровительного отдыха сотрудников Заказчика и членов их семей с соответствующим организатором отдыха или его уполномоченным агентом.</w:t>
      </w:r>
    </w:p>
    <w:p w:rsidR="007F10BF" w:rsidRPr="007F10BF" w:rsidRDefault="007F10BF" w:rsidP="007F10B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F10BF">
        <w:rPr>
          <w:rFonts w:ascii="Times New Roman" w:eastAsia="Calibri" w:hAnsi="Times New Roman" w:cs="Times New Roman"/>
          <w:color w:val="000000"/>
          <w:sz w:val="28"/>
          <w:szCs w:val="28"/>
        </w:rPr>
        <w:t>10.2.27. В случае заключения</w:t>
      </w:r>
      <w:r w:rsidRPr="007F10BF">
        <w:rPr>
          <w:rFonts w:ascii="Times New Roman" w:eastAsia="Calibri" w:hAnsi="Times New Roman" w:cs="Times New Roman"/>
          <w:color w:val="000000"/>
          <w:sz w:val="24"/>
          <w:szCs w:val="24"/>
        </w:rPr>
        <w:t xml:space="preserve"> </w:t>
      </w:r>
      <w:r w:rsidRPr="007F10BF">
        <w:rPr>
          <w:rFonts w:ascii="Times New Roman" w:eastAsia="Calibri" w:hAnsi="Times New Roman" w:cs="Times New Roman"/>
          <w:color w:val="000000"/>
          <w:sz w:val="28"/>
          <w:szCs w:val="28"/>
        </w:rPr>
        <w:t xml:space="preserve">договора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банковских карт. </w:t>
      </w:r>
    </w:p>
    <w:p w:rsidR="007F10BF" w:rsidRPr="007F10BF" w:rsidRDefault="007F10BF" w:rsidP="007F10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10BF">
        <w:rPr>
          <w:rFonts w:ascii="Times New Roman" w:eastAsia="Calibri" w:hAnsi="Times New Roman" w:cs="Times New Roman"/>
          <w:sz w:val="28"/>
          <w:szCs w:val="28"/>
        </w:rPr>
        <w:t xml:space="preserve">10.2.28. В случае расторжения договора, заключенного по результатам торгов, запроса предложений, </w:t>
      </w:r>
      <w:proofErr w:type="gramStart"/>
      <w:r w:rsidRPr="007F10BF">
        <w:rPr>
          <w:rFonts w:ascii="Times New Roman" w:eastAsia="Calibri" w:hAnsi="Times New Roman" w:cs="Times New Roman"/>
          <w:sz w:val="28"/>
          <w:szCs w:val="28"/>
        </w:rPr>
        <w:t>в следствие</w:t>
      </w:r>
      <w:proofErr w:type="gramEnd"/>
      <w:r w:rsidRPr="007F10BF">
        <w:rPr>
          <w:rFonts w:ascii="Times New Roman" w:eastAsia="Calibri" w:hAnsi="Times New Roman" w:cs="Times New Roman"/>
          <w:sz w:val="28"/>
          <w:szCs w:val="28"/>
        </w:rPr>
        <w:t xml:space="preserve">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10.3. В зависимости от инициативной стороны прямая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7F10BF" w:rsidRPr="007F10BF" w:rsidRDefault="007F10BF" w:rsidP="007F10BF">
      <w:pPr>
        <w:autoSpaceDE w:val="0"/>
        <w:autoSpaceDN w:val="0"/>
        <w:adjustRightInd w:val="0"/>
        <w:spacing w:after="0" w:line="240" w:lineRule="auto"/>
        <w:ind w:firstLine="709"/>
        <w:jc w:val="both"/>
        <w:rPr>
          <w:rFonts w:ascii="TimesNewRomanPSMT" w:eastAsia="Times New Roman" w:hAnsi="TimesNewRomanPSMT" w:cs="TimesNewRomanPSMT"/>
          <w:sz w:val="28"/>
          <w:szCs w:val="28"/>
          <w:lang w:eastAsia="ru-RU"/>
        </w:rPr>
      </w:pPr>
      <w:r w:rsidRPr="007F10BF">
        <w:rPr>
          <w:rFonts w:ascii="Times New Roman" w:eastAsia="Times New Roman" w:hAnsi="Times New Roman" w:cs="Times New Roman"/>
          <w:sz w:val="28"/>
          <w:szCs w:val="28"/>
          <w:lang w:eastAsia="ru-RU"/>
        </w:rPr>
        <w:t>10.4. При осуществлении Заказчиком прямой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w:t>
      </w:r>
      <w:r w:rsidRPr="007F10BF">
        <w:rPr>
          <w:rFonts w:ascii="TimesNewRomanPSMT" w:eastAsia="Times New Roman" w:hAnsi="TimesNewRomanPSMT" w:cs="TimesNewRomanPSMT"/>
          <w:sz w:val="28"/>
          <w:szCs w:val="28"/>
          <w:lang w:eastAsia="ru-RU"/>
        </w:rPr>
        <w:t>ного документа.</w:t>
      </w:r>
    </w:p>
    <w:p w:rsidR="007F10BF" w:rsidRPr="007F10BF" w:rsidRDefault="007F10BF" w:rsidP="007F10BF">
      <w:pPr>
        <w:autoSpaceDE w:val="0"/>
        <w:autoSpaceDN w:val="0"/>
        <w:adjustRightInd w:val="0"/>
        <w:spacing w:after="0" w:line="240" w:lineRule="auto"/>
        <w:ind w:firstLine="709"/>
        <w:jc w:val="both"/>
        <w:rPr>
          <w:rFonts w:ascii="TimesNewRomanPSMT" w:eastAsia="Times New Roman" w:hAnsi="TimesNewRomanPSMT" w:cs="TimesNewRomanPSMT"/>
          <w:sz w:val="28"/>
          <w:szCs w:val="28"/>
          <w:lang w:eastAsia="ru-RU"/>
        </w:rPr>
      </w:pPr>
      <w:r w:rsidRPr="007F10BF">
        <w:rPr>
          <w:rFonts w:ascii="TimesNewRomanPSMT" w:eastAsia="Times New Roman" w:hAnsi="TimesNewRomanPSMT" w:cs="TimesNewRomanPSMT"/>
          <w:sz w:val="28"/>
          <w:szCs w:val="28"/>
          <w:lang w:eastAsia="ru-RU"/>
        </w:rPr>
        <w:t>10.5. Заказчик размещает на официальном сайте сведения о прямой закупке товаров, работ, услуг, стоимость которых превышает сто тысяч рублей, либо пятьсот тысяч рублей, если выручка за отчетный год составляет более чем пять миллиардов рублей в случаях определенных настоящим разделом. Сведения публикуются не позднее одного дня до даты заключения договора о прямой закупке. В состав сведений, подлежащих публикации на официальном сайте, входит извещение о проведении прямой закупки и проект договора.</w:t>
      </w:r>
    </w:p>
    <w:p w:rsidR="007F10BF" w:rsidRPr="007F10BF" w:rsidRDefault="007F10BF" w:rsidP="007F10BF">
      <w:pPr>
        <w:autoSpaceDE w:val="0"/>
        <w:autoSpaceDN w:val="0"/>
        <w:adjustRightInd w:val="0"/>
        <w:spacing w:after="0" w:line="240" w:lineRule="auto"/>
        <w:ind w:firstLine="709"/>
        <w:jc w:val="both"/>
        <w:rPr>
          <w:rFonts w:ascii="TimesNewRomanPSMT" w:eastAsia="Times New Roman" w:hAnsi="TimesNewRomanPSMT" w:cs="TimesNewRomanPSMT"/>
          <w:sz w:val="28"/>
          <w:szCs w:val="28"/>
          <w:lang w:eastAsia="ru-RU"/>
        </w:rPr>
      </w:pPr>
      <w:r w:rsidRPr="007F10BF">
        <w:rPr>
          <w:rFonts w:ascii="TimesNewRomanPSMT" w:eastAsia="Times New Roman" w:hAnsi="TimesNewRomanPSMT" w:cs="TimesNewRomanPSMT"/>
          <w:sz w:val="28"/>
          <w:szCs w:val="28"/>
          <w:lang w:eastAsia="ru-RU"/>
        </w:rPr>
        <w:t>10.5.1. Извещение о проведении прямой закупки.</w:t>
      </w:r>
    </w:p>
    <w:p w:rsidR="007F10BF" w:rsidRPr="007F10BF" w:rsidRDefault="007F10BF" w:rsidP="007F10BF">
      <w:pPr>
        <w:autoSpaceDE w:val="0"/>
        <w:autoSpaceDN w:val="0"/>
        <w:adjustRightInd w:val="0"/>
        <w:spacing w:after="0" w:line="240" w:lineRule="auto"/>
        <w:ind w:firstLine="709"/>
        <w:jc w:val="both"/>
        <w:rPr>
          <w:rFonts w:ascii="TimesNewRomanPSMT" w:eastAsia="Times New Roman" w:hAnsi="TimesNewRomanPSMT" w:cs="TimesNewRomanPSMT"/>
          <w:sz w:val="28"/>
          <w:szCs w:val="28"/>
          <w:lang w:eastAsia="ru-RU"/>
        </w:rPr>
      </w:pPr>
      <w:r w:rsidRPr="007F10BF">
        <w:rPr>
          <w:rFonts w:ascii="TimesNewRomanPSMT" w:eastAsia="Times New Roman" w:hAnsi="TimesNewRomanPSMT" w:cs="TimesNewRomanPSMT"/>
          <w:sz w:val="28"/>
          <w:szCs w:val="28"/>
          <w:lang w:eastAsia="ru-RU"/>
        </w:rPr>
        <w:t>Извещение о проведении прямой закупки должно содержать следующие сведения:</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 xml:space="preserve">10.5.1.1. </w:t>
      </w:r>
      <w:r w:rsidRPr="007F10BF">
        <w:rPr>
          <w:rFonts w:ascii="Times New Roman" w:eastAsia="Times New Roman" w:hAnsi="Times New Roman" w:cs="Times New Roman"/>
          <w:sz w:val="28"/>
          <w:szCs w:val="28"/>
          <w:lang w:eastAsia="ru-RU"/>
        </w:rPr>
        <w:t>способ закупки;</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 xml:space="preserve">10.5.1.2. </w:t>
      </w:r>
      <w:r w:rsidRPr="007F10BF">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 xml:space="preserve">10.5.1.3. </w:t>
      </w:r>
      <w:r w:rsidRPr="007F10BF">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выполняемых работ, оказываемых услуг;</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 xml:space="preserve">10.5.1.4. </w:t>
      </w:r>
      <w:r w:rsidRPr="007F10BF">
        <w:rPr>
          <w:rFonts w:ascii="Times New Roman" w:eastAsia="Times New Roman" w:hAnsi="Times New Roman" w:cs="Times New Roman"/>
          <w:sz w:val="28"/>
          <w:szCs w:val="28"/>
          <w:lang w:eastAsia="ru-RU"/>
        </w:rPr>
        <w:t>место поставки товара, выполнения работ, оказания услуг;</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NewRomanPSMT" w:eastAsia="Times New Roman" w:hAnsi="TimesNewRomanPSMT" w:cs="TimesNewRomanPSMT"/>
          <w:sz w:val="28"/>
          <w:szCs w:val="28"/>
          <w:lang w:eastAsia="ru-RU"/>
        </w:rPr>
        <w:t xml:space="preserve">10.5.1.5. </w:t>
      </w:r>
      <w:r w:rsidRPr="007F10BF">
        <w:rPr>
          <w:rFonts w:ascii="Times New Roman" w:eastAsia="Times New Roman" w:hAnsi="Times New Roman" w:cs="Times New Roman"/>
          <w:sz w:val="28"/>
          <w:szCs w:val="28"/>
          <w:lang w:eastAsia="ru-RU"/>
        </w:rPr>
        <w:t>сведения о цене договора.</w:t>
      </w:r>
    </w:p>
    <w:p w:rsidR="007F10BF" w:rsidRPr="007F10BF" w:rsidRDefault="007F10BF" w:rsidP="007F1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lastRenderedPageBreak/>
        <w:t>В связи со спецификой проведения данного вида закупки, сведения определенные подпунктом 6 и подпунктом 7 пункта 9 статьи 4 Федерального закона 223-ФЗ, в извещении не указываются.</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  </w:t>
      </w:r>
      <w:bookmarkEnd w:id="377"/>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378" w:name="_Toc324439597"/>
      <w:r w:rsidRPr="007F10BF">
        <w:rPr>
          <w:rFonts w:ascii="Times New Roman" w:eastAsia="Times New Roman" w:hAnsi="Times New Roman" w:cs="Times New Roman"/>
          <w:b/>
          <w:bCs/>
          <w:color w:val="365F91"/>
          <w:sz w:val="28"/>
          <w:szCs w:val="28"/>
          <w:lang w:val="x-none" w:eastAsia="ru-RU"/>
        </w:rPr>
        <w:t>11. Исполнение договора, заключенного  по результатам закупки.</w:t>
      </w:r>
      <w:bookmarkEnd w:id="378"/>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bookmarkStart w:id="379" w:name="sub_110"/>
      <w:r w:rsidRPr="007F10BF">
        <w:rPr>
          <w:rFonts w:ascii="Times New Roman" w:eastAsia="Times New Roman" w:hAnsi="Times New Roman" w:cs="Times New Roman"/>
          <w:sz w:val="28"/>
          <w:szCs w:val="28"/>
          <w:lang w:eastAsia="ru-RU"/>
        </w:rPr>
        <w:t xml:space="preserve">11.1.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Общества.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11.2. Договор с победителем  либо иным лицом, с которым в соответствии с настоящим Положением заключается договор, по результатам  проведения  торгов либо иных способов закупки должен быть   заключен Заказчиком не позднее двадцати дней со дня завершения закупки и оформления итогового протокола, если более короткий   срок   не предусмотрен настоящим Положением, документацией о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11.3.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11.4. Протоколы и иные документы, составленные в ходе проведения закупок, в том числе заявки  на участие в закупках,  извещения о проведении закупок и  закупочные документации, изменения, внесенные в  извещения и в документации, должны храниться Заказчиком не менее трех лет </w:t>
      </w:r>
      <w:proofErr w:type="gramStart"/>
      <w:r w:rsidRPr="007F10BF">
        <w:rPr>
          <w:rFonts w:ascii="Times New Roman" w:eastAsia="Times New Roman" w:hAnsi="Times New Roman" w:cs="Times New Roman"/>
          <w:sz w:val="28"/>
          <w:szCs w:val="28"/>
          <w:lang w:eastAsia="ru-RU"/>
        </w:rPr>
        <w:t>с даты подписания</w:t>
      </w:r>
      <w:proofErr w:type="gramEnd"/>
      <w:r w:rsidRPr="007F10BF">
        <w:rPr>
          <w:rFonts w:ascii="Times New Roman" w:eastAsia="Times New Roman" w:hAnsi="Times New Roman" w:cs="Times New Roman"/>
          <w:sz w:val="28"/>
          <w:szCs w:val="28"/>
          <w:lang w:eastAsia="ru-RU"/>
        </w:rPr>
        <w:t xml:space="preserve"> протоколов о подведении итогов закупки. </w:t>
      </w:r>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p>
    <w:p w:rsidR="007F10BF" w:rsidRPr="007F10BF" w:rsidRDefault="007F10BF" w:rsidP="007F10BF">
      <w:pPr>
        <w:keepNext/>
        <w:keepLines/>
        <w:spacing w:after="0" w:line="240" w:lineRule="auto"/>
        <w:jc w:val="center"/>
        <w:outlineLvl w:val="0"/>
        <w:rPr>
          <w:rFonts w:ascii="Times New Roman" w:eastAsia="Times New Roman" w:hAnsi="Times New Roman" w:cs="Times New Roman"/>
          <w:b/>
          <w:bCs/>
          <w:color w:val="365F91"/>
          <w:sz w:val="28"/>
          <w:szCs w:val="28"/>
          <w:lang w:val="x-none" w:eastAsia="ru-RU"/>
        </w:rPr>
      </w:pPr>
      <w:bookmarkStart w:id="380" w:name="_Toc324439598"/>
      <w:r w:rsidRPr="007F10BF">
        <w:rPr>
          <w:rFonts w:ascii="Times New Roman" w:eastAsia="Times New Roman" w:hAnsi="Times New Roman" w:cs="Times New Roman"/>
          <w:b/>
          <w:bCs/>
          <w:color w:val="365F91"/>
          <w:sz w:val="28"/>
          <w:szCs w:val="28"/>
          <w:lang w:eastAsia="ru-RU"/>
        </w:rPr>
        <w:br/>
      </w:r>
      <w:r w:rsidRPr="007F10BF">
        <w:rPr>
          <w:rFonts w:ascii="Times New Roman" w:eastAsia="Times New Roman" w:hAnsi="Times New Roman" w:cs="Times New Roman"/>
          <w:b/>
          <w:bCs/>
          <w:color w:val="365F91"/>
          <w:sz w:val="28"/>
          <w:szCs w:val="28"/>
          <w:lang w:val="x-none" w:eastAsia="ru-RU"/>
        </w:rPr>
        <w:t>12. Заключительные положения.</w:t>
      </w:r>
      <w:bookmarkEnd w:id="380"/>
    </w:p>
    <w:p w:rsidR="007F10BF" w:rsidRPr="007F10BF" w:rsidRDefault="007F10BF" w:rsidP="007F10BF">
      <w:pPr>
        <w:spacing w:after="0" w:line="240" w:lineRule="auto"/>
        <w:jc w:val="both"/>
        <w:rPr>
          <w:rFonts w:ascii="Times New Roman" w:eastAsia="Times New Roman" w:hAnsi="Times New Roman" w:cs="Times New Roman"/>
          <w:sz w:val="28"/>
          <w:szCs w:val="28"/>
          <w:lang w:eastAsia="ru-RU"/>
        </w:rPr>
      </w:pPr>
      <w:bookmarkStart w:id="381" w:name="sub_1101"/>
      <w:bookmarkEnd w:id="379"/>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12.1. Настоящее Положение  вступает в силу с момента его утверждения Советом директоров Общества.</w:t>
      </w:r>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12.2. Положение подлежит размещению на  официальном сайте и сайте Заказчика  не позднее  пятнадцати дней со дня  его утверждения.</w:t>
      </w:r>
      <w:bookmarkEnd w:id="154"/>
      <w:bookmarkEnd w:id="348"/>
      <w:bookmarkEnd w:id="381"/>
    </w:p>
    <w:p w:rsidR="007F10BF" w:rsidRPr="007F10BF" w:rsidRDefault="007F10BF" w:rsidP="007F10BF">
      <w:pPr>
        <w:spacing w:after="0" w:line="240" w:lineRule="auto"/>
        <w:ind w:firstLine="708"/>
        <w:jc w:val="both"/>
        <w:rPr>
          <w:rFonts w:ascii="Times New Roman" w:eastAsia="Times New Roman" w:hAnsi="Times New Roman" w:cs="Times New Roman"/>
          <w:sz w:val="28"/>
          <w:szCs w:val="28"/>
          <w:lang w:eastAsia="ru-RU"/>
        </w:rPr>
      </w:pPr>
      <w:r w:rsidRPr="007F10BF">
        <w:rPr>
          <w:rFonts w:ascii="Times New Roman" w:eastAsia="Times New Roman" w:hAnsi="Times New Roman" w:cs="Times New Roman"/>
          <w:sz w:val="28"/>
          <w:szCs w:val="28"/>
          <w:lang w:eastAsia="ru-RU"/>
        </w:rPr>
        <w:t xml:space="preserve">12.3. С момента утверждения настоящего Положения утрачивает силу Положение о закупках товаров, работ, услуг ОАО «Газпром газораспределение Киров», утвержденное решением Совета директоров Общества от </w:t>
      </w:r>
      <w:r w:rsidR="005507A4">
        <w:rPr>
          <w:rFonts w:ascii="Times New Roman" w:eastAsia="Times New Roman" w:hAnsi="Times New Roman" w:cs="Times New Roman"/>
          <w:sz w:val="28"/>
          <w:szCs w:val="28"/>
          <w:lang w:eastAsia="ru-RU"/>
        </w:rPr>
        <w:t>30.09.2013</w:t>
      </w:r>
      <w:r w:rsidRPr="007F10BF">
        <w:rPr>
          <w:rFonts w:ascii="Times New Roman" w:eastAsia="Times New Roman" w:hAnsi="Times New Roman" w:cs="Times New Roman"/>
          <w:sz w:val="28"/>
          <w:szCs w:val="28"/>
          <w:lang w:eastAsia="ru-RU"/>
        </w:rPr>
        <w:t xml:space="preserve"> (протокол заседания Совета директоров № </w:t>
      </w:r>
      <w:r w:rsidR="005507A4">
        <w:rPr>
          <w:rFonts w:ascii="Times New Roman" w:eastAsia="Times New Roman" w:hAnsi="Times New Roman" w:cs="Times New Roman"/>
          <w:sz w:val="28"/>
          <w:szCs w:val="28"/>
          <w:lang w:eastAsia="ru-RU"/>
        </w:rPr>
        <w:t>02</w:t>
      </w:r>
      <w:r w:rsidRPr="007F10BF">
        <w:rPr>
          <w:rFonts w:ascii="Times New Roman" w:eastAsia="Times New Roman" w:hAnsi="Times New Roman" w:cs="Times New Roman"/>
          <w:sz w:val="28"/>
          <w:szCs w:val="28"/>
          <w:lang w:eastAsia="ru-RU"/>
        </w:rPr>
        <w:t>).</w:t>
      </w:r>
    </w:p>
    <w:p w:rsidR="00376561" w:rsidRDefault="00376561"/>
    <w:sectPr w:rsidR="0037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7AA"/>
    <w:multiLevelType w:val="multilevel"/>
    <w:tmpl w:val="B23C57A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P111"/>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A993402"/>
    <w:multiLevelType w:val="multilevel"/>
    <w:tmpl w:val="9FF057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8"/>
        <w:szCs w:val="28"/>
      </w:rPr>
    </w:lvl>
    <w:lvl w:ilvl="2">
      <w:start w:val="1"/>
      <w:numFmt w:val="decimal"/>
      <w:lvlText w:val="%1.%2.%3."/>
      <w:lvlJc w:val="left"/>
      <w:pPr>
        <w:tabs>
          <w:tab w:val="num" w:pos="1146"/>
        </w:tabs>
        <w:ind w:left="1146" w:hanging="720"/>
      </w:pPr>
      <w:rPr>
        <w:rFonts w:ascii="Times New Roman" w:hAnsi="Times New Roman"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nsid w:val="534D7874"/>
    <w:multiLevelType w:val="hybridMultilevel"/>
    <w:tmpl w:val="03B46F34"/>
    <w:lvl w:ilvl="0" w:tplc="BCEE89D0">
      <w:start w:val="1"/>
      <w:numFmt w:val="decimal"/>
      <w:lvlText w:val="%1."/>
      <w:lvlJc w:val="left"/>
      <w:pPr>
        <w:tabs>
          <w:tab w:val="num" w:pos="720"/>
        </w:tabs>
        <w:ind w:left="720" w:hanging="360"/>
      </w:pPr>
      <w:rPr>
        <w:rFonts w:hint="default"/>
      </w:rPr>
    </w:lvl>
    <w:lvl w:ilvl="1" w:tplc="894E17E4">
      <w:numFmt w:val="none"/>
      <w:lvlText w:val=""/>
      <w:lvlJc w:val="left"/>
      <w:pPr>
        <w:tabs>
          <w:tab w:val="num" w:pos="360"/>
        </w:tabs>
      </w:pPr>
    </w:lvl>
    <w:lvl w:ilvl="2" w:tplc="FF888CFC">
      <w:numFmt w:val="none"/>
      <w:lvlText w:val=""/>
      <w:lvlJc w:val="left"/>
      <w:pPr>
        <w:tabs>
          <w:tab w:val="num" w:pos="360"/>
        </w:tabs>
      </w:pPr>
    </w:lvl>
    <w:lvl w:ilvl="3" w:tplc="034CC42A">
      <w:numFmt w:val="none"/>
      <w:lvlText w:val=""/>
      <w:lvlJc w:val="left"/>
      <w:pPr>
        <w:tabs>
          <w:tab w:val="num" w:pos="360"/>
        </w:tabs>
      </w:pPr>
    </w:lvl>
    <w:lvl w:ilvl="4" w:tplc="3696A32A">
      <w:numFmt w:val="none"/>
      <w:lvlText w:val=""/>
      <w:lvlJc w:val="left"/>
      <w:pPr>
        <w:tabs>
          <w:tab w:val="num" w:pos="360"/>
        </w:tabs>
      </w:pPr>
    </w:lvl>
    <w:lvl w:ilvl="5" w:tplc="1D5EE3EC">
      <w:numFmt w:val="none"/>
      <w:lvlText w:val=""/>
      <w:lvlJc w:val="left"/>
      <w:pPr>
        <w:tabs>
          <w:tab w:val="num" w:pos="360"/>
        </w:tabs>
      </w:pPr>
    </w:lvl>
    <w:lvl w:ilvl="6" w:tplc="6BD40160">
      <w:numFmt w:val="none"/>
      <w:lvlText w:val=""/>
      <w:lvlJc w:val="left"/>
      <w:pPr>
        <w:tabs>
          <w:tab w:val="num" w:pos="360"/>
        </w:tabs>
      </w:pPr>
    </w:lvl>
    <w:lvl w:ilvl="7" w:tplc="25CEA56C">
      <w:numFmt w:val="none"/>
      <w:lvlText w:val=""/>
      <w:lvlJc w:val="left"/>
      <w:pPr>
        <w:tabs>
          <w:tab w:val="num" w:pos="360"/>
        </w:tabs>
      </w:pPr>
    </w:lvl>
    <w:lvl w:ilvl="8" w:tplc="A1FE0BDA">
      <w:numFmt w:val="none"/>
      <w:lvlText w:val=""/>
      <w:lvlJc w:val="left"/>
      <w:pPr>
        <w:tabs>
          <w:tab w:val="num" w:pos="360"/>
        </w:tabs>
      </w:pPr>
    </w:lvl>
  </w:abstractNum>
  <w:abstractNum w:abstractNumId="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C86058B"/>
    <w:multiLevelType w:val="hybridMultilevel"/>
    <w:tmpl w:val="46BC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1"/>
    <w:rsid w:val="00376561"/>
    <w:rsid w:val="005507A4"/>
    <w:rsid w:val="007467DA"/>
    <w:rsid w:val="007F10BF"/>
    <w:rsid w:val="00EA73F1"/>
    <w:rsid w:val="00F0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F10BF"/>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iPriority w:val="9"/>
    <w:unhideWhenUsed/>
    <w:qFormat/>
    <w:rsid w:val="007F10BF"/>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F10BF"/>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7F10BF"/>
    <w:rPr>
      <w:rFonts w:ascii="Cambria" w:eastAsia="Times New Roman" w:hAnsi="Cambria" w:cs="Times New Roman"/>
      <w:b/>
      <w:bCs/>
      <w:color w:val="4F81BD"/>
      <w:sz w:val="26"/>
      <w:szCs w:val="26"/>
      <w:lang w:val="x-none" w:eastAsia="ru-RU"/>
    </w:rPr>
  </w:style>
  <w:style w:type="numbering" w:customStyle="1" w:styleId="12">
    <w:name w:val="Нет списка1"/>
    <w:next w:val="a2"/>
    <w:uiPriority w:val="99"/>
    <w:semiHidden/>
    <w:unhideWhenUsed/>
    <w:rsid w:val="007F10BF"/>
  </w:style>
  <w:style w:type="paragraph" w:styleId="a3">
    <w:name w:val="header"/>
    <w:basedOn w:val="a"/>
    <w:link w:val="a4"/>
    <w:rsid w:val="007F10B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7F10BF"/>
    <w:rPr>
      <w:rFonts w:ascii="Times New Roman" w:eastAsia="Times New Roman" w:hAnsi="Times New Roman" w:cs="Times New Roman"/>
      <w:sz w:val="24"/>
      <w:szCs w:val="24"/>
      <w:lang w:val="x-none" w:eastAsia="ru-RU"/>
    </w:rPr>
  </w:style>
  <w:style w:type="character" w:styleId="a5">
    <w:name w:val="page number"/>
    <w:basedOn w:val="a0"/>
    <w:rsid w:val="007F10BF"/>
  </w:style>
  <w:style w:type="paragraph" w:styleId="a6">
    <w:name w:val="footer"/>
    <w:basedOn w:val="a"/>
    <w:link w:val="a7"/>
    <w:uiPriority w:val="99"/>
    <w:rsid w:val="007F10B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ий колонтитул Знак"/>
    <w:basedOn w:val="a0"/>
    <w:link w:val="a6"/>
    <w:uiPriority w:val="99"/>
    <w:rsid w:val="007F10BF"/>
    <w:rPr>
      <w:rFonts w:ascii="Times New Roman" w:eastAsia="Times New Roman" w:hAnsi="Times New Roman" w:cs="Times New Roman"/>
      <w:sz w:val="24"/>
      <w:szCs w:val="24"/>
      <w:lang w:val="x-none" w:eastAsia="ru-RU"/>
    </w:rPr>
  </w:style>
  <w:style w:type="character" w:styleId="a8">
    <w:name w:val="Hyperlink"/>
    <w:uiPriority w:val="99"/>
    <w:rsid w:val="007F10BF"/>
    <w:rPr>
      <w:color w:val="0000FF"/>
      <w:u w:val="single"/>
    </w:rPr>
  </w:style>
  <w:style w:type="paragraph" w:customStyle="1" w:styleId="ConsPlusNormal">
    <w:name w:val="ConsPlusNormal"/>
    <w:rsid w:val="007F1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semiHidden/>
    <w:rsid w:val="007F10BF"/>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0">
    <w:name w:val="Стиль3 Знак"/>
    <w:link w:val="3"/>
    <w:semiHidden/>
    <w:rsid w:val="007F10BF"/>
    <w:rPr>
      <w:rFonts w:ascii="Arial" w:hAnsi="Arial"/>
      <w:sz w:val="24"/>
      <w:szCs w:val="24"/>
    </w:rPr>
  </w:style>
  <w:style w:type="paragraph" w:customStyle="1" w:styleId="3">
    <w:name w:val="Стиль3"/>
    <w:basedOn w:val="21"/>
    <w:link w:val="30"/>
    <w:semiHidden/>
    <w:rsid w:val="007F10BF"/>
    <w:pPr>
      <w:widowControl w:val="0"/>
      <w:numPr>
        <w:ilvl w:val="2"/>
        <w:numId w:val="2"/>
      </w:numPr>
      <w:tabs>
        <w:tab w:val="clear" w:pos="947"/>
        <w:tab w:val="num" w:pos="1080"/>
      </w:tabs>
      <w:adjustRightInd w:val="0"/>
      <w:spacing w:after="0" w:line="240" w:lineRule="auto"/>
      <w:ind w:left="1080" w:hanging="360"/>
      <w:jc w:val="both"/>
    </w:pPr>
    <w:rPr>
      <w:rFonts w:ascii="Arial" w:eastAsiaTheme="minorHAnsi" w:hAnsi="Arial" w:cstheme="minorBidi"/>
      <w:lang w:val="ru-RU" w:eastAsia="en-US"/>
    </w:rPr>
  </w:style>
  <w:style w:type="paragraph" w:styleId="21">
    <w:name w:val="Body Text Indent 2"/>
    <w:basedOn w:val="a"/>
    <w:link w:val="22"/>
    <w:rsid w:val="007F10BF"/>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7F10BF"/>
    <w:rPr>
      <w:rFonts w:ascii="Times New Roman" w:eastAsia="Times New Roman" w:hAnsi="Times New Roman" w:cs="Times New Roman"/>
      <w:sz w:val="24"/>
      <w:szCs w:val="24"/>
      <w:lang w:val="x-none" w:eastAsia="ru-RU"/>
    </w:rPr>
  </w:style>
  <w:style w:type="paragraph" w:styleId="23">
    <w:name w:val="List Number 2"/>
    <w:basedOn w:val="a"/>
    <w:rsid w:val="007F10BF"/>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OP111">
    <w:name w:val="OP.1.1.1"/>
    <w:basedOn w:val="a"/>
    <w:autoRedefine/>
    <w:rsid w:val="007F10BF"/>
    <w:pPr>
      <w:numPr>
        <w:ilvl w:val="2"/>
        <w:numId w:val="4"/>
      </w:numPr>
      <w:spacing w:after="0" w:line="240" w:lineRule="auto"/>
      <w:ind w:left="0" w:firstLine="709"/>
      <w:jc w:val="both"/>
      <w:outlineLvl w:val="2"/>
    </w:pPr>
    <w:rPr>
      <w:rFonts w:ascii="Times New Roman" w:eastAsia="Times New Roman" w:hAnsi="Times New Roman" w:cs="Times New Roman"/>
      <w:sz w:val="28"/>
      <w:szCs w:val="28"/>
      <w:lang w:eastAsia="ru-RU"/>
    </w:rPr>
  </w:style>
  <w:style w:type="paragraph" w:styleId="a9">
    <w:name w:val="List Paragraph"/>
    <w:basedOn w:val="a"/>
    <w:uiPriority w:val="34"/>
    <w:qFormat/>
    <w:rsid w:val="007F10B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TOC Heading"/>
    <w:basedOn w:val="10"/>
    <w:next w:val="a"/>
    <w:uiPriority w:val="39"/>
    <w:semiHidden/>
    <w:unhideWhenUsed/>
    <w:qFormat/>
    <w:rsid w:val="007F10BF"/>
    <w:pPr>
      <w:spacing w:line="276" w:lineRule="auto"/>
      <w:outlineLvl w:val="9"/>
    </w:pPr>
    <w:rPr>
      <w:lang w:eastAsia="en-US"/>
    </w:rPr>
  </w:style>
  <w:style w:type="paragraph" w:styleId="13">
    <w:name w:val="toc 1"/>
    <w:basedOn w:val="a"/>
    <w:next w:val="a"/>
    <w:autoRedefine/>
    <w:uiPriority w:val="39"/>
    <w:unhideWhenUsed/>
    <w:rsid w:val="007F10BF"/>
    <w:pPr>
      <w:spacing w:after="10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unhideWhenUsed/>
    <w:rsid w:val="007F10BF"/>
    <w:pPr>
      <w:spacing w:after="100" w:line="240" w:lineRule="auto"/>
      <w:ind w:left="240"/>
    </w:pPr>
    <w:rPr>
      <w:rFonts w:ascii="Times New Roman" w:eastAsia="Times New Roman" w:hAnsi="Times New Roman" w:cs="Times New Roman"/>
      <w:sz w:val="24"/>
      <w:szCs w:val="24"/>
      <w:lang w:eastAsia="ru-RU"/>
    </w:rPr>
  </w:style>
  <w:style w:type="character" w:customStyle="1" w:styleId="ab">
    <w:name w:val="Текст выноски Знак"/>
    <w:link w:val="ac"/>
    <w:uiPriority w:val="99"/>
    <w:semiHidden/>
    <w:rsid w:val="007F10BF"/>
    <w:rPr>
      <w:rFonts w:ascii="Tahoma" w:eastAsia="Times New Roman" w:hAnsi="Tahoma" w:cs="Tahoma"/>
      <w:sz w:val="16"/>
      <w:szCs w:val="16"/>
    </w:rPr>
  </w:style>
  <w:style w:type="paragraph" w:styleId="ac">
    <w:name w:val="Balloon Text"/>
    <w:basedOn w:val="a"/>
    <w:link w:val="ab"/>
    <w:uiPriority w:val="99"/>
    <w:semiHidden/>
    <w:unhideWhenUsed/>
    <w:rsid w:val="007F10BF"/>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0BF"/>
    <w:rPr>
      <w:rFonts w:ascii="Tahoma" w:hAnsi="Tahoma" w:cs="Tahoma"/>
      <w:sz w:val="16"/>
      <w:szCs w:val="16"/>
    </w:rPr>
  </w:style>
  <w:style w:type="paragraph" w:customStyle="1" w:styleId="15">
    <w:name w:val="Заголовок для оглавления 1"/>
    <w:basedOn w:val="10"/>
    <w:link w:val="16"/>
    <w:qFormat/>
    <w:rsid w:val="007F10BF"/>
    <w:pPr>
      <w:spacing w:before="0"/>
      <w:jc w:val="center"/>
    </w:pPr>
    <w:rPr>
      <w:rFonts w:ascii="Times New Roman" w:hAnsi="Times New Roman"/>
    </w:rPr>
  </w:style>
  <w:style w:type="character" w:customStyle="1" w:styleId="16">
    <w:name w:val="Заголовок для оглавления 1 Знак"/>
    <w:link w:val="15"/>
    <w:rsid w:val="007F10BF"/>
    <w:rPr>
      <w:rFonts w:ascii="Times New Roman" w:eastAsia="Times New Roman" w:hAnsi="Times New Roman" w:cs="Times New Roman"/>
      <w:b/>
      <w:bCs/>
      <w:color w:val="365F91"/>
      <w:sz w:val="28"/>
      <w:szCs w:val="28"/>
      <w:lang w:val="x-none" w:eastAsia="ru-RU"/>
    </w:rPr>
  </w:style>
  <w:style w:type="paragraph" w:customStyle="1" w:styleId="25">
    <w:name w:val="Заголовок для оглавления 2"/>
    <w:basedOn w:val="2"/>
    <w:link w:val="26"/>
    <w:qFormat/>
    <w:rsid w:val="007F10BF"/>
    <w:pPr>
      <w:spacing w:before="0"/>
      <w:jc w:val="both"/>
    </w:pPr>
    <w:rPr>
      <w:rFonts w:ascii="Times New Roman" w:hAnsi="Times New Roman"/>
      <w:sz w:val="28"/>
      <w:szCs w:val="28"/>
    </w:rPr>
  </w:style>
  <w:style w:type="character" w:customStyle="1" w:styleId="26">
    <w:name w:val="Заголовок для оглавления 2 Знак"/>
    <w:link w:val="25"/>
    <w:rsid w:val="007F10BF"/>
    <w:rPr>
      <w:rFonts w:ascii="Times New Roman" w:eastAsia="Times New Roman" w:hAnsi="Times New Roman" w:cs="Times New Roman"/>
      <w:b/>
      <w:bCs/>
      <w:color w:val="4F81BD"/>
      <w:sz w:val="28"/>
      <w:szCs w:val="28"/>
      <w:lang w:val="x-none" w:eastAsia="ru-RU"/>
    </w:rPr>
  </w:style>
  <w:style w:type="paragraph" w:customStyle="1" w:styleId="Default">
    <w:name w:val="Default"/>
    <w:rsid w:val="007F10B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F10BF"/>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iPriority w:val="9"/>
    <w:unhideWhenUsed/>
    <w:qFormat/>
    <w:rsid w:val="007F10BF"/>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F10BF"/>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7F10BF"/>
    <w:rPr>
      <w:rFonts w:ascii="Cambria" w:eastAsia="Times New Roman" w:hAnsi="Cambria" w:cs="Times New Roman"/>
      <w:b/>
      <w:bCs/>
      <w:color w:val="4F81BD"/>
      <w:sz w:val="26"/>
      <w:szCs w:val="26"/>
      <w:lang w:val="x-none" w:eastAsia="ru-RU"/>
    </w:rPr>
  </w:style>
  <w:style w:type="numbering" w:customStyle="1" w:styleId="12">
    <w:name w:val="Нет списка1"/>
    <w:next w:val="a2"/>
    <w:uiPriority w:val="99"/>
    <w:semiHidden/>
    <w:unhideWhenUsed/>
    <w:rsid w:val="007F10BF"/>
  </w:style>
  <w:style w:type="paragraph" w:styleId="a3">
    <w:name w:val="header"/>
    <w:basedOn w:val="a"/>
    <w:link w:val="a4"/>
    <w:rsid w:val="007F10B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7F10BF"/>
    <w:rPr>
      <w:rFonts w:ascii="Times New Roman" w:eastAsia="Times New Roman" w:hAnsi="Times New Roman" w:cs="Times New Roman"/>
      <w:sz w:val="24"/>
      <w:szCs w:val="24"/>
      <w:lang w:val="x-none" w:eastAsia="ru-RU"/>
    </w:rPr>
  </w:style>
  <w:style w:type="character" w:styleId="a5">
    <w:name w:val="page number"/>
    <w:basedOn w:val="a0"/>
    <w:rsid w:val="007F10BF"/>
  </w:style>
  <w:style w:type="paragraph" w:styleId="a6">
    <w:name w:val="footer"/>
    <w:basedOn w:val="a"/>
    <w:link w:val="a7"/>
    <w:uiPriority w:val="99"/>
    <w:rsid w:val="007F10B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ий колонтитул Знак"/>
    <w:basedOn w:val="a0"/>
    <w:link w:val="a6"/>
    <w:uiPriority w:val="99"/>
    <w:rsid w:val="007F10BF"/>
    <w:rPr>
      <w:rFonts w:ascii="Times New Roman" w:eastAsia="Times New Roman" w:hAnsi="Times New Roman" w:cs="Times New Roman"/>
      <w:sz w:val="24"/>
      <w:szCs w:val="24"/>
      <w:lang w:val="x-none" w:eastAsia="ru-RU"/>
    </w:rPr>
  </w:style>
  <w:style w:type="character" w:styleId="a8">
    <w:name w:val="Hyperlink"/>
    <w:uiPriority w:val="99"/>
    <w:rsid w:val="007F10BF"/>
    <w:rPr>
      <w:color w:val="0000FF"/>
      <w:u w:val="single"/>
    </w:rPr>
  </w:style>
  <w:style w:type="paragraph" w:customStyle="1" w:styleId="ConsPlusNormal">
    <w:name w:val="ConsPlusNormal"/>
    <w:rsid w:val="007F1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semiHidden/>
    <w:rsid w:val="007F10BF"/>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0">
    <w:name w:val="Стиль3 Знак"/>
    <w:link w:val="3"/>
    <w:semiHidden/>
    <w:rsid w:val="007F10BF"/>
    <w:rPr>
      <w:rFonts w:ascii="Arial" w:hAnsi="Arial"/>
      <w:sz w:val="24"/>
      <w:szCs w:val="24"/>
    </w:rPr>
  </w:style>
  <w:style w:type="paragraph" w:customStyle="1" w:styleId="3">
    <w:name w:val="Стиль3"/>
    <w:basedOn w:val="21"/>
    <w:link w:val="30"/>
    <w:semiHidden/>
    <w:rsid w:val="007F10BF"/>
    <w:pPr>
      <w:widowControl w:val="0"/>
      <w:numPr>
        <w:ilvl w:val="2"/>
        <w:numId w:val="2"/>
      </w:numPr>
      <w:tabs>
        <w:tab w:val="clear" w:pos="947"/>
        <w:tab w:val="num" w:pos="1080"/>
      </w:tabs>
      <w:adjustRightInd w:val="0"/>
      <w:spacing w:after="0" w:line="240" w:lineRule="auto"/>
      <w:ind w:left="1080" w:hanging="360"/>
      <w:jc w:val="both"/>
    </w:pPr>
    <w:rPr>
      <w:rFonts w:ascii="Arial" w:eastAsiaTheme="minorHAnsi" w:hAnsi="Arial" w:cstheme="minorBidi"/>
      <w:lang w:val="ru-RU" w:eastAsia="en-US"/>
    </w:rPr>
  </w:style>
  <w:style w:type="paragraph" w:styleId="21">
    <w:name w:val="Body Text Indent 2"/>
    <w:basedOn w:val="a"/>
    <w:link w:val="22"/>
    <w:rsid w:val="007F10BF"/>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7F10BF"/>
    <w:rPr>
      <w:rFonts w:ascii="Times New Roman" w:eastAsia="Times New Roman" w:hAnsi="Times New Roman" w:cs="Times New Roman"/>
      <w:sz w:val="24"/>
      <w:szCs w:val="24"/>
      <w:lang w:val="x-none" w:eastAsia="ru-RU"/>
    </w:rPr>
  </w:style>
  <w:style w:type="paragraph" w:styleId="23">
    <w:name w:val="List Number 2"/>
    <w:basedOn w:val="a"/>
    <w:rsid w:val="007F10BF"/>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OP111">
    <w:name w:val="OP.1.1.1"/>
    <w:basedOn w:val="a"/>
    <w:autoRedefine/>
    <w:rsid w:val="007F10BF"/>
    <w:pPr>
      <w:numPr>
        <w:ilvl w:val="2"/>
        <w:numId w:val="4"/>
      </w:numPr>
      <w:spacing w:after="0" w:line="240" w:lineRule="auto"/>
      <w:ind w:left="0" w:firstLine="709"/>
      <w:jc w:val="both"/>
      <w:outlineLvl w:val="2"/>
    </w:pPr>
    <w:rPr>
      <w:rFonts w:ascii="Times New Roman" w:eastAsia="Times New Roman" w:hAnsi="Times New Roman" w:cs="Times New Roman"/>
      <w:sz w:val="28"/>
      <w:szCs w:val="28"/>
      <w:lang w:eastAsia="ru-RU"/>
    </w:rPr>
  </w:style>
  <w:style w:type="paragraph" w:styleId="a9">
    <w:name w:val="List Paragraph"/>
    <w:basedOn w:val="a"/>
    <w:uiPriority w:val="34"/>
    <w:qFormat/>
    <w:rsid w:val="007F10B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TOC Heading"/>
    <w:basedOn w:val="10"/>
    <w:next w:val="a"/>
    <w:uiPriority w:val="39"/>
    <w:semiHidden/>
    <w:unhideWhenUsed/>
    <w:qFormat/>
    <w:rsid w:val="007F10BF"/>
    <w:pPr>
      <w:spacing w:line="276" w:lineRule="auto"/>
      <w:outlineLvl w:val="9"/>
    </w:pPr>
    <w:rPr>
      <w:lang w:eastAsia="en-US"/>
    </w:rPr>
  </w:style>
  <w:style w:type="paragraph" w:styleId="13">
    <w:name w:val="toc 1"/>
    <w:basedOn w:val="a"/>
    <w:next w:val="a"/>
    <w:autoRedefine/>
    <w:uiPriority w:val="39"/>
    <w:unhideWhenUsed/>
    <w:rsid w:val="007F10BF"/>
    <w:pPr>
      <w:spacing w:after="10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unhideWhenUsed/>
    <w:rsid w:val="007F10BF"/>
    <w:pPr>
      <w:spacing w:after="100" w:line="240" w:lineRule="auto"/>
      <w:ind w:left="240"/>
    </w:pPr>
    <w:rPr>
      <w:rFonts w:ascii="Times New Roman" w:eastAsia="Times New Roman" w:hAnsi="Times New Roman" w:cs="Times New Roman"/>
      <w:sz w:val="24"/>
      <w:szCs w:val="24"/>
      <w:lang w:eastAsia="ru-RU"/>
    </w:rPr>
  </w:style>
  <w:style w:type="character" w:customStyle="1" w:styleId="ab">
    <w:name w:val="Текст выноски Знак"/>
    <w:link w:val="ac"/>
    <w:uiPriority w:val="99"/>
    <w:semiHidden/>
    <w:rsid w:val="007F10BF"/>
    <w:rPr>
      <w:rFonts w:ascii="Tahoma" w:eastAsia="Times New Roman" w:hAnsi="Tahoma" w:cs="Tahoma"/>
      <w:sz w:val="16"/>
      <w:szCs w:val="16"/>
    </w:rPr>
  </w:style>
  <w:style w:type="paragraph" w:styleId="ac">
    <w:name w:val="Balloon Text"/>
    <w:basedOn w:val="a"/>
    <w:link w:val="ab"/>
    <w:uiPriority w:val="99"/>
    <w:semiHidden/>
    <w:unhideWhenUsed/>
    <w:rsid w:val="007F10BF"/>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0BF"/>
    <w:rPr>
      <w:rFonts w:ascii="Tahoma" w:hAnsi="Tahoma" w:cs="Tahoma"/>
      <w:sz w:val="16"/>
      <w:szCs w:val="16"/>
    </w:rPr>
  </w:style>
  <w:style w:type="paragraph" w:customStyle="1" w:styleId="15">
    <w:name w:val="Заголовок для оглавления 1"/>
    <w:basedOn w:val="10"/>
    <w:link w:val="16"/>
    <w:qFormat/>
    <w:rsid w:val="007F10BF"/>
    <w:pPr>
      <w:spacing w:before="0"/>
      <w:jc w:val="center"/>
    </w:pPr>
    <w:rPr>
      <w:rFonts w:ascii="Times New Roman" w:hAnsi="Times New Roman"/>
    </w:rPr>
  </w:style>
  <w:style w:type="character" w:customStyle="1" w:styleId="16">
    <w:name w:val="Заголовок для оглавления 1 Знак"/>
    <w:link w:val="15"/>
    <w:rsid w:val="007F10BF"/>
    <w:rPr>
      <w:rFonts w:ascii="Times New Roman" w:eastAsia="Times New Roman" w:hAnsi="Times New Roman" w:cs="Times New Roman"/>
      <w:b/>
      <w:bCs/>
      <w:color w:val="365F91"/>
      <w:sz w:val="28"/>
      <w:szCs w:val="28"/>
      <w:lang w:val="x-none" w:eastAsia="ru-RU"/>
    </w:rPr>
  </w:style>
  <w:style w:type="paragraph" w:customStyle="1" w:styleId="25">
    <w:name w:val="Заголовок для оглавления 2"/>
    <w:basedOn w:val="2"/>
    <w:link w:val="26"/>
    <w:qFormat/>
    <w:rsid w:val="007F10BF"/>
    <w:pPr>
      <w:spacing w:before="0"/>
      <w:jc w:val="both"/>
    </w:pPr>
    <w:rPr>
      <w:rFonts w:ascii="Times New Roman" w:hAnsi="Times New Roman"/>
      <w:sz w:val="28"/>
      <w:szCs w:val="28"/>
    </w:rPr>
  </w:style>
  <w:style w:type="character" w:customStyle="1" w:styleId="26">
    <w:name w:val="Заголовок для оглавления 2 Знак"/>
    <w:link w:val="25"/>
    <w:rsid w:val="007F10BF"/>
    <w:rPr>
      <w:rFonts w:ascii="Times New Roman" w:eastAsia="Times New Roman" w:hAnsi="Times New Roman" w:cs="Times New Roman"/>
      <w:b/>
      <w:bCs/>
      <w:color w:val="4F81BD"/>
      <w:sz w:val="28"/>
      <w:szCs w:val="28"/>
      <w:lang w:val="x-none" w:eastAsia="ru-RU"/>
    </w:rPr>
  </w:style>
  <w:style w:type="paragraph" w:customStyle="1" w:styleId="Default">
    <w:name w:val="Default"/>
    <w:rsid w:val="007F10B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3" Type="http://schemas.microsoft.com/office/2007/relationships/stylesWithEffects" Target="stylesWithEffects.xml"/><Relationship Id="rId7" Type="http://schemas.openxmlformats.org/officeDocument/2006/relationships/hyperlink" Target="garantF1://10064072.10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4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000000.0" TargetMode="External"/><Relationship Id="rId4" Type="http://schemas.openxmlformats.org/officeDocument/2006/relationships/settings" Target="settings.xml"/><Relationship Id="rId9" Type="http://schemas.openxmlformats.org/officeDocument/2006/relationships/hyperlink" Target="garantF1://3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68</Pages>
  <Words>26118</Words>
  <Characters>148877</Characters>
  <Application>Microsoft Office Word</Application>
  <DocSecurity>0</DocSecurity>
  <Lines>1240</Lines>
  <Paragraphs>349</Paragraphs>
  <ScaleCrop>false</ScaleCrop>
  <Company/>
  <LinksUpToDate>false</LinksUpToDate>
  <CharactersWithSpaces>174646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2013-12-18T09:23:00Z</dcterms:created>
  <dcterms:modified xsi:type="dcterms:W3CDTF">2013-12-27T04:53:00Z</dcterms:modified>
</cp:coreProperties>
</file>