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66" w:rsidRPr="00561235" w:rsidRDefault="00667B17" w:rsidP="00DE2BE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АКТ</w:t>
      </w:r>
    </w:p>
    <w:p w:rsidR="00667B17" w:rsidRPr="00561235" w:rsidRDefault="009148A7" w:rsidP="00DE2BE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р</w:t>
      </w:r>
      <w:r w:rsidR="00667B17" w:rsidRPr="00561235">
        <w:rPr>
          <w:rFonts w:ascii="Times New Roman" w:hAnsi="Times New Roman" w:cs="Times New Roman"/>
          <w:sz w:val="28"/>
          <w:szCs w:val="28"/>
        </w:rPr>
        <w:t>евизионной комиссии ОАО «</w:t>
      </w:r>
      <w:proofErr w:type="spellStart"/>
      <w:r w:rsidR="00667B17" w:rsidRPr="00561235">
        <w:rPr>
          <w:rFonts w:ascii="Times New Roman" w:hAnsi="Times New Roman" w:cs="Times New Roman"/>
          <w:sz w:val="28"/>
          <w:szCs w:val="28"/>
        </w:rPr>
        <w:t>Стройсвязь</w:t>
      </w:r>
      <w:proofErr w:type="spellEnd"/>
      <w:r w:rsidR="00667B17" w:rsidRPr="00561235">
        <w:rPr>
          <w:rFonts w:ascii="Times New Roman" w:hAnsi="Times New Roman" w:cs="Times New Roman"/>
          <w:sz w:val="28"/>
          <w:szCs w:val="28"/>
        </w:rPr>
        <w:t>» по проверке финансово-хозяйственной деятельности ОАО «</w:t>
      </w:r>
      <w:proofErr w:type="spellStart"/>
      <w:r w:rsidR="00667B17" w:rsidRPr="00561235">
        <w:rPr>
          <w:rFonts w:ascii="Times New Roman" w:hAnsi="Times New Roman" w:cs="Times New Roman"/>
          <w:sz w:val="28"/>
          <w:szCs w:val="28"/>
        </w:rPr>
        <w:t>Стройсвязь</w:t>
      </w:r>
      <w:proofErr w:type="spellEnd"/>
      <w:r w:rsidR="00667B17" w:rsidRPr="00561235">
        <w:rPr>
          <w:rFonts w:ascii="Times New Roman" w:hAnsi="Times New Roman" w:cs="Times New Roman"/>
          <w:sz w:val="28"/>
          <w:szCs w:val="28"/>
        </w:rPr>
        <w:t>» за 2012 год.</w:t>
      </w:r>
    </w:p>
    <w:p w:rsidR="00667B17" w:rsidRPr="00561235" w:rsidRDefault="009148A7" w:rsidP="00DE2B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г</w:t>
      </w:r>
      <w:r w:rsidR="00667B17" w:rsidRPr="00561235">
        <w:rPr>
          <w:rFonts w:ascii="Times New Roman" w:hAnsi="Times New Roman" w:cs="Times New Roman"/>
          <w:sz w:val="28"/>
          <w:szCs w:val="28"/>
        </w:rPr>
        <w:t>.</w:t>
      </w:r>
      <w:r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667B17" w:rsidRPr="00561235">
        <w:rPr>
          <w:rFonts w:ascii="Times New Roman" w:hAnsi="Times New Roman" w:cs="Times New Roman"/>
          <w:sz w:val="28"/>
          <w:szCs w:val="28"/>
        </w:rPr>
        <w:t xml:space="preserve">Пенза                                                      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732AA1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667B17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DE2BEC" w:rsidRPr="00561235">
        <w:rPr>
          <w:rFonts w:ascii="Times New Roman" w:hAnsi="Times New Roman" w:cs="Times New Roman"/>
          <w:sz w:val="28"/>
          <w:szCs w:val="28"/>
        </w:rPr>
        <w:t>18 марта 2013 года</w:t>
      </w:r>
      <w:r w:rsidR="00667B17" w:rsidRPr="0056123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7B17" w:rsidRPr="00561235" w:rsidRDefault="00A077CA" w:rsidP="00561235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67B17" w:rsidRPr="00561235">
        <w:rPr>
          <w:rFonts w:ascii="Times New Roman" w:hAnsi="Times New Roman" w:cs="Times New Roman"/>
          <w:sz w:val="28"/>
          <w:szCs w:val="28"/>
        </w:rPr>
        <w:t>Нами:</w:t>
      </w:r>
      <w:r w:rsidR="009148A7" w:rsidRPr="00561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48A7" w:rsidRPr="00561235">
        <w:rPr>
          <w:rFonts w:ascii="Times New Roman" w:hAnsi="Times New Roman" w:cs="Times New Roman"/>
          <w:sz w:val="28"/>
          <w:szCs w:val="28"/>
        </w:rPr>
        <w:t>Вертеловой</w:t>
      </w:r>
      <w:proofErr w:type="spellEnd"/>
      <w:r w:rsidR="009148A7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3002DE" w:rsidRPr="00561235">
        <w:rPr>
          <w:rFonts w:ascii="Times New Roman" w:hAnsi="Times New Roman" w:cs="Times New Roman"/>
          <w:sz w:val="28"/>
          <w:szCs w:val="28"/>
        </w:rPr>
        <w:t xml:space="preserve">С.С., </w:t>
      </w:r>
      <w:r w:rsidR="00A00D31" w:rsidRPr="00561235">
        <w:rPr>
          <w:rFonts w:ascii="Times New Roman" w:hAnsi="Times New Roman" w:cs="Times New Roman"/>
          <w:sz w:val="28"/>
          <w:szCs w:val="28"/>
        </w:rPr>
        <w:t>Кова</w:t>
      </w:r>
      <w:r w:rsidR="00667B17" w:rsidRPr="00561235">
        <w:rPr>
          <w:rFonts w:ascii="Times New Roman" w:hAnsi="Times New Roman" w:cs="Times New Roman"/>
          <w:sz w:val="28"/>
          <w:szCs w:val="28"/>
        </w:rPr>
        <w:t>левской И.В. была произведена проверка финансово-хозяйственной деятельности за 2012 год. В результате проверки была использована книга учета доходов и расходов общества.</w:t>
      </w:r>
    </w:p>
    <w:p w:rsidR="00667B17" w:rsidRPr="00561235" w:rsidRDefault="00561235" w:rsidP="00561235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67B17" w:rsidRPr="00561235">
        <w:rPr>
          <w:rFonts w:ascii="Times New Roman" w:hAnsi="Times New Roman" w:cs="Times New Roman"/>
          <w:sz w:val="28"/>
          <w:szCs w:val="28"/>
        </w:rPr>
        <w:t>В результате проверки установлено:</w:t>
      </w:r>
    </w:p>
    <w:p w:rsidR="00561235" w:rsidRPr="00561235" w:rsidRDefault="00561235" w:rsidP="00561235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Вид </w:t>
      </w:r>
      <w:r w:rsidR="00667B17" w:rsidRPr="00561235">
        <w:rPr>
          <w:rFonts w:ascii="Times New Roman" w:hAnsi="Times New Roman" w:cs="Times New Roman"/>
          <w:sz w:val="28"/>
          <w:szCs w:val="28"/>
        </w:rPr>
        <w:t>деятельности ОАО «</w:t>
      </w:r>
      <w:proofErr w:type="spellStart"/>
      <w:r w:rsidR="00667B17" w:rsidRPr="00561235">
        <w:rPr>
          <w:rFonts w:ascii="Times New Roman" w:hAnsi="Times New Roman" w:cs="Times New Roman"/>
          <w:sz w:val="28"/>
          <w:szCs w:val="28"/>
        </w:rPr>
        <w:t>Стройсвязь</w:t>
      </w:r>
      <w:proofErr w:type="spellEnd"/>
      <w:r w:rsidR="00667B17" w:rsidRPr="00561235">
        <w:rPr>
          <w:rFonts w:ascii="Times New Roman" w:hAnsi="Times New Roman" w:cs="Times New Roman"/>
          <w:sz w:val="28"/>
          <w:szCs w:val="28"/>
        </w:rPr>
        <w:t>»</w:t>
      </w:r>
      <w:r w:rsidR="000B1F6F" w:rsidRPr="00561235">
        <w:rPr>
          <w:rFonts w:ascii="Times New Roman" w:hAnsi="Times New Roman" w:cs="Times New Roman"/>
          <w:sz w:val="28"/>
          <w:szCs w:val="28"/>
        </w:rPr>
        <w:t xml:space="preserve"> соответствует требованиям, не запрещенных законодательством. За 2012 год обществом было реализовано товаров, работ и услуг на сумму</w:t>
      </w:r>
      <w:r w:rsidR="00212D58" w:rsidRPr="00561235">
        <w:rPr>
          <w:rFonts w:ascii="Times New Roman" w:hAnsi="Times New Roman" w:cs="Times New Roman"/>
          <w:sz w:val="28"/>
          <w:szCs w:val="28"/>
        </w:rPr>
        <w:t xml:space="preserve">  </w:t>
      </w:r>
      <w:r w:rsidR="00F26602">
        <w:rPr>
          <w:rFonts w:ascii="Times New Roman" w:hAnsi="Times New Roman" w:cs="Times New Roman"/>
          <w:sz w:val="28"/>
          <w:szCs w:val="28"/>
        </w:rPr>
        <w:t>1315,0</w:t>
      </w:r>
      <w:r w:rsidR="00212D58" w:rsidRPr="00561235">
        <w:rPr>
          <w:rFonts w:ascii="Times New Roman" w:hAnsi="Times New Roman" w:cs="Times New Roman"/>
          <w:sz w:val="28"/>
          <w:szCs w:val="28"/>
        </w:rPr>
        <w:t xml:space="preserve"> тыс. руб., из них оплачено </w:t>
      </w:r>
      <w:r w:rsidR="00F335D5">
        <w:rPr>
          <w:rFonts w:ascii="Times New Roman" w:hAnsi="Times New Roman" w:cs="Times New Roman"/>
          <w:sz w:val="28"/>
          <w:szCs w:val="28"/>
        </w:rPr>
        <w:t>1095,0</w:t>
      </w:r>
      <w:r w:rsidR="00212D58" w:rsidRPr="00561235">
        <w:rPr>
          <w:rFonts w:ascii="Times New Roman" w:hAnsi="Times New Roman" w:cs="Times New Roman"/>
          <w:sz w:val="28"/>
          <w:szCs w:val="28"/>
        </w:rPr>
        <w:t xml:space="preserve">        тыс. руб. Выполнено собственными силами  </w:t>
      </w:r>
      <w:r w:rsidR="00F335D5">
        <w:rPr>
          <w:rFonts w:ascii="Times New Roman" w:hAnsi="Times New Roman" w:cs="Times New Roman"/>
          <w:sz w:val="28"/>
          <w:szCs w:val="28"/>
        </w:rPr>
        <w:t>250</w:t>
      </w:r>
      <w:r w:rsidR="00212D58" w:rsidRPr="0056123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12D58" w:rsidRPr="0056123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12D58" w:rsidRPr="00561235">
        <w:rPr>
          <w:rFonts w:ascii="Times New Roman" w:hAnsi="Times New Roman" w:cs="Times New Roman"/>
          <w:sz w:val="28"/>
          <w:szCs w:val="28"/>
        </w:rPr>
        <w:t>уб. строительных работ.</w:t>
      </w:r>
    </w:p>
    <w:p w:rsidR="00212D58" w:rsidRPr="00561235" w:rsidRDefault="00212D58" w:rsidP="00561235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Оказано арендных услуг и прочих услуг на сумму</w:t>
      </w:r>
      <w:r w:rsidR="00F335D5">
        <w:rPr>
          <w:rFonts w:ascii="Times New Roman" w:hAnsi="Times New Roman" w:cs="Times New Roman"/>
          <w:sz w:val="28"/>
          <w:szCs w:val="28"/>
        </w:rPr>
        <w:t xml:space="preserve"> 860,0</w:t>
      </w:r>
      <w:r w:rsidRPr="0056123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6123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61235">
        <w:rPr>
          <w:rFonts w:ascii="Times New Roman" w:hAnsi="Times New Roman" w:cs="Times New Roman"/>
          <w:sz w:val="28"/>
          <w:szCs w:val="28"/>
        </w:rPr>
        <w:t xml:space="preserve">уб., что составляет </w:t>
      </w:r>
      <w:r w:rsidR="00F335D5">
        <w:rPr>
          <w:rFonts w:ascii="Times New Roman" w:hAnsi="Times New Roman" w:cs="Times New Roman"/>
          <w:sz w:val="28"/>
          <w:szCs w:val="28"/>
        </w:rPr>
        <w:t>77,5</w:t>
      </w:r>
      <w:r w:rsidRPr="00561235">
        <w:rPr>
          <w:rFonts w:ascii="Times New Roman" w:hAnsi="Times New Roman" w:cs="Times New Roman"/>
          <w:sz w:val="28"/>
          <w:szCs w:val="28"/>
        </w:rPr>
        <w:t xml:space="preserve"> % от объекта продажи работ, услуг за 2012 год.</w:t>
      </w:r>
    </w:p>
    <w:p w:rsidR="00667B17" w:rsidRPr="00561235" w:rsidRDefault="00212D58" w:rsidP="00561235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Выручка о</w:t>
      </w:r>
      <w:r w:rsidR="00DE2BEC" w:rsidRPr="00561235">
        <w:rPr>
          <w:rFonts w:ascii="Times New Roman" w:hAnsi="Times New Roman" w:cs="Times New Roman"/>
          <w:sz w:val="28"/>
          <w:szCs w:val="28"/>
        </w:rPr>
        <w:t>т</w:t>
      </w:r>
      <w:r w:rsidRPr="00561235">
        <w:rPr>
          <w:rFonts w:ascii="Times New Roman" w:hAnsi="Times New Roman" w:cs="Times New Roman"/>
          <w:sz w:val="28"/>
          <w:szCs w:val="28"/>
        </w:rPr>
        <w:t xml:space="preserve"> реализации в бух</w:t>
      </w:r>
      <w:proofErr w:type="gramStart"/>
      <w:r w:rsidRPr="005612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612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2BEC" w:rsidRPr="0056123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61235">
        <w:rPr>
          <w:rFonts w:ascii="Times New Roman" w:hAnsi="Times New Roman" w:cs="Times New Roman"/>
          <w:sz w:val="28"/>
          <w:szCs w:val="28"/>
        </w:rPr>
        <w:t>чете определяется исходя из всех поступлений на расчетный счет денежных средств за реализованные товары</w:t>
      </w:r>
      <w:r w:rsidR="00667B17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DE2BEC" w:rsidRPr="00561235">
        <w:rPr>
          <w:rFonts w:ascii="Times New Roman" w:hAnsi="Times New Roman" w:cs="Times New Roman"/>
          <w:sz w:val="28"/>
          <w:szCs w:val="28"/>
        </w:rPr>
        <w:t>(работ, услуг), то есть методом оплаты.</w:t>
      </w:r>
    </w:p>
    <w:p w:rsidR="00561235" w:rsidRPr="00561235" w:rsidRDefault="00561235" w:rsidP="00561235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BEC" w:rsidRPr="00561235" w:rsidRDefault="00DE2BEC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Общая</w:t>
      </w:r>
      <w:r w:rsidR="00F26602">
        <w:rPr>
          <w:rFonts w:ascii="Times New Roman" w:hAnsi="Times New Roman" w:cs="Times New Roman"/>
          <w:sz w:val="28"/>
          <w:szCs w:val="28"/>
        </w:rPr>
        <w:t xml:space="preserve"> выручка о продажи СМР, услуги по аренде  и от продажи имущества</w:t>
      </w:r>
      <w:r w:rsidRPr="00561235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F2660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</w:t>
      </w:r>
      <w:r w:rsidR="00F26602">
        <w:rPr>
          <w:rFonts w:ascii="Times New Roman" w:hAnsi="Times New Roman" w:cs="Times New Roman"/>
          <w:sz w:val="28"/>
          <w:szCs w:val="28"/>
        </w:rPr>
        <w:t xml:space="preserve">  1315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Pr="00561235">
        <w:rPr>
          <w:rFonts w:ascii="Times New Roman" w:hAnsi="Times New Roman" w:cs="Times New Roman"/>
          <w:sz w:val="28"/>
          <w:szCs w:val="28"/>
        </w:rPr>
        <w:t>тыс. руб.</w:t>
      </w:r>
    </w:p>
    <w:p w:rsidR="00DE2BEC" w:rsidRPr="00561235" w:rsidRDefault="00DE2BEC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Общая себес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тоимость продажи составила </w:t>
      </w:r>
      <w:r w:rsidR="0056123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F26602">
        <w:rPr>
          <w:rFonts w:ascii="Times New Roman" w:hAnsi="Times New Roman" w:cs="Times New Roman"/>
          <w:sz w:val="28"/>
          <w:szCs w:val="28"/>
        </w:rPr>
        <w:t xml:space="preserve">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F26602">
        <w:rPr>
          <w:rFonts w:ascii="Times New Roman" w:hAnsi="Times New Roman" w:cs="Times New Roman"/>
          <w:sz w:val="28"/>
          <w:szCs w:val="28"/>
        </w:rPr>
        <w:t xml:space="preserve"> 1122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Pr="00561235">
        <w:rPr>
          <w:rFonts w:ascii="Times New Roman" w:hAnsi="Times New Roman" w:cs="Times New Roman"/>
          <w:sz w:val="28"/>
          <w:szCs w:val="28"/>
        </w:rPr>
        <w:t>тыс. руб.</w:t>
      </w:r>
    </w:p>
    <w:p w:rsidR="00DE2BEC" w:rsidRPr="00561235" w:rsidRDefault="00DE2BEC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 xml:space="preserve">Прибыль от продаж составляет    </w:t>
      </w:r>
      <w:r w:rsidR="0056123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C04A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FC04AE">
        <w:rPr>
          <w:rFonts w:ascii="Times New Roman" w:hAnsi="Times New Roman" w:cs="Times New Roman"/>
          <w:sz w:val="28"/>
          <w:szCs w:val="28"/>
        </w:rPr>
        <w:t>193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Pr="00561235">
        <w:rPr>
          <w:rFonts w:ascii="Times New Roman" w:hAnsi="Times New Roman" w:cs="Times New Roman"/>
          <w:sz w:val="28"/>
          <w:szCs w:val="28"/>
        </w:rPr>
        <w:t>тыс. руб.</w:t>
      </w:r>
    </w:p>
    <w:p w:rsidR="00A00D31" w:rsidRPr="00561235" w:rsidRDefault="00A00D31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Уставной капитал с</w:t>
      </w:r>
      <w:r w:rsidR="00561235">
        <w:rPr>
          <w:rFonts w:ascii="Times New Roman" w:hAnsi="Times New Roman" w:cs="Times New Roman"/>
          <w:sz w:val="28"/>
          <w:szCs w:val="28"/>
        </w:rPr>
        <w:t xml:space="preserve">оставляет             </w:t>
      </w:r>
      <w:r w:rsidRPr="0056123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61235">
        <w:rPr>
          <w:rFonts w:ascii="Times New Roman" w:hAnsi="Times New Roman" w:cs="Times New Roman"/>
          <w:sz w:val="28"/>
          <w:szCs w:val="28"/>
        </w:rPr>
        <w:t>175 тыс. руб.</w:t>
      </w:r>
    </w:p>
    <w:p w:rsidR="00DE2BEC" w:rsidRPr="00561235" w:rsidRDefault="00DE2BEC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Дебиторская задолженность на 01.01.201</w:t>
      </w:r>
      <w:r w:rsidR="003002DE" w:rsidRPr="00561235">
        <w:rPr>
          <w:rFonts w:ascii="Times New Roman" w:hAnsi="Times New Roman" w:cs="Times New Roman"/>
          <w:sz w:val="28"/>
          <w:szCs w:val="28"/>
        </w:rPr>
        <w:t>2</w:t>
      </w:r>
      <w:r w:rsidRPr="00561235">
        <w:rPr>
          <w:rFonts w:ascii="Times New Roman" w:hAnsi="Times New Roman" w:cs="Times New Roman"/>
          <w:sz w:val="28"/>
          <w:szCs w:val="28"/>
        </w:rPr>
        <w:t xml:space="preserve"> год</w:t>
      </w:r>
      <w:r w:rsid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922 </w:t>
      </w:r>
      <w:r w:rsidRPr="00561235">
        <w:rPr>
          <w:rFonts w:ascii="Times New Roman" w:hAnsi="Times New Roman" w:cs="Times New Roman"/>
          <w:sz w:val="28"/>
          <w:szCs w:val="28"/>
        </w:rPr>
        <w:t>тыс. руб.</w:t>
      </w:r>
    </w:p>
    <w:p w:rsidR="00DE2BEC" w:rsidRPr="00561235" w:rsidRDefault="00DE2BEC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 xml:space="preserve">Кредиторская задолженность </w:t>
      </w:r>
      <w:r w:rsidR="003002DE" w:rsidRPr="0056123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002DE" w:rsidRPr="00561235">
        <w:rPr>
          <w:rFonts w:ascii="Times New Roman" w:hAnsi="Times New Roman" w:cs="Times New Roman"/>
          <w:sz w:val="28"/>
          <w:szCs w:val="28"/>
        </w:rPr>
        <w:t>1229</w:t>
      </w:r>
      <w:r w:rsidRPr="00561235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DE2BEC" w:rsidRPr="00561235" w:rsidRDefault="00F335D5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т.ч. </w:t>
      </w:r>
      <w:r w:rsidR="003002DE" w:rsidRPr="00561235">
        <w:rPr>
          <w:rFonts w:ascii="Times New Roman" w:hAnsi="Times New Roman" w:cs="Times New Roman"/>
          <w:sz w:val="28"/>
          <w:szCs w:val="28"/>
        </w:rPr>
        <w:t xml:space="preserve">Оплата труда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    </w:t>
      </w:r>
      <w:r w:rsidR="0081229D" w:rsidRPr="005612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732AA1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AD4B7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119,0</w:t>
      </w:r>
      <w:r w:rsidR="0081229D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DE2BEC" w:rsidRPr="00561235">
        <w:rPr>
          <w:rFonts w:ascii="Times New Roman" w:hAnsi="Times New Roman" w:cs="Times New Roman"/>
          <w:sz w:val="28"/>
          <w:szCs w:val="28"/>
        </w:rPr>
        <w:t>тыс. руб.</w:t>
      </w:r>
    </w:p>
    <w:p w:rsidR="00DE2BEC" w:rsidRDefault="00F335D5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Задолженность перед бюджетом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1229D" w:rsidRPr="00561235">
        <w:rPr>
          <w:rFonts w:ascii="Times New Roman" w:hAnsi="Times New Roman" w:cs="Times New Roman"/>
          <w:sz w:val="28"/>
          <w:szCs w:val="28"/>
        </w:rPr>
        <w:t xml:space="preserve">        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26602">
        <w:rPr>
          <w:rFonts w:ascii="Times New Roman" w:hAnsi="Times New Roman" w:cs="Times New Roman"/>
          <w:sz w:val="28"/>
          <w:szCs w:val="28"/>
        </w:rPr>
        <w:t xml:space="preserve"> 85,7</w:t>
      </w:r>
      <w:r w:rsidR="0075378D" w:rsidRPr="00561235">
        <w:rPr>
          <w:rFonts w:ascii="Times New Roman" w:hAnsi="Times New Roman" w:cs="Times New Roman"/>
          <w:sz w:val="28"/>
          <w:szCs w:val="28"/>
        </w:rPr>
        <w:t xml:space="preserve"> тыс. </w:t>
      </w:r>
      <w:r w:rsidR="00DE2BEC" w:rsidRPr="00561235">
        <w:rPr>
          <w:rFonts w:ascii="Times New Roman" w:hAnsi="Times New Roman" w:cs="Times New Roman"/>
          <w:sz w:val="28"/>
          <w:szCs w:val="28"/>
        </w:rPr>
        <w:t>руб.</w:t>
      </w:r>
    </w:p>
    <w:p w:rsidR="00F335D5" w:rsidRDefault="00F335D5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26602">
        <w:rPr>
          <w:rFonts w:ascii="Times New Roman" w:hAnsi="Times New Roman" w:cs="Times New Roman"/>
          <w:sz w:val="28"/>
          <w:szCs w:val="28"/>
        </w:rPr>
        <w:t xml:space="preserve">Задолженность по страховым </w:t>
      </w:r>
      <w:r>
        <w:rPr>
          <w:rFonts w:ascii="Times New Roman" w:hAnsi="Times New Roman" w:cs="Times New Roman"/>
          <w:sz w:val="28"/>
          <w:szCs w:val="28"/>
        </w:rPr>
        <w:t>взносам</w:t>
      </w:r>
      <w:r w:rsidR="00F26602">
        <w:rPr>
          <w:rFonts w:ascii="Times New Roman" w:hAnsi="Times New Roman" w:cs="Times New Roman"/>
          <w:sz w:val="28"/>
          <w:szCs w:val="28"/>
        </w:rPr>
        <w:t xml:space="preserve">                              8,0 тыс. руб.</w:t>
      </w:r>
    </w:p>
    <w:p w:rsidR="00DE2BEC" w:rsidRPr="00561235" w:rsidRDefault="00F335D5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</w:t>
      </w:r>
      <w:r w:rsidR="00793CC8">
        <w:rPr>
          <w:rFonts w:ascii="Times New Roman" w:hAnsi="Times New Roman" w:cs="Times New Roman"/>
          <w:sz w:val="28"/>
          <w:szCs w:val="28"/>
        </w:rPr>
        <w:t>чая кредиторская задолженность                         1016,3</w:t>
      </w:r>
      <w:r w:rsidR="009148A7" w:rsidRP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793CC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793CC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793CC8">
        <w:rPr>
          <w:rFonts w:ascii="Times New Roman" w:hAnsi="Times New Roman" w:cs="Times New Roman"/>
          <w:sz w:val="28"/>
          <w:szCs w:val="28"/>
        </w:rPr>
        <w:t>уб.</w:t>
      </w:r>
      <w:r w:rsidR="009148A7" w:rsidRPr="005612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61235">
        <w:rPr>
          <w:rFonts w:ascii="Times New Roman" w:hAnsi="Times New Roman" w:cs="Times New Roman"/>
          <w:sz w:val="28"/>
          <w:szCs w:val="28"/>
        </w:rPr>
        <w:t xml:space="preserve">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 </w:t>
      </w:r>
      <w:r w:rsidR="00F26602">
        <w:rPr>
          <w:rFonts w:ascii="Times New Roman" w:hAnsi="Times New Roman" w:cs="Times New Roman"/>
          <w:sz w:val="28"/>
          <w:szCs w:val="28"/>
        </w:rPr>
        <w:t xml:space="preserve"> </w:t>
      </w:r>
      <w:r w:rsidR="00561235" w:rsidRPr="00561235">
        <w:rPr>
          <w:rFonts w:ascii="Times New Roman" w:hAnsi="Times New Roman" w:cs="Times New Roman"/>
          <w:sz w:val="28"/>
          <w:szCs w:val="28"/>
        </w:rPr>
        <w:t xml:space="preserve">  </w:t>
      </w:r>
      <w:r w:rsidR="00F2660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2AA1" w:rsidRPr="00561235" w:rsidRDefault="00732AA1" w:rsidP="00561235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BEC" w:rsidRPr="00561235" w:rsidRDefault="00DE2BEC" w:rsidP="00561235">
      <w:pPr>
        <w:spacing w:before="24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 xml:space="preserve">Бухгалтерская отчетность достоверна и не содержит искажений.    </w:t>
      </w:r>
    </w:p>
    <w:p w:rsidR="00732AA1" w:rsidRPr="00561235" w:rsidRDefault="00732AA1" w:rsidP="009148A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61235" w:rsidRDefault="00DE2BEC" w:rsidP="009148A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>Председатель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 ревизионной комиссии </w:t>
      </w:r>
      <w:r w:rsidRPr="0056123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61235">
        <w:rPr>
          <w:rFonts w:ascii="Times New Roman" w:hAnsi="Times New Roman" w:cs="Times New Roman"/>
          <w:sz w:val="28"/>
          <w:szCs w:val="28"/>
        </w:rPr>
        <w:t xml:space="preserve">   </w:t>
      </w:r>
      <w:r w:rsidR="00A00D31" w:rsidRPr="00561235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A00D31" w:rsidRPr="00561235">
        <w:rPr>
          <w:rFonts w:ascii="Times New Roman" w:hAnsi="Times New Roman" w:cs="Times New Roman"/>
          <w:sz w:val="28"/>
          <w:szCs w:val="28"/>
        </w:rPr>
        <w:t>Вертелова</w:t>
      </w:r>
      <w:proofErr w:type="spellEnd"/>
      <w:r w:rsidR="009148A7" w:rsidRPr="00561235">
        <w:rPr>
          <w:rFonts w:ascii="Times New Roman" w:hAnsi="Times New Roman" w:cs="Times New Roman"/>
          <w:sz w:val="28"/>
          <w:szCs w:val="28"/>
        </w:rPr>
        <w:t xml:space="preserve"> С.</w:t>
      </w:r>
      <w:proofErr w:type="gramStart"/>
      <w:r w:rsidR="009148A7" w:rsidRPr="005612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00D31" w:rsidRPr="00561235">
        <w:rPr>
          <w:rFonts w:ascii="Times New Roman" w:hAnsi="Times New Roman" w:cs="Times New Roman"/>
          <w:sz w:val="28"/>
          <w:szCs w:val="28"/>
        </w:rPr>
        <w:t xml:space="preserve">  /</w:t>
      </w:r>
      <w:r w:rsidRPr="0056123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E2BEC" w:rsidRPr="00561235" w:rsidRDefault="00DE2BEC" w:rsidP="009148A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DE2BEC" w:rsidRPr="00561235" w:rsidRDefault="00A00D31" w:rsidP="009148A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561235">
        <w:rPr>
          <w:rFonts w:ascii="Times New Roman" w:hAnsi="Times New Roman" w:cs="Times New Roman"/>
          <w:sz w:val="28"/>
          <w:szCs w:val="28"/>
        </w:rPr>
        <w:t xml:space="preserve">Члены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комиссии                                             </w:t>
      </w:r>
      <w:r w:rsidRPr="0056123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</w:t>
      </w:r>
      <w:r w:rsidRPr="00561235">
        <w:rPr>
          <w:rFonts w:ascii="Times New Roman" w:hAnsi="Times New Roman" w:cs="Times New Roman"/>
          <w:sz w:val="28"/>
          <w:szCs w:val="28"/>
        </w:rPr>
        <w:t>/Ковалевская И.В./</w:t>
      </w:r>
      <w:r w:rsidR="00DE2BEC" w:rsidRPr="0056123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sectPr w:rsidR="00DE2BEC" w:rsidRPr="00561235" w:rsidSect="00250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B17"/>
    <w:rsid w:val="000A2746"/>
    <w:rsid w:val="000B1F6F"/>
    <w:rsid w:val="00212D58"/>
    <w:rsid w:val="00250366"/>
    <w:rsid w:val="003002DE"/>
    <w:rsid w:val="00357124"/>
    <w:rsid w:val="004C56C8"/>
    <w:rsid w:val="00561235"/>
    <w:rsid w:val="00667B17"/>
    <w:rsid w:val="00732AA1"/>
    <w:rsid w:val="0075378D"/>
    <w:rsid w:val="00793CC8"/>
    <w:rsid w:val="0081229D"/>
    <w:rsid w:val="008D39DE"/>
    <w:rsid w:val="009148A7"/>
    <w:rsid w:val="009852F7"/>
    <w:rsid w:val="00A00D31"/>
    <w:rsid w:val="00A077CA"/>
    <w:rsid w:val="00AD4B74"/>
    <w:rsid w:val="00DE2BEC"/>
    <w:rsid w:val="00EF17DD"/>
    <w:rsid w:val="00F1773C"/>
    <w:rsid w:val="00F26602"/>
    <w:rsid w:val="00F335D5"/>
    <w:rsid w:val="00FC0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A26D1-F0A0-4299-8C3E-856FA74C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2013-03-26T06:50:00Z</dcterms:created>
  <dcterms:modified xsi:type="dcterms:W3CDTF">2013-05-24T07:18:00Z</dcterms:modified>
</cp:coreProperties>
</file>