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DC0" w:rsidRPr="005C40E5" w:rsidRDefault="00437B82">
      <w:pPr>
        <w:pStyle w:val="a9"/>
      </w:pPr>
      <w:bookmarkStart w:id="0" w:name="_GoBack"/>
      <w:bookmarkEnd w:id="0"/>
      <w:r>
        <w:rPr>
          <w:lang w:val="ru"/>
        </w:rPr>
        <w:t>СПИСОК АФФИЛИРОВАННЫХ ЛИЦ</w:t>
      </w:r>
    </w:p>
    <w:p w:rsidR="00371DC0" w:rsidRPr="005C40E5" w:rsidRDefault="00437B82">
      <w:pPr>
        <w:pStyle w:val="21"/>
        <w:spacing w:before="240"/>
        <w:jc w:val="center"/>
        <w:rPr>
          <w:b/>
          <w:bCs/>
          <w:i/>
          <w:iCs/>
          <w:color w:val="auto"/>
          <w:sz w:val="32"/>
          <w:szCs w:val="32"/>
        </w:rPr>
      </w:pPr>
      <w:r>
        <w:rPr>
          <w:b/>
          <w:bCs/>
          <w:i/>
          <w:iCs/>
          <w:color w:val="auto"/>
          <w:sz w:val="32"/>
          <w:szCs w:val="32"/>
          <w:lang w:val="ru"/>
        </w:rPr>
        <w:t>Открытое акционерное общество "</w:t>
      </w:r>
      <w:proofErr w:type="spellStart"/>
      <w:r>
        <w:rPr>
          <w:b/>
          <w:bCs/>
          <w:i/>
          <w:iCs/>
          <w:color w:val="auto"/>
          <w:sz w:val="32"/>
          <w:szCs w:val="32"/>
          <w:lang w:val="ru"/>
        </w:rPr>
        <w:t>Мособлстройматериалы</w:t>
      </w:r>
      <w:proofErr w:type="spellEnd"/>
      <w:r>
        <w:rPr>
          <w:b/>
          <w:bCs/>
          <w:i/>
          <w:iCs/>
          <w:color w:val="auto"/>
          <w:sz w:val="32"/>
          <w:szCs w:val="32"/>
          <w:lang w:val="ru"/>
        </w:rPr>
        <w:t>"</w:t>
      </w:r>
      <w:r>
        <w:rPr>
          <w:b/>
          <w:bCs/>
          <w:i/>
          <w:iCs/>
          <w:color w:val="auto"/>
          <w:sz w:val="32"/>
          <w:szCs w:val="32"/>
          <w:lang w:val="ru"/>
        </w:rPr>
        <w:br/>
      </w:r>
    </w:p>
    <w:p w:rsidR="00371DC0" w:rsidRPr="005C40E5" w:rsidRDefault="00371DC0">
      <w:pPr>
        <w:spacing w:before="240"/>
        <w:rPr>
          <w:b/>
          <w:bCs/>
          <w:i/>
          <w:iCs/>
          <w:sz w:val="32"/>
          <w:szCs w:val="32"/>
        </w:rPr>
      </w:pPr>
    </w:p>
    <w:p w:rsidR="00371DC0" w:rsidRPr="005C40E5" w:rsidRDefault="00371DC0">
      <w:pPr>
        <w:spacing w:before="240"/>
        <w:rPr>
          <w:b/>
          <w:bCs/>
        </w:rPr>
      </w:pPr>
    </w:p>
    <w:p w:rsidR="00371DC0" w:rsidRPr="005C40E5" w:rsidRDefault="00371DC0">
      <w:pPr>
        <w:spacing w:before="240"/>
        <w:rPr>
          <w:b/>
          <w:bCs/>
          <w:i/>
          <w:iCs/>
          <w:sz w:val="32"/>
          <w:szCs w:val="32"/>
        </w:rPr>
      </w:pPr>
    </w:p>
    <w:tbl>
      <w:tblPr>
        <w:tblW w:w="4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2"/>
        <w:gridCol w:w="360"/>
        <w:gridCol w:w="360"/>
        <w:gridCol w:w="360"/>
        <w:gridCol w:w="360"/>
        <w:gridCol w:w="360"/>
        <w:gridCol w:w="360"/>
        <w:gridCol w:w="360"/>
      </w:tblGrid>
      <w:tr w:rsidR="00371DC0" w:rsidRPr="005C40E5">
        <w:trPr>
          <w:jc w:val="center"/>
        </w:trPr>
        <w:tc>
          <w:tcPr>
            <w:tcW w:w="2312" w:type="dxa"/>
            <w:tcBorders>
              <w:top w:val="nil"/>
              <w:left w:val="nil"/>
              <w:bottom w:val="nil"/>
            </w:tcBorders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Код эмитента: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0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3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7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9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8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-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А</w:t>
            </w:r>
          </w:p>
        </w:tc>
      </w:tr>
    </w:tbl>
    <w:p w:rsidR="00371DC0" w:rsidRPr="005C40E5" w:rsidRDefault="00371DC0">
      <w:pPr>
        <w:spacing w:before="240"/>
        <w:rPr>
          <w:b/>
          <w:bCs/>
          <w:i/>
          <w:iCs/>
          <w:sz w:val="28"/>
          <w:szCs w:val="28"/>
        </w:rPr>
      </w:pPr>
    </w:p>
    <w:tbl>
      <w:tblPr>
        <w:tblW w:w="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71DC0" w:rsidRPr="005C40E5">
        <w:trPr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на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3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371DC0" w:rsidRPr="005C40E5" w:rsidRDefault="00371DC0">
            <w:pPr>
              <w:spacing w:before="80" w:after="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1</w:t>
            </w:r>
          </w:p>
        </w:tc>
        <w:tc>
          <w:tcPr>
            <w:tcW w:w="360" w:type="dxa"/>
          </w:tcPr>
          <w:p w:rsidR="005169AF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371DC0" w:rsidRPr="005C40E5" w:rsidRDefault="00371DC0">
            <w:pPr>
              <w:spacing w:before="80" w:after="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2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0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1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ru"/>
              </w:rPr>
              <w:t>2</w:t>
            </w:r>
          </w:p>
        </w:tc>
      </w:tr>
    </w:tbl>
    <w:p w:rsidR="00371DC0" w:rsidRPr="005C40E5" w:rsidRDefault="00371DC0">
      <w:pPr>
        <w:spacing w:before="240"/>
        <w:rPr>
          <w:b/>
          <w:bCs/>
          <w:i/>
          <w:iCs/>
          <w:sz w:val="28"/>
          <w:szCs w:val="28"/>
        </w:rPr>
      </w:pPr>
    </w:p>
    <w:p w:rsidR="00371DC0" w:rsidRPr="005C40E5" w:rsidRDefault="00371DC0">
      <w:pPr>
        <w:spacing w:before="240"/>
        <w:rPr>
          <w:b/>
          <w:bCs/>
          <w:i/>
          <w:iCs/>
          <w:sz w:val="32"/>
          <w:szCs w:val="32"/>
        </w:rPr>
      </w:pPr>
    </w:p>
    <w:p w:rsidR="00371DC0" w:rsidRPr="005C40E5" w:rsidRDefault="00437B82">
      <w:pPr>
        <w:pStyle w:val="1"/>
        <w:keepNext/>
        <w:widowControl/>
        <w:autoSpaceDE/>
        <w:autoSpaceDN/>
        <w:adjustRightInd/>
        <w:spacing w:before="240" w:after="0"/>
        <w:jc w:val="lef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  <w:lang w:val="ru"/>
        </w:rPr>
        <w:t>Место нахождения эмитента: 105064, г. Москва, Земляной вал, д.36</w:t>
      </w:r>
    </w:p>
    <w:p w:rsidR="00371DC0" w:rsidRPr="005C40E5" w:rsidRDefault="00371DC0">
      <w:pPr>
        <w:spacing w:before="240"/>
        <w:jc w:val="center"/>
        <w:rPr>
          <w:b/>
          <w:bCs/>
          <w:i/>
          <w:iCs/>
        </w:rPr>
      </w:pPr>
    </w:p>
    <w:p w:rsidR="00371DC0" w:rsidRPr="005C40E5" w:rsidRDefault="00437B82">
      <w:pPr>
        <w:spacing w:before="240"/>
        <w:jc w:val="center"/>
        <w:rPr>
          <w:b/>
          <w:bCs/>
          <w:i/>
          <w:iCs/>
        </w:rPr>
      </w:pPr>
      <w:r>
        <w:rPr>
          <w:b/>
          <w:bCs/>
          <w:i/>
          <w:iCs/>
          <w:lang w:val="ru"/>
        </w:rPr>
        <w:t xml:space="preserve">Информация, содержащаяся в настоящем списке аффилированных лиц, подлежит раскрытию в соответствии с </w:t>
      </w:r>
      <w:r>
        <w:rPr>
          <w:b/>
          <w:bCs/>
          <w:i/>
          <w:iCs/>
          <w:u w:val="single"/>
          <w:lang w:val="ru"/>
        </w:rPr>
        <w:t>законодательством</w:t>
      </w:r>
      <w:r>
        <w:rPr>
          <w:b/>
          <w:bCs/>
          <w:i/>
          <w:iCs/>
          <w:lang w:val="ru"/>
        </w:rPr>
        <w:t xml:space="preserve"> Российской Федерации о ценных бумагах</w:t>
      </w:r>
    </w:p>
    <w:p w:rsidR="00371DC0" w:rsidRPr="005C40E5" w:rsidRDefault="00371DC0">
      <w:pPr>
        <w:spacing w:before="240"/>
        <w:rPr>
          <w:b/>
          <w:bCs/>
          <w:i/>
          <w:iCs/>
        </w:rPr>
      </w:pPr>
    </w:p>
    <w:p w:rsidR="00E95A8C" w:rsidRDefault="00437B82">
      <w:pPr>
        <w:spacing w:before="240"/>
        <w:rPr>
          <w:b/>
          <w:bCs/>
          <w:i/>
          <w:iCs/>
        </w:rPr>
      </w:pPr>
      <w:r>
        <w:rPr>
          <w:b/>
          <w:bCs/>
          <w:i/>
          <w:iCs/>
          <w:lang w:val="ru"/>
        </w:rPr>
        <w:t xml:space="preserve">Адрес страницы в сети Интернет: </w:t>
      </w:r>
    </w:p>
    <w:p w:rsidR="00371DC0" w:rsidRPr="00E95A8C" w:rsidRDefault="00437B82">
      <w:pPr>
        <w:spacing w:before="240"/>
        <w:rPr>
          <w:b/>
          <w:bCs/>
          <w:i/>
          <w:iCs/>
        </w:rPr>
      </w:pPr>
      <w:r>
        <w:rPr>
          <w:b/>
          <w:bCs/>
          <w:i/>
          <w:iCs/>
          <w:lang w:val="ru"/>
        </w:rPr>
        <w:t>HTTP://www.e–раскрытие.Компания портал/</w:t>
      </w:r>
      <w:proofErr w:type="spellStart"/>
      <w:r>
        <w:rPr>
          <w:b/>
          <w:bCs/>
          <w:i/>
          <w:iCs/>
          <w:lang w:val="ru"/>
        </w:rPr>
        <w:t>ru</w:t>
      </w:r>
      <w:proofErr w:type="spellEnd"/>
      <w:r>
        <w:rPr>
          <w:b/>
          <w:bCs/>
          <w:i/>
          <w:iCs/>
          <w:lang w:val="ru"/>
        </w:rPr>
        <w:t>/.ASPX?ID= 4294</w:t>
      </w:r>
    </w:p>
    <w:p w:rsidR="00371DC0" w:rsidRPr="005C40E5" w:rsidRDefault="00371DC0">
      <w:pPr>
        <w:spacing w:before="240"/>
        <w:rPr>
          <w:b/>
          <w:bCs/>
          <w:i/>
          <w:iCs/>
          <w:sz w:val="32"/>
          <w:szCs w:val="32"/>
        </w:rPr>
      </w:pPr>
    </w:p>
    <w:p w:rsidR="00371DC0" w:rsidRPr="005C40E5" w:rsidRDefault="00371DC0">
      <w:pPr>
        <w:spacing w:before="240"/>
        <w:rPr>
          <w:b/>
          <w:bCs/>
          <w:i/>
          <w:iCs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79"/>
      </w:tblGrid>
      <w:tr w:rsidR="00371DC0" w:rsidRPr="005C40E5">
        <w:trPr>
          <w:cantSplit/>
          <w:trHeight w:val="1002"/>
        </w:trPr>
        <w:tc>
          <w:tcPr>
            <w:tcW w:w="9179" w:type="dxa"/>
          </w:tcPr>
          <w:p w:rsidR="00371DC0" w:rsidRPr="005C40E5" w:rsidRDefault="00371DC0">
            <w:pPr>
              <w:autoSpaceDE w:val="0"/>
              <w:autoSpaceDN w:val="0"/>
              <w:adjustRightInd w:val="0"/>
              <w:ind w:right="-108"/>
              <w:rPr>
                <w:rStyle w:val="SUBST"/>
                <w:bCs/>
                <w:iCs/>
                <w:szCs w:val="20"/>
              </w:rPr>
            </w:pPr>
          </w:p>
          <w:p w:rsidR="00371DC0" w:rsidRPr="005C40E5" w:rsidRDefault="00437B82">
            <w:pPr>
              <w:rPr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 xml:space="preserve">Генеральный директор                                             </w:t>
            </w:r>
            <w:r>
              <w:rPr>
                <w:rStyle w:val="SUBST"/>
                <w:b w:val="0"/>
                <w:iCs/>
                <w:u w:val="single"/>
                <w:lang w:val="ru"/>
              </w:rPr>
              <w:t xml:space="preserve">                                             </w:t>
            </w:r>
            <w:r>
              <w:rPr>
                <w:rStyle w:val="SUBST"/>
                <w:bCs/>
                <w:iCs/>
                <w:lang w:val="ru"/>
              </w:rPr>
              <w:t xml:space="preserve">       </w:t>
            </w:r>
            <w:proofErr w:type="spellStart"/>
            <w:r>
              <w:rPr>
                <w:rStyle w:val="SUBST"/>
                <w:bCs/>
                <w:iCs/>
                <w:lang w:val="ru"/>
              </w:rPr>
              <w:t>Н.И.Савостьянов</w:t>
            </w:r>
            <w:proofErr w:type="spellEnd"/>
            <w:r>
              <w:rPr>
                <w:rStyle w:val="SUBST"/>
                <w:bCs/>
                <w:iCs/>
                <w:lang w:val="ru"/>
              </w:rPr>
              <w:t xml:space="preserve"> </w:t>
            </w:r>
          </w:p>
          <w:p w:rsidR="00371DC0" w:rsidRPr="005C40E5" w:rsidRDefault="00437B82" w:rsidP="00E66B7F">
            <w:pPr>
              <w:autoSpaceDE w:val="0"/>
              <w:autoSpaceDN w:val="0"/>
              <w:adjustRightInd w:val="0"/>
              <w:ind w:right="-108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 xml:space="preserve">Дата «09»января 2013 г.                                                            М.П. </w:t>
            </w:r>
          </w:p>
        </w:tc>
      </w:tr>
    </w:tbl>
    <w:p w:rsidR="00371DC0" w:rsidRPr="005C40E5" w:rsidRDefault="00371DC0">
      <w:pPr>
        <w:pStyle w:val="1"/>
        <w:jc w:val="left"/>
      </w:pPr>
    </w:p>
    <w:tbl>
      <w:tblPr>
        <w:tblW w:w="0" w:type="auto"/>
        <w:tblInd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1864"/>
      </w:tblGrid>
      <w:tr w:rsidR="00371DC0" w:rsidRPr="005C40E5">
        <w:trPr>
          <w:cantSplit/>
          <w:trHeight w:val="309"/>
        </w:trPr>
        <w:tc>
          <w:tcPr>
            <w:tcW w:w="2699" w:type="dxa"/>
            <w:gridSpan w:val="2"/>
          </w:tcPr>
          <w:p w:rsidR="00371DC0" w:rsidRPr="005C40E5" w:rsidRDefault="00437B82">
            <w:pPr>
              <w:jc w:val="center"/>
            </w:pPr>
            <w:r>
              <w:rPr>
                <w:lang w:val="ru"/>
              </w:rPr>
              <w:t>Коды эмитента</w:t>
            </w:r>
          </w:p>
        </w:tc>
      </w:tr>
      <w:tr w:rsidR="00371DC0" w:rsidRPr="005C40E5">
        <w:trPr>
          <w:trHeight w:val="165"/>
        </w:trPr>
        <w:tc>
          <w:tcPr>
            <w:tcW w:w="720" w:type="dxa"/>
          </w:tcPr>
          <w:p w:rsidR="00371DC0" w:rsidRPr="005C40E5" w:rsidRDefault="00437B82">
            <w:r>
              <w:rPr>
                <w:lang w:val="ru"/>
              </w:rPr>
              <w:t>ИНН</w:t>
            </w:r>
          </w:p>
        </w:tc>
        <w:tc>
          <w:tcPr>
            <w:tcW w:w="1979" w:type="dxa"/>
          </w:tcPr>
          <w:p w:rsidR="00371DC0" w:rsidRPr="005C40E5" w:rsidRDefault="00437B82">
            <w:pPr>
              <w:pStyle w:val="a3"/>
              <w:tabs>
                <w:tab w:val="clear" w:pos="4677"/>
                <w:tab w:val="clear" w:pos="9355"/>
              </w:tabs>
              <w:rPr>
                <w:spacing w:val="-2"/>
              </w:rPr>
            </w:pPr>
            <w:r>
              <w:rPr>
                <w:spacing w:val="-2"/>
                <w:lang w:val="ru"/>
              </w:rPr>
              <w:t>5000001109</w:t>
            </w:r>
          </w:p>
        </w:tc>
      </w:tr>
      <w:tr w:rsidR="00371DC0" w:rsidRPr="005C40E5">
        <w:trPr>
          <w:trHeight w:val="105"/>
        </w:trPr>
        <w:tc>
          <w:tcPr>
            <w:tcW w:w="720" w:type="dxa"/>
          </w:tcPr>
          <w:p w:rsidR="00371DC0" w:rsidRPr="005C40E5" w:rsidRDefault="00437B82">
            <w:r>
              <w:rPr>
                <w:lang w:val="ru"/>
              </w:rPr>
              <w:t>ОГРН</w:t>
            </w:r>
          </w:p>
        </w:tc>
        <w:tc>
          <w:tcPr>
            <w:tcW w:w="1979" w:type="dxa"/>
          </w:tcPr>
          <w:p w:rsidR="00371DC0" w:rsidRPr="005C40E5" w:rsidRDefault="00437B82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lang w:val="ru"/>
              </w:rPr>
              <w:t>1027700001130</w:t>
            </w:r>
          </w:p>
        </w:tc>
      </w:tr>
    </w:tbl>
    <w:p w:rsidR="00371DC0" w:rsidRPr="005C40E5" w:rsidRDefault="00371DC0"/>
    <w:tbl>
      <w:tblPr>
        <w:tblW w:w="8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71DC0" w:rsidRPr="005C40E5">
        <w:trPr>
          <w:jc w:val="center"/>
        </w:trPr>
        <w:tc>
          <w:tcPr>
            <w:tcW w:w="4499" w:type="dxa"/>
            <w:tcBorders>
              <w:top w:val="nil"/>
              <w:left w:val="nil"/>
              <w:bottom w:val="nil"/>
            </w:tcBorders>
          </w:tcPr>
          <w:p w:rsidR="00371DC0" w:rsidRPr="005C40E5" w:rsidRDefault="00437B82">
            <w:pPr>
              <w:pStyle w:val="3"/>
            </w:pPr>
            <w:r>
              <w:rPr>
                <w:lang w:val="ru"/>
              </w:rPr>
              <w:t xml:space="preserve">I. Состав аффилированных  лиц </w:t>
            </w:r>
            <w:proofErr w:type="gramStart"/>
            <w:r>
              <w:rPr>
                <w:lang w:val="ru"/>
              </w:rPr>
              <w:t>на</w:t>
            </w:r>
            <w:proofErr w:type="gramEnd"/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3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371DC0" w:rsidRPr="005C40E5" w:rsidRDefault="00371DC0">
            <w:pPr>
              <w:spacing w:before="80" w:after="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1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371DC0" w:rsidRPr="005C40E5" w:rsidRDefault="00371DC0">
            <w:pPr>
              <w:spacing w:before="80" w:after="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2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0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1</w:t>
            </w:r>
          </w:p>
        </w:tc>
        <w:tc>
          <w:tcPr>
            <w:tcW w:w="360" w:type="dxa"/>
          </w:tcPr>
          <w:p w:rsidR="00371DC0" w:rsidRPr="005C40E5" w:rsidRDefault="00437B82">
            <w:pPr>
              <w:spacing w:before="80" w:after="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2</w:t>
            </w:r>
          </w:p>
        </w:tc>
      </w:tr>
    </w:tbl>
    <w:p w:rsidR="00371DC0" w:rsidRPr="005C40E5" w:rsidRDefault="00371DC0"/>
    <w:tbl>
      <w:tblPr>
        <w:tblW w:w="979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980"/>
        <w:gridCol w:w="1440"/>
        <w:gridCol w:w="2160"/>
        <w:gridCol w:w="1260"/>
        <w:gridCol w:w="1260"/>
        <w:gridCol w:w="1045"/>
      </w:tblGrid>
      <w:tr w:rsidR="00371DC0" w:rsidRPr="005C40E5">
        <w:trPr>
          <w:trHeight w:val="1600"/>
        </w:trPr>
        <w:tc>
          <w:tcPr>
            <w:tcW w:w="648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371DC0" w:rsidRPr="005C40E5" w:rsidRDefault="00437B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№</w:t>
            </w:r>
          </w:p>
          <w:p w:rsidR="00371DC0" w:rsidRPr="005C40E5" w:rsidRDefault="00437B82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  <w:lang w:val="ru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  <w:lang w:val="ru"/>
              </w:rPr>
              <w:t>/п</w:t>
            </w:r>
          </w:p>
        </w:tc>
        <w:tc>
          <w:tcPr>
            <w:tcW w:w="19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371DC0" w:rsidRPr="005C40E5" w:rsidRDefault="00437B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144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textDirection w:val="btLr"/>
            <w:vAlign w:val="center"/>
          </w:tcPr>
          <w:p w:rsidR="00371DC0" w:rsidRPr="005C40E5" w:rsidRDefault="00437B8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ru"/>
              </w:rPr>
              <w:t>Место нахождения юридического лица или место жительства физического лица</w:t>
            </w:r>
          </w:p>
          <w:p w:rsidR="00371DC0" w:rsidRPr="005C40E5" w:rsidRDefault="00371DC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  <w:textDirection w:val="btLr"/>
            <w:vAlign w:val="center"/>
          </w:tcPr>
          <w:p w:rsidR="00371DC0" w:rsidRPr="005C40E5" w:rsidRDefault="00437B8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  <w:lang w:val="ru"/>
              </w:rPr>
              <w:t>Основание (основания)</w:t>
            </w:r>
            <w:proofErr w:type="gramStart"/>
            <w:r>
              <w:rPr>
                <w:b/>
                <w:bCs/>
                <w:sz w:val="16"/>
                <w:szCs w:val="16"/>
                <w:lang w:val="ru"/>
              </w:rPr>
              <w:t xml:space="preserve"> ,</w:t>
            </w:r>
            <w:proofErr w:type="gramEnd"/>
            <w:r>
              <w:rPr>
                <w:b/>
                <w:bCs/>
                <w:sz w:val="16"/>
                <w:szCs w:val="16"/>
                <w:lang w:val="ru"/>
              </w:rPr>
              <w:t xml:space="preserve"> в силу которого лицо признается аффилированным</w:t>
            </w:r>
          </w:p>
        </w:tc>
        <w:tc>
          <w:tcPr>
            <w:tcW w:w="12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textDirection w:val="btLr"/>
            <w:vAlign w:val="center"/>
          </w:tcPr>
          <w:p w:rsidR="00371DC0" w:rsidRPr="005C40E5" w:rsidRDefault="00437B8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ru"/>
              </w:rPr>
              <w:t>Дата наступления основания (оснований)</w:t>
            </w:r>
          </w:p>
        </w:tc>
        <w:tc>
          <w:tcPr>
            <w:tcW w:w="12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textDirection w:val="btLr"/>
            <w:vAlign w:val="center"/>
          </w:tcPr>
          <w:p w:rsidR="00371DC0" w:rsidRPr="005C40E5" w:rsidRDefault="00437B8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  <w:lang w:val="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04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textDirection w:val="btLr"/>
            <w:vAlign w:val="center"/>
          </w:tcPr>
          <w:p w:rsidR="00371DC0" w:rsidRPr="005C40E5" w:rsidRDefault="00437B8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  <w:lang w:val="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75F9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rPr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Ломакина Раиса Анатольевна</w:t>
            </w:r>
          </w:p>
          <w:p w:rsidR="00275F9A" w:rsidRPr="00B21331" w:rsidRDefault="00275F9A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5F9A" w:rsidRPr="00E95A8C" w:rsidRDefault="00437B82" w:rsidP="00E95A8C">
            <w:pPr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Default="00437B82" w:rsidP="00404466"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 w:rsidP="002B745F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5,881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6,002</w:t>
            </w:r>
          </w:p>
        </w:tc>
      </w:tr>
      <w:tr w:rsidR="00275F9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rPr>
                <w:rStyle w:val="SUBST"/>
                <w:bCs/>
                <w:i w:val="0"/>
                <w:szCs w:val="20"/>
              </w:rPr>
            </w:pPr>
            <w:proofErr w:type="spellStart"/>
            <w:r>
              <w:rPr>
                <w:b/>
                <w:i/>
                <w:sz w:val="20"/>
                <w:szCs w:val="20"/>
                <w:lang w:val="ru"/>
              </w:rPr>
              <w:t>Чернышов</w:t>
            </w:r>
            <w:proofErr w:type="spellEnd"/>
            <w:r>
              <w:rPr>
                <w:b/>
                <w:i/>
                <w:sz w:val="20"/>
                <w:szCs w:val="20"/>
                <w:lang w:val="ru"/>
              </w:rPr>
              <w:t xml:space="preserve"> Сергей Иванович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5F9A" w:rsidRPr="00E95A8C" w:rsidRDefault="00437B82" w:rsidP="00E95A8C">
            <w:pPr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Default="00437B82"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  <w:tr w:rsidR="00275F9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5C40E5" w:rsidRDefault="00437B82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rPr>
                <w:rStyle w:val="SUBST"/>
                <w:bCs/>
                <w:i w:val="0"/>
                <w:iCs/>
                <w:szCs w:val="20"/>
              </w:rPr>
            </w:pPr>
            <w:r>
              <w:rPr>
                <w:b/>
                <w:i/>
                <w:sz w:val="20"/>
                <w:szCs w:val="20"/>
                <w:lang w:val="ru"/>
              </w:rPr>
              <w:t>Толкачев Иван Алексеевич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 w:rsidP="007A6818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Default="00437B82"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0,242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0,156</w:t>
            </w:r>
          </w:p>
        </w:tc>
      </w:tr>
      <w:tr w:rsidR="00275F9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rPr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Прямикова Валентина Гавриловна</w:t>
            </w:r>
          </w:p>
          <w:p w:rsidR="00275F9A" w:rsidRPr="00B21331" w:rsidRDefault="00275F9A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 w:rsidP="00E95A8C">
            <w:pPr>
              <w:pStyle w:val="31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Default="00437B82"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0,005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0,004</w:t>
            </w:r>
          </w:p>
        </w:tc>
      </w:tr>
      <w:tr w:rsidR="0020401D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0401D" w:rsidRPr="005C40E5" w:rsidRDefault="00437B82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0401D" w:rsidRPr="00275F9A" w:rsidRDefault="00437B82" w:rsidP="0020401D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Водоватова Анна Валентиновна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401D" w:rsidRPr="00966A5B" w:rsidRDefault="00437B82" w:rsidP="0020401D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г. Москва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401D" w:rsidRPr="00966A5B" w:rsidRDefault="00437B82" w:rsidP="00404466">
            <w:pPr>
              <w:pStyle w:val="31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01D" w:rsidRPr="00B21331" w:rsidRDefault="00437B82" w:rsidP="0020401D">
            <w:pPr>
              <w:jc w:val="center"/>
              <w:rPr>
                <w:rStyle w:val="SUBST"/>
              </w:rPr>
            </w:pPr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  <w:p w:rsidR="0020401D" w:rsidRPr="00966A5B" w:rsidRDefault="0020401D" w:rsidP="0020401D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01D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19,176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0401D" w:rsidRPr="00B21331" w:rsidRDefault="00437B82" w:rsidP="003C6BB8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19,859</w:t>
            </w:r>
          </w:p>
        </w:tc>
      </w:tr>
      <w:tr w:rsidR="00275F9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rPr>
                <w:sz w:val="20"/>
                <w:szCs w:val="20"/>
              </w:rPr>
            </w:pPr>
            <w:proofErr w:type="spellStart"/>
            <w:r>
              <w:rPr>
                <w:rStyle w:val="SUBST"/>
                <w:bCs/>
                <w:iCs/>
                <w:lang w:val="ru"/>
              </w:rPr>
              <w:t>Друсинов</w:t>
            </w:r>
            <w:proofErr w:type="spellEnd"/>
            <w:r>
              <w:rPr>
                <w:rStyle w:val="SUBST"/>
                <w:bCs/>
                <w:iCs/>
                <w:lang w:val="ru"/>
              </w:rPr>
              <w:t xml:space="preserve"> Валентин Дмитриевич</w:t>
            </w:r>
          </w:p>
          <w:p w:rsidR="00275F9A" w:rsidRPr="00B21331" w:rsidRDefault="00275F9A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5F9A" w:rsidRPr="00E95A8C" w:rsidRDefault="00437B82" w:rsidP="00E95A8C">
            <w:pPr>
              <w:pStyle w:val="21"/>
              <w:rPr>
                <w:rStyle w:val="SUBST"/>
                <w:bCs/>
                <w:iCs/>
                <w:color w:val="auto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Default="00437B82"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17,750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75F9A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18,520</w:t>
            </w:r>
          </w:p>
        </w:tc>
      </w:tr>
      <w:tr w:rsidR="00371DC0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DC0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lastRenderedPageBreak/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371DC0" w:rsidRPr="00B21331" w:rsidRDefault="00437B82">
            <w:pPr>
              <w:rPr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Савостьянов Николай Игоревич</w:t>
            </w:r>
          </w:p>
          <w:p w:rsidR="00371DC0" w:rsidRPr="00B21331" w:rsidRDefault="00371DC0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71DC0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DC0" w:rsidRPr="00B21331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является членом Совета директоров (наблюдательного совета) акционерного общества</w:t>
            </w:r>
          </w:p>
          <w:p w:rsidR="007A6818" w:rsidRPr="00B21331" w:rsidRDefault="007A6818">
            <w:pPr>
              <w:rPr>
                <w:rStyle w:val="SUBST"/>
                <w:bCs/>
                <w:iCs/>
                <w:szCs w:val="20"/>
              </w:rPr>
            </w:pPr>
          </w:p>
          <w:p w:rsidR="00371DC0" w:rsidRPr="00B21331" w:rsidRDefault="00437B82" w:rsidP="007A6818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7F1" w:rsidRPr="00B21331" w:rsidRDefault="00437B82" w:rsidP="00CD27F1">
            <w:pPr>
              <w:jc w:val="center"/>
              <w:rPr>
                <w:rStyle w:val="SUBST"/>
              </w:rPr>
            </w:pPr>
            <w:r>
              <w:rPr>
                <w:rStyle w:val="SUBST"/>
                <w:rFonts w:eastAsiaTheme="majorEastAsia"/>
                <w:lang w:val="ru"/>
              </w:rPr>
              <w:t>19.04.2012</w:t>
            </w:r>
          </w:p>
          <w:p w:rsidR="007A6818" w:rsidRPr="00B21331" w:rsidRDefault="007A6818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  <w:p w:rsidR="00404466" w:rsidRDefault="00404466" w:rsidP="00CD27F1">
            <w:pPr>
              <w:jc w:val="center"/>
              <w:rPr>
                <w:rStyle w:val="SUBST"/>
                <w:rFonts w:eastAsiaTheme="majorEastAsia"/>
              </w:rPr>
            </w:pPr>
          </w:p>
          <w:p w:rsidR="00CD27F1" w:rsidRPr="00B21331" w:rsidRDefault="00437B82" w:rsidP="00CD27F1">
            <w:pPr>
              <w:jc w:val="center"/>
              <w:rPr>
                <w:rStyle w:val="SUBST"/>
              </w:rPr>
            </w:pPr>
            <w:r>
              <w:rPr>
                <w:rStyle w:val="SUBST"/>
                <w:rFonts w:eastAsiaTheme="majorEastAsia"/>
                <w:lang w:val="ru"/>
              </w:rPr>
              <w:t>09.04.2009</w:t>
            </w:r>
          </w:p>
          <w:p w:rsidR="00CD27F1" w:rsidRPr="00B21331" w:rsidRDefault="00CD27F1">
            <w:pPr>
              <w:jc w:val="center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DC0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71DC0" w:rsidRPr="00B21331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  <w:tr w:rsidR="00BB1E8A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B1E8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BB1E8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proofErr w:type="spellStart"/>
            <w:r>
              <w:rPr>
                <w:rStyle w:val="SUBST"/>
                <w:bCs/>
                <w:iCs/>
                <w:lang w:val="ru"/>
              </w:rPr>
              <w:t>Друсинова</w:t>
            </w:r>
            <w:proofErr w:type="spellEnd"/>
            <w:r>
              <w:rPr>
                <w:rStyle w:val="SUBST"/>
                <w:bCs/>
                <w:iCs/>
                <w:lang w:val="ru"/>
              </w:rPr>
              <w:t xml:space="preserve"> Наталья Петровна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B1E8A" w:rsidRPr="005C40E5" w:rsidRDefault="00437B82" w:rsidP="00BB1E8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1E8A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A" w:rsidRPr="005C40E5" w:rsidRDefault="00437B82" w:rsidP="00A77CFF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31.12.2007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A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28,328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B1E8A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29,756</w:t>
            </w:r>
          </w:p>
        </w:tc>
      </w:tr>
      <w:tr w:rsidR="00371DC0" w:rsidRPr="005C40E5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DC0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371DC0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Открытое акционерное общество «</w:t>
            </w:r>
            <w:proofErr w:type="spellStart"/>
            <w:r>
              <w:rPr>
                <w:rStyle w:val="SUBST"/>
                <w:bCs/>
                <w:iCs/>
                <w:lang w:val="ru"/>
              </w:rPr>
              <w:t>Балашихинский</w:t>
            </w:r>
            <w:proofErr w:type="spellEnd"/>
            <w:r>
              <w:rPr>
                <w:rStyle w:val="SUBST"/>
                <w:bCs/>
                <w:iCs/>
                <w:lang w:val="ru"/>
              </w:rPr>
              <w:t xml:space="preserve"> ДОЗ»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71DC0" w:rsidRPr="005C40E5" w:rsidRDefault="00C8096D" w:rsidP="00C8096D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 xml:space="preserve">143900,МО, г. Балашиха, ул. </w:t>
            </w:r>
            <w:r w:rsidR="00437B82">
              <w:rPr>
                <w:b/>
                <w:bCs/>
                <w:i/>
                <w:iCs/>
                <w:sz w:val="20"/>
                <w:szCs w:val="20"/>
                <w:lang w:val="ru"/>
              </w:rPr>
              <w:t xml:space="preserve"> </w:t>
            </w: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С</w:t>
            </w:r>
            <w:r w:rsidR="00437B82">
              <w:rPr>
                <w:b/>
                <w:bCs/>
                <w:i/>
                <w:iCs/>
                <w:sz w:val="20"/>
                <w:szCs w:val="20"/>
                <w:lang w:val="ru"/>
              </w:rPr>
              <w:t>оветская, д.35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DC0" w:rsidRPr="00E95A8C" w:rsidRDefault="00437B82" w:rsidP="00E95A8C">
            <w:pPr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DC0" w:rsidRPr="005C40E5" w:rsidRDefault="00437B82">
            <w:pPr>
              <w:jc w:val="right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02.06.1992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DC0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71DC0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  <w:tr w:rsidR="00F13096" w:rsidRPr="005C40E5" w:rsidTr="00CE45D5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867"/>
        </w:trPr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3096" w:rsidRPr="005C40E5" w:rsidRDefault="00437B82" w:rsidP="00D424D0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10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F13096" w:rsidRPr="005C40E5" w:rsidRDefault="00437B8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>ОАО "</w:t>
            </w:r>
            <w:proofErr w:type="spellStart"/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>Теплоизолит</w:t>
            </w:r>
            <w:proofErr w:type="spellEnd"/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>"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3096" w:rsidRPr="005C40E5" w:rsidRDefault="00437B82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 xml:space="preserve">141350, М.О.., </w:t>
            </w:r>
            <w:proofErr w:type="gramStart"/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>Сергиев-Посадский</w:t>
            </w:r>
            <w:proofErr w:type="gramEnd"/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 xml:space="preserve"> р-н, г. Хотьково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13096" w:rsidRPr="00E95A8C" w:rsidRDefault="00437B82" w:rsidP="00E95A8C">
            <w:pPr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3096" w:rsidRPr="005C40E5" w:rsidRDefault="00437B82">
            <w:pPr>
              <w:jc w:val="right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02.06.1992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3096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13096" w:rsidRPr="005C40E5" w:rsidRDefault="00437B82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sz w:val="19"/>
                <w:szCs w:val="19"/>
                <w:lang w:val="ru"/>
              </w:rPr>
              <w:t>-</w:t>
            </w:r>
          </w:p>
        </w:tc>
      </w:tr>
      <w:tr w:rsidR="00563E3D" w:rsidRPr="005C40E5" w:rsidTr="00CE45D5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867"/>
        </w:trPr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437B82" w:rsidP="00CF4083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11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437B82" w:rsidP="00CF4083">
            <w:pPr>
              <w:jc w:val="both"/>
              <w:rPr>
                <w:rStyle w:val="Subst0"/>
                <w:bCs/>
                <w:iCs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ООО "МОСМИНВЕСТ"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437B82" w:rsidP="00CF4083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 xml:space="preserve">143900 Россия, Московская область, г. Балашиха, </w:t>
            </w:r>
            <w:r w:rsidR="00C8096D">
              <w:rPr>
                <w:rStyle w:val="Subst0"/>
                <w:bCs/>
                <w:iCs/>
                <w:lang w:val="ru"/>
              </w:rPr>
              <w:t>ул.</w:t>
            </w:r>
            <w:r>
              <w:rPr>
                <w:rStyle w:val="Subst0"/>
                <w:bCs/>
                <w:iCs/>
                <w:lang w:val="ru"/>
              </w:rPr>
              <w:t>Советская 35 оф. 12</w:t>
            </w:r>
          </w:p>
          <w:p w:rsidR="00563E3D" w:rsidRPr="00563E3D" w:rsidRDefault="00563E3D" w:rsidP="00CF4083">
            <w:pPr>
              <w:jc w:val="both"/>
              <w:rPr>
                <w:rStyle w:val="Subst0"/>
                <w:bCs/>
                <w:i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3E3D" w:rsidRPr="00563E3D" w:rsidRDefault="00437B82" w:rsidP="00CF4083">
            <w:pPr>
              <w:ind w:right="-108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ОАО «</w:t>
            </w:r>
            <w:proofErr w:type="spellStart"/>
            <w:r>
              <w:rPr>
                <w:rStyle w:val="SUBST"/>
                <w:lang w:val="ru"/>
              </w:rPr>
              <w:t>Мособлстройматериалы</w:t>
            </w:r>
            <w:proofErr w:type="spellEnd"/>
            <w:r>
              <w:rPr>
                <w:rStyle w:val="SUBST"/>
                <w:lang w:val="ru"/>
              </w:rPr>
              <w:t>»</w:t>
            </w:r>
            <w:r>
              <w:rPr>
                <w:rStyle w:val="SUBST"/>
                <w:bCs/>
                <w:iCs/>
                <w:lang w:val="ru"/>
              </w:rPr>
              <w:t xml:space="preserve">  имеет право распоряжаться более чем 20 процентами общего количества голосов, приходящихся на акции либо составляющие уставный (складочный) капитал данного лица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E3D" w:rsidRPr="00563E3D" w:rsidRDefault="00437B82" w:rsidP="00CF4083">
            <w:pPr>
              <w:rPr>
                <w:rStyle w:val="SUBST"/>
                <w:szCs w:val="20"/>
              </w:rPr>
            </w:pPr>
            <w:r>
              <w:rPr>
                <w:rStyle w:val="SUBST"/>
                <w:lang w:val="ru"/>
              </w:rPr>
              <w:t>15.06.2012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E3D" w:rsidRPr="009537C1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63E3D" w:rsidRPr="009537C1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  <w:tr w:rsidR="00563E3D" w:rsidRPr="005C40E5" w:rsidTr="00CE45D5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867"/>
        </w:trPr>
        <w:tc>
          <w:tcPr>
            <w:tcW w:w="64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437B82" w:rsidP="00563E3D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lastRenderedPageBreak/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437B82" w:rsidP="00924C3E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ООО "Гарант Строй Ресурс"</w:t>
            </w:r>
          </w:p>
          <w:p w:rsidR="00563E3D" w:rsidRPr="00563E3D" w:rsidRDefault="00563E3D" w:rsidP="00CF4083">
            <w:pPr>
              <w:ind w:right="-140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3E3D" w:rsidRPr="00563E3D" w:rsidRDefault="00C8096D" w:rsidP="00924C3E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105064 Россия, г. Москва, Землян</w:t>
            </w:r>
            <w:r w:rsidR="00437B82">
              <w:rPr>
                <w:rStyle w:val="Subst0"/>
                <w:bCs/>
                <w:iCs/>
                <w:lang w:val="ru"/>
              </w:rPr>
              <w:t>ой вал 36 оф. 425</w:t>
            </w:r>
          </w:p>
          <w:p w:rsidR="00563E3D" w:rsidRPr="00563E3D" w:rsidRDefault="00563E3D" w:rsidP="00924C3E">
            <w:pPr>
              <w:pStyle w:val="a7"/>
              <w:ind w:left="-76" w:right="-52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3E3D" w:rsidRPr="00563E3D" w:rsidRDefault="00437B82" w:rsidP="00924C3E">
            <w:pPr>
              <w:ind w:right="-108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ОАО «</w:t>
            </w:r>
            <w:proofErr w:type="spellStart"/>
            <w:r>
              <w:rPr>
                <w:rStyle w:val="SUBST"/>
                <w:lang w:val="ru"/>
              </w:rPr>
              <w:t>Мособлстройматериалы</w:t>
            </w:r>
            <w:proofErr w:type="spellEnd"/>
            <w:r>
              <w:rPr>
                <w:rStyle w:val="SUBST"/>
                <w:lang w:val="ru"/>
              </w:rPr>
              <w:t>»</w:t>
            </w:r>
            <w:r>
              <w:rPr>
                <w:rStyle w:val="SUBST"/>
                <w:bCs/>
                <w:iCs/>
                <w:lang w:val="ru"/>
              </w:rPr>
              <w:t xml:space="preserve">  имеет право распоряжаться более чем 20 процентами общего количества голосов, приходящихся на акции либо составляющие уставный (складочный) капитал данного лица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E3D" w:rsidRPr="00563E3D" w:rsidRDefault="00437B82" w:rsidP="00CF4083">
            <w:pPr>
              <w:rPr>
                <w:rStyle w:val="SUBST"/>
                <w:szCs w:val="20"/>
              </w:rPr>
            </w:pPr>
            <w:r>
              <w:rPr>
                <w:rStyle w:val="SUBST"/>
                <w:lang w:val="ru"/>
              </w:rPr>
              <w:t>18.10.2012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E3D" w:rsidRPr="009537C1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63E3D" w:rsidRPr="009537C1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</w:tbl>
    <w:p w:rsidR="00371DC0" w:rsidRPr="005C40E5" w:rsidRDefault="00371DC0">
      <w:pPr>
        <w:pStyle w:val="a3"/>
        <w:tabs>
          <w:tab w:val="clear" w:pos="4677"/>
          <w:tab w:val="clear" w:pos="9355"/>
        </w:tabs>
      </w:pPr>
    </w:p>
    <w:p w:rsidR="00134271" w:rsidRDefault="00134271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Default="00234372" w:rsidP="00ED4AA9">
      <w:pPr>
        <w:rPr>
          <w:b/>
          <w:bCs/>
          <w:sz w:val="20"/>
          <w:szCs w:val="20"/>
        </w:rPr>
      </w:pPr>
    </w:p>
    <w:p w:rsidR="00234372" w:rsidRPr="005C40E5" w:rsidRDefault="00437B82" w:rsidP="00234372">
      <w:pPr>
        <w:numPr>
          <w:ilvl w:val="0"/>
          <w:numId w:val="3"/>
        </w:numPr>
        <w:rPr>
          <w:b/>
          <w:bCs/>
        </w:rPr>
      </w:pPr>
      <w:r>
        <w:rPr>
          <w:b/>
          <w:bCs/>
          <w:lang w:val="ru"/>
        </w:rPr>
        <w:t>Изменения, произошедшие в списке аффилированных лиц, за период</w:t>
      </w:r>
    </w:p>
    <w:p w:rsidR="00234372" w:rsidRPr="005C40E5" w:rsidRDefault="00234372" w:rsidP="00234372">
      <w:pPr>
        <w:rPr>
          <w:b/>
          <w:bCs/>
        </w:rPr>
      </w:pPr>
      <w:r w:rsidRPr="005C40E5">
        <w:rPr>
          <w:b/>
          <w:bCs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"/>
        <w:gridCol w:w="415"/>
        <w:gridCol w:w="415"/>
        <w:gridCol w:w="416"/>
        <w:gridCol w:w="417"/>
        <w:gridCol w:w="417"/>
        <w:gridCol w:w="417"/>
        <w:gridCol w:w="418"/>
        <w:gridCol w:w="418"/>
        <w:gridCol w:w="418"/>
        <w:gridCol w:w="418"/>
        <w:gridCol w:w="495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</w:tblGrid>
      <w:tr w:rsidR="00234372" w:rsidRPr="002057AA" w:rsidTr="00CF4083">
        <w:tc>
          <w:tcPr>
            <w:tcW w:w="443" w:type="dxa"/>
            <w:tcBorders>
              <w:top w:val="nil"/>
              <w:left w:val="nil"/>
              <w:bottom w:val="nil"/>
            </w:tcBorders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с</w:t>
            </w:r>
          </w:p>
        </w:tc>
        <w:tc>
          <w:tcPr>
            <w:tcW w:w="415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0</w:t>
            </w:r>
          </w:p>
        </w:tc>
        <w:tc>
          <w:tcPr>
            <w:tcW w:w="415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6" w:type="dxa"/>
            <w:tcBorders>
              <w:top w:val="nil"/>
              <w:bottom w:val="nil"/>
            </w:tcBorders>
          </w:tcPr>
          <w:p w:rsidR="00234372" w:rsidRPr="002057AA" w:rsidRDefault="00234372" w:rsidP="00CF4083">
            <w:pPr>
              <w:rPr>
                <w:b/>
                <w:bCs/>
              </w:rPr>
            </w:pPr>
          </w:p>
        </w:tc>
        <w:tc>
          <w:tcPr>
            <w:tcW w:w="417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7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0</w:t>
            </w:r>
          </w:p>
        </w:tc>
        <w:tc>
          <w:tcPr>
            <w:tcW w:w="417" w:type="dxa"/>
            <w:tcBorders>
              <w:top w:val="nil"/>
              <w:bottom w:val="nil"/>
            </w:tcBorders>
          </w:tcPr>
          <w:p w:rsidR="00234372" w:rsidRPr="002057AA" w:rsidRDefault="00234372" w:rsidP="00CF4083">
            <w:pPr>
              <w:rPr>
                <w:b/>
                <w:bCs/>
              </w:rPr>
            </w:pP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2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0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2</w:t>
            </w:r>
          </w:p>
        </w:tc>
        <w:tc>
          <w:tcPr>
            <w:tcW w:w="495" w:type="dxa"/>
            <w:tcBorders>
              <w:top w:val="nil"/>
              <w:bottom w:val="nil"/>
            </w:tcBorders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по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3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34372" w:rsidRPr="002057AA" w:rsidRDefault="00234372" w:rsidP="00CF4083">
            <w:pPr>
              <w:rPr>
                <w:b/>
                <w:bCs/>
              </w:rPr>
            </w:pP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2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34372" w:rsidRPr="002057AA" w:rsidRDefault="00234372" w:rsidP="00CF4083">
            <w:pPr>
              <w:rPr>
                <w:b/>
                <w:bCs/>
              </w:rPr>
            </w:pP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2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0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1</w:t>
            </w:r>
          </w:p>
        </w:tc>
        <w:tc>
          <w:tcPr>
            <w:tcW w:w="418" w:type="dxa"/>
          </w:tcPr>
          <w:p w:rsidR="00234372" w:rsidRPr="002057AA" w:rsidRDefault="00437B82" w:rsidP="00CF4083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2</w:t>
            </w:r>
          </w:p>
        </w:tc>
      </w:tr>
    </w:tbl>
    <w:p w:rsidR="00234372" w:rsidRDefault="00234372" w:rsidP="00234372">
      <w:pPr>
        <w:rPr>
          <w:b/>
          <w:bCs/>
        </w:rPr>
      </w:pPr>
      <w:r>
        <w:rPr>
          <w:b/>
          <w:bCs/>
        </w:rPr>
        <w:t xml:space="preserve">  </w:t>
      </w:r>
    </w:p>
    <w:p w:rsidR="00234372" w:rsidRPr="00585A75" w:rsidRDefault="00437B82" w:rsidP="00234372">
      <w:pPr>
        <w:ind w:right="-108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  <w:lang w:val="ru"/>
        </w:rPr>
        <w:t xml:space="preserve">Изменение 1. </w:t>
      </w:r>
    </w:p>
    <w:tbl>
      <w:tblPr>
        <w:tblW w:w="98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68"/>
        <w:gridCol w:w="1980"/>
        <w:gridCol w:w="1980"/>
      </w:tblGrid>
      <w:tr w:rsidR="00234372" w:rsidRPr="00585A75" w:rsidTr="00CF4083">
        <w:trPr>
          <w:cantSplit/>
        </w:trPr>
        <w:tc>
          <w:tcPr>
            <w:tcW w:w="5868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CF4083">
            <w:pPr>
              <w:pStyle w:val="4"/>
            </w:pPr>
            <w:r>
              <w:rPr>
                <w:lang w:val="ru"/>
              </w:rPr>
              <w:t>Содержание изменения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CF40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Дата наступления изменения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Дата внесения изменения в список аффилированных лиц</w:t>
            </w:r>
          </w:p>
        </w:tc>
      </w:tr>
      <w:tr w:rsidR="00234372" w:rsidRPr="00585A75" w:rsidTr="00CF4083">
        <w:trPr>
          <w:cantSplit/>
        </w:trPr>
        <w:tc>
          <w:tcPr>
            <w:tcW w:w="5868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234372">
            <w:pPr>
              <w:ind w:right="-108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Появление основания, в силу которого лицо признается аффилированным (в результате перехода прав собственности на ценные бумаги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 xml:space="preserve"> )</w:t>
            </w:r>
            <w:proofErr w:type="gramEnd"/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CF408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rStyle w:val="SUBST"/>
                <w:lang w:val="ru"/>
              </w:rPr>
              <w:t>18.10.2012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</w:tcPr>
          <w:p w:rsidR="00234372" w:rsidRPr="00585A75" w:rsidRDefault="00437B82" w:rsidP="0023437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u"/>
              </w:rPr>
              <w:t>31.12.2012 г.</w:t>
            </w:r>
          </w:p>
        </w:tc>
      </w:tr>
    </w:tbl>
    <w:p w:rsidR="00234372" w:rsidRPr="00585A75" w:rsidRDefault="00234372" w:rsidP="00234372">
      <w:pPr>
        <w:rPr>
          <w:b/>
          <w:bCs/>
        </w:rPr>
      </w:pPr>
    </w:p>
    <w:p w:rsidR="00234372" w:rsidRPr="00585A75" w:rsidRDefault="00437B82" w:rsidP="0023437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ru"/>
        </w:rPr>
        <w:t>Содержание сведений об аффилированном лице до изменения:</w:t>
      </w:r>
    </w:p>
    <w:tbl>
      <w:tblPr>
        <w:tblW w:w="982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080"/>
        <w:gridCol w:w="3240"/>
        <w:gridCol w:w="1320"/>
        <w:gridCol w:w="1320"/>
        <w:gridCol w:w="1320"/>
      </w:tblGrid>
      <w:tr w:rsidR="00234372" w:rsidRPr="00585A75" w:rsidTr="00CF4083">
        <w:trPr>
          <w:cantSplit/>
          <w:trHeight w:val="60"/>
        </w:trPr>
        <w:tc>
          <w:tcPr>
            <w:tcW w:w="1548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234372" w:rsidRPr="00585A75" w:rsidRDefault="00437B82" w:rsidP="00CF40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2</w:t>
            </w:r>
          </w:p>
        </w:tc>
        <w:tc>
          <w:tcPr>
            <w:tcW w:w="10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3</w:t>
            </w:r>
          </w:p>
        </w:tc>
        <w:tc>
          <w:tcPr>
            <w:tcW w:w="324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4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5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6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7</w:t>
            </w:r>
          </w:p>
        </w:tc>
      </w:tr>
      <w:tr w:rsidR="00234372" w:rsidRPr="00585A75" w:rsidTr="00CF4083">
        <w:trPr>
          <w:cantSplit/>
          <w:trHeight w:val="613"/>
        </w:trPr>
        <w:tc>
          <w:tcPr>
            <w:tcW w:w="1548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234372" w:rsidRPr="00563E3D" w:rsidRDefault="00437B82" w:rsidP="00234372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-</w:t>
            </w:r>
          </w:p>
          <w:p w:rsidR="00234372" w:rsidRPr="005C40E5" w:rsidRDefault="00234372" w:rsidP="00CF4083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234372" w:rsidRPr="00563E3D" w:rsidRDefault="00437B82" w:rsidP="00234372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-</w:t>
            </w:r>
          </w:p>
          <w:p w:rsidR="00234372" w:rsidRPr="005C40E5" w:rsidRDefault="00234372" w:rsidP="00CF4083">
            <w:pPr>
              <w:jc w:val="right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324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CF4083">
            <w:pPr>
              <w:rPr>
                <w:sz w:val="20"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  <w:p w:rsidR="00234372" w:rsidRPr="005C40E5" w:rsidRDefault="00234372" w:rsidP="00CF4083">
            <w:pPr>
              <w:jc w:val="right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CF4083">
            <w:pPr>
              <w:jc w:val="right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lang w:val="ru"/>
              </w:rPr>
              <w:t>-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</w:tcPr>
          <w:p w:rsidR="00234372" w:rsidRPr="005C40E5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</w:tbl>
    <w:p w:rsidR="00234372" w:rsidRPr="00585A75" w:rsidRDefault="00234372" w:rsidP="00234372">
      <w:pPr>
        <w:rPr>
          <w:b/>
          <w:bCs/>
        </w:rPr>
      </w:pPr>
    </w:p>
    <w:p w:rsidR="00234372" w:rsidRPr="00585A75" w:rsidRDefault="00437B82" w:rsidP="0023437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ru"/>
        </w:rPr>
        <w:t>Содержание сведений об аффилированном лице после изменения:</w:t>
      </w:r>
    </w:p>
    <w:tbl>
      <w:tblPr>
        <w:tblW w:w="982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254"/>
        <w:gridCol w:w="3066"/>
        <w:gridCol w:w="1320"/>
        <w:gridCol w:w="1320"/>
        <w:gridCol w:w="1320"/>
      </w:tblGrid>
      <w:tr w:rsidR="00234372" w:rsidRPr="00585A75" w:rsidTr="00234372">
        <w:trPr>
          <w:cantSplit/>
          <w:trHeight w:val="60"/>
        </w:trPr>
        <w:tc>
          <w:tcPr>
            <w:tcW w:w="1548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234372" w:rsidRPr="00585A75" w:rsidRDefault="00437B82" w:rsidP="00CF40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2</w:t>
            </w:r>
          </w:p>
        </w:tc>
        <w:tc>
          <w:tcPr>
            <w:tcW w:w="12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3</w:t>
            </w:r>
          </w:p>
        </w:tc>
        <w:tc>
          <w:tcPr>
            <w:tcW w:w="306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4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5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6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</w:tcPr>
          <w:p w:rsidR="00234372" w:rsidRPr="00585A75" w:rsidRDefault="00437B82" w:rsidP="00CF408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"/>
              </w:rPr>
              <w:t>7</w:t>
            </w:r>
          </w:p>
        </w:tc>
      </w:tr>
      <w:tr w:rsidR="00234372" w:rsidRPr="00585A75" w:rsidTr="00234372">
        <w:trPr>
          <w:cantSplit/>
          <w:trHeight w:val="613"/>
        </w:trPr>
        <w:tc>
          <w:tcPr>
            <w:tcW w:w="1548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234372" w:rsidRPr="00563E3D" w:rsidRDefault="00437B82" w:rsidP="00CF4083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ООО "Гарант Строй Ресурс"</w:t>
            </w:r>
          </w:p>
          <w:p w:rsidR="00234372" w:rsidRPr="005C40E5" w:rsidRDefault="00234372" w:rsidP="00CF4083">
            <w:pPr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1254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234372" w:rsidRPr="00563E3D" w:rsidRDefault="00C8096D" w:rsidP="00CF4083">
            <w:pPr>
              <w:jc w:val="both"/>
              <w:rPr>
                <w:i/>
                <w:sz w:val="20"/>
                <w:szCs w:val="20"/>
              </w:rPr>
            </w:pPr>
            <w:r>
              <w:rPr>
                <w:rStyle w:val="Subst0"/>
                <w:bCs/>
                <w:iCs/>
                <w:lang w:val="ru"/>
              </w:rPr>
              <w:t>105064 Россия, г. Москва, Землян</w:t>
            </w:r>
            <w:r w:rsidR="00437B82">
              <w:rPr>
                <w:rStyle w:val="Subst0"/>
                <w:bCs/>
                <w:iCs/>
                <w:lang w:val="ru"/>
              </w:rPr>
              <w:t>ой вал 36 оф. 425</w:t>
            </w:r>
          </w:p>
          <w:p w:rsidR="00234372" w:rsidRPr="005C40E5" w:rsidRDefault="00234372" w:rsidP="00CF4083">
            <w:pPr>
              <w:jc w:val="right"/>
              <w:rPr>
                <w:rStyle w:val="SUBST"/>
                <w:bCs/>
                <w:iCs/>
                <w:szCs w:val="20"/>
              </w:rPr>
            </w:pPr>
          </w:p>
        </w:tc>
        <w:tc>
          <w:tcPr>
            <w:tcW w:w="306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234372">
            <w:pPr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ОАО «</w:t>
            </w:r>
            <w:proofErr w:type="spellStart"/>
            <w:r>
              <w:rPr>
                <w:rStyle w:val="SUBST"/>
                <w:lang w:val="ru"/>
              </w:rPr>
              <w:t>Мособлстройматериалы</w:t>
            </w:r>
            <w:proofErr w:type="spellEnd"/>
            <w:r>
              <w:rPr>
                <w:rStyle w:val="SUBST"/>
                <w:lang w:val="ru"/>
              </w:rPr>
              <w:t>»</w:t>
            </w:r>
            <w:r>
              <w:rPr>
                <w:rStyle w:val="SUBST"/>
                <w:bCs/>
                <w:iCs/>
                <w:lang w:val="ru"/>
              </w:rPr>
              <w:t xml:space="preserve">  имеет право распоряжаться более чем 20 процентами общего количества голосов, приходящихся на акции либо составляющие уставный (складочный) капитал данного лица 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CF4083">
            <w:pPr>
              <w:jc w:val="right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lang w:val="ru"/>
              </w:rPr>
              <w:t>18.10.2012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4372" w:rsidRPr="005C40E5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</w:tcPr>
          <w:p w:rsidR="00234372" w:rsidRPr="005C40E5" w:rsidRDefault="00437B82" w:rsidP="00CF4083">
            <w:pPr>
              <w:jc w:val="center"/>
              <w:rPr>
                <w:rStyle w:val="SUBST"/>
                <w:bCs/>
                <w:iCs/>
                <w:szCs w:val="20"/>
              </w:rPr>
            </w:pPr>
            <w:r>
              <w:rPr>
                <w:rStyle w:val="SUBST"/>
                <w:bCs/>
                <w:iCs/>
                <w:lang w:val="ru"/>
              </w:rPr>
              <w:t>-</w:t>
            </w:r>
          </w:p>
        </w:tc>
      </w:tr>
    </w:tbl>
    <w:p w:rsidR="00234372" w:rsidRPr="001804D5" w:rsidRDefault="00234372" w:rsidP="00234372">
      <w:pPr>
        <w:rPr>
          <w:b/>
          <w:bCs/>
        </w:rPr>
      </w:pPr>
    </w:p>
    <w:p w:rsidR="00134271" w:rsidRDefault="00134271" w:rsidP="00ED4AA9">
      <w:pPr>
        <w:rPr>
          <w:b/>
          <w:bCs/>
          <w:sz w:val="20"/>
          <w:szCs w:val="20"/>
        </w:rPr>
      </w:pPr>
    </w:p>
    <w:sectPr w:rsidR="00134271" w:rsidSect="00437B82">
      <w:footerReference w:type="default" r:id="rId9"/>
      <w:pgSz w:w="11907" w:h="16840"/>
      <w:pgMar w:top="540" w:right="1418" w:bottom="5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B9A" w:rsidRDefault="008A6B9A">
      <w:r>
        <w:separator/>
      </w:r>
    </w:p>
  </w:endnote>
  <w:endnote w:type="continuationSeparator" w:id="0">
    <w:p w:rsidR="008A6B9A" w:rsidRDefault="008A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9E" w:rsidRDefault="00437B82">
    <w:pPr>
      <w:framePr w:wrap="auto" w:hAnchor="text" w:xAlign="right"/>
    </w:pPr>
    <w:r>
      <w:rPr>
        <w:lang w:val="ru"/>
      </w:rPr>
      <w:t xml:space="preserve">Стр. </w:t>
    </w:r>
    <w:r>
      <w:fldChar w:fldCharType="begin"/>
    </w:r>
    <w:r>
      <w:instrText>PAGE</w:instrText>
    </w:r>
    <w:r>
      <w:fldChar w:fldCharType="separate"/>
    </w:r>
    <w:r w:rsidR="00BF6F77">
      <w:rPr>
        <w:noProof/>
      </w:rPr>
      <w:t>5</w:t>
    </w:r>
    <w:r>
      <w:fldChar w:fldCharType="end"/>
    </w:r>
    <w:r>
      <w:rPr>
        <w:lang w:val="ru"/>
      </w:rPr>
      <w:t>/</w:t>
    </w:r>
    <w:r>
      <w:fldChar w:fldCharType="begin"/>
    </w:r>
    <w:r>
      <w:instrText>NUMPAGES</w:instrText>
    </w:r>
    <w:r>
      <w:fldChar w:fldCharType="separate"/>
    </w:r>
    <w:r w:rsidR="00BF6F77">
      <w:rPr>
        <w:noProof/>
      </w:rPr>
      <w:t>5</w:t>
    </w:r>
    <w:r>
      <w:fldChar w:fldCharType="end"/>
    </w:r>
  </w:p>
  <w:p w:rsidR="00A5589E" w:rsidRDefault="00A558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B9A" w:rsidRDefault="008A6B9A">
      <w:r>
        <w:separator/>
      </w:r>
    </w:p>
  </w:footnote>
  <w:footnote w:type="continuationSeparator" w:id="0">
    <w:p w:rsidR="008A6B9A" w:rsidRDefault="008A6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733FB"/>
    <w:multiLevelType w:val="hybridMultilevel"/>
    <w:tmpl w:val="E5580D1A"/>
    <w:lvl w:ilvl="0" w:tplc="0F32426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836FC1"/>
    <w:multiLevelType w:val="hybridMultilevel"/>
    <w:tmpl w:val="E5580D1A"/>
    <w:lvl w:ilvl="0" w:tplc="0F32426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C997CD0"/>
    <w:multiLevelType w:val="hybridMultilevel"/>
    <w:tmpl w:val="E5580D1A"/>
    <w:lvl w:ilvl="0" w:tplc="0F32426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DC0"/>
    <w:rsid w:val="00016C62"/>
    <w:rsid w:val="0002690F"/>
    <w:rsid w:val="000314E2"/>
    <w:rsid w:val="0005613F"/>
    <w:rsid w:val="00065900"/>
    <w:rsid w:val="000A1C3F"/>
    <w:rsid w:val="000B756F"/>
    <w:rsid w:val="000D075C"/>
    <w:rsid w:val="000D1ECF"/>
    <w:rsid w:val="000F0C09"/>
    <w:rsid w:val="000F6CDD"/>
    <w:rsid w:val="000F7F71"/>
    <w:rsid w:val="00114430"/>
    <w:rsid w:val="0013158F"/>
    <w:rsid w:val="00134271"/>
    <w:rsid w:val="00152408"/>
    <w:rsid w:val="001804D5"/>
    <w:rsid w:val="001C5916"/>
    <w:rsid w:val="0020401D"/>
    <w:rsid w:val="002057AA"/>
    <w:rsid w:val="0021087C"/>
    <w:rsid w:val="002114FA"/>
    <w:rsid w:val="0021400D"/>
    <w:rsid w:val="002259A8"/>
    <w:rsid w:val="00234372"/>
    <w:rsid w:val="00275F9A"/>
    <w:rsid w:val="002B745F"/>
    <w:rsid w:val="002C1942"/>
    <w:rsid w:val="00324DF8"/>
    <w:rsid w:val="00371DC0"/>
    <w:rsid w:val="003C6BB8"/>
    <w:rsid w:val="003E6702"/>
    <w:rsid w:val="00404466"/>
    <w:rsid w:val="00437B82"/>
    <w:rsid w:val="00443D90"/>
    <w:rsid w:val="004478A4"/>
    <w:rsid w:val="004A7EED"/>
    <w:rsid w:val="004C4216"/>
    <w:rsid w:val="004E1989"/>
    <w:rsid w:val="004E4099"/>
    <w:rsid w:val="004F1E21"/>
    <w:rsid w:val="005169AF"/>
    <w:rsid w:val="00563E3D"/>
    <w:rsid w:val="00585A75"/>
    <w:rsid w:val="00595853"/>
    <w:rsid w:val="005B044E"/>
    <w:rsid w:val="005C40E5"/>
    <w:rsid w:val="00631FEF"/>
    <w:rsid w:val="00681C0F"/>
    <w:rsid w:val="006D7E88"/>
    <w:rsid w:val="00706DBF"/>
    <w:rsid w:val="00737042"/>
    <w:rsid w:val="007449C9"/>
    <w:rsid w:val="00763C7B"/>
    <w:rsid w:val="007A0D5B"/>
    <w:rsid w:val="007A6818"/>
    <w:rsid w:val="007E167B"/>
    <w:rsid w:val="007E749D"/>
    <w:rsid w:val="0082328B"/>
    <w:rsid w:val="0082774D"/>
    <w:rsid w:val="008301CF"/>
    <w:rsid w:val="008A2A9E"/>
    <w:rsid w:val="008A6B9A"/>
    <w:rsid w:val="00924C3E"/>
    <w:rsid w:val="00942001"/>
    <w:rsid w:val="009537C1"/>
    <w:rsid w:val="00957467"/>
    <w:rsid w:val="00966A5B"/>
    <w:rsid w:val="00980DCC"/>
    <w:rsid w:val="009828F2"/>
    <w:rsid w:val="00990568"/>
    <w:rsid w:val="009A5C95"/>
    <w:rsid w:val="009C36EB"/>
    <w:rsid w:val="009E5C2F"/>
    <w:rsid w:val="00A0313E"/>
    <w:rsid w:val="00A5192D"/>
    <w:rsid w:val="00A5589E"/>
    <w:rsid w:val="00A62348"/>
    <w:rsid w:val="00A77CFF"/>
    <w:rsid w:val="00A940CA"/>
    <w:rsid w:val="00AB079B"/>
    <w:rsid w:val="00B21331"/>
    <w:rsid w:val="00B30028"/>
    <w:rsid w:val="00B84302"/>
    <w:rsid w:val="00BB1E8A"/>
    <w:rsid w:val="00BC650F"/>
    <w:rsid w:val="00BD337E"/>
    <w:rsid w:val="00BD632F"/>
    <w:rsid w:val="00BF6F77"/>
    <w:rsid w:val="00C2178E"/>
    <w:rsid w:val="00C21EFE"/>
    <w:rsid w:val="00C412FD"/>
    <w:rsid w:val="00C64831"/>
    <w:rsid w:val="00C8096D"/>
    <w:rsid w:val="00C83024"/>
    <w:rsid w:val="00C94AC5"/>
    <w:rsid w:val="00CD1A33"/>
    <w:rsid w:val="00CD27F1"/>
    <w:rsid w:val="00CD743D"/>
    <w:rsid w:val="00CE45D5"/>
    <w:rsid w:val="00CE4F29"/>
    <w:rsid w:val="00CF4083"/>
    <w:rsid w:val="00D129AC"/>
    <w:rsid w:val="00D272BF"/>
    <w:rsid w:val="00D424D0"/>
    <w:rsid w:val="00D81E4C"/>
    <w:rsid w:val="00D86E45"/>
    <w:rsid w:val="00D87368"/>
    <w:rsid w:val="00DD2ECE"/>
    <w:rsid w:val="00DD2FDE"/>
    <w:rsid w:val="00DE2173"/>
    <w:rsid w:val="00E268E5"/>
    <w:rsid w:val="00E66B7F"/>
    <w:rsid w:val="00E70942"/>
    <w:rsid w:val="00E74B19"/>
    <w:rsid w:val="00E82F67"/>
    <w:rsid w:val="00E95A8C"/>
    <w:rsid w:val="00EA1C23"/>
    <w:rsid w:val="00EC6297"/>
    <w:rsid w:val="00ED4AA9"/>
    <w:rsid w:val="00EE3908"/>
    <w:rsid w:val="00F13096"/>
    <w:rsid w:val="00F33A5A"/>
    <w:rsid w:val="00F4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Normal"/>
    <w:qFormat/>
    <w:rsid w:val="00CD27F1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pPr>
      <w:widowControl w:val="0"/>
      <w:autoSpaceDE w:val="0"/>
      <w:autoSpaceDN w:val="0"/>
      <w:adjustRightInd w:val="0"/>
      <w:spacing w:before="480" w:after="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80" w:after="20"/>
      <w:ind w:left="-972" w:hanging="180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80" w:after="20"/>
      <w:ind w:left="-972" w:firstLine="972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asciiTheme="minorHAnsi" w:eastAsiaTheme="minorEastAsia" w:hAnsiTheme="minorHAnsi" w:cs="Arial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Pr>
      <w:rFonts w:asciiTheme="minorHAnsi" w:eastAsiaTheme="minorEastAsia" w:hAnsiTheme="minorHAnsi" w:cs="Arial"/>
      <w:b/>
      <w:bCs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a7">
    <w:name w:val="Body Text"/>
    <w:basedOn w:val="a"/>
    <w:link w:val="a8"/>
    <w:uiPriority w:val="99"/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Pr>
      <w:color w:val="0000FF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pPr>
      <w:spacing w:before="3240"/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customStyle="1" w:styleId="Subst0">
    <w:name w:val="Subst"/>
    <w:uiPriority w:val="99"/>
    <w:rsid w:val="00924C3E"/>
    <w:rPr>
      <w:b/>
      <w:i/>
    </w:rPr>
  </w:style>
  <w:style w:type="paragraph" w:styleId="ab">
    <w:name w:val="Balloon Text"/>
    <w:basedOn w:val="a"/>
    <w:link w:val="ac"/>
    <w:uiPriority w:val="99"/>
    <w:rsid w:val="00BF6F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BF6F7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Normal"/>
    <w:qFormat/>
    <w:rsid w:val="00CD27F1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pPr>
      <w:widowControl w:val="0"/>
      <w:autoSpaceDE w:val="0"/>
      <w:autoSpaceDN w:val="0"/>
      <w:adjustRightInd w:val="0"/>
      <w:spacing w:before="480" w:after="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80" w:after="20"/>
      <w:ind w:left="-972" w:hanging="180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80" w:after="20"/>
      <w:ind w:left="-972" w:firstLine="972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asciiTheme="minorHAnsi" w:eastAsiaTheme="minorEastAsia" w:hAnsiTheme="minorHAnsi" w:cs="Arial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Pr>
      <w:rFonts w:asciiTheme="minorHAnsi" w:eastAsiaTheme="minorEastAsia" w:hAnsiTheme="minorHAnsi" w:cs="Arial"/>
      <w:b/>
      <w:bCs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a7">
    <w:name w:val="Body Text"/>
    <w:basedOn w:val="a"/>
    <w:link w:val="a8"/>
    <w:uiPriority w:val="99"/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Pr>
      <w:color w:val="0000FF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pPr>
      <w:spacing w:before="3240"/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customStyle="1" w:styleId="Subst0">
    <w:name w:val="Subst"/>
    <w:uiPriority w:val="99"/>
    <w:rsid w:val="00924C3E"/>
    <w:rPr>
      <w:b/>
      <w:i/>
    </w:rPr>
  </w:style>
  <w:style w:type="paragraph" w:styleId="ab">
    <w:name w:val="Balloon Text"/>
    <w:basedOn w:val="a"/>
    <w:link w:val="ac"/>
    <w:uiPriority w:val="99"/>
    <w:rsid w:val="00BF6F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BF6F7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12055-3658-4A26-9AAA-03BC644D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paritet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kunitsyna</dc:creator>
  <cp:lastModifiedBy>Пользователь</cp:lastModifiedBy>
  <cp:revision>6</cp:revision>
  <cp:lastPrinted>2013-01-09T12:19:00Z</cp:lastPrinted>
  <dcterms:created xsi:type="dcterms:W3CDTF">2013-01-09T12:12:00Z</dcterms:created>
  <dcterms:modified xsi:type="dcterms:W3CDTF">2013-01-09T12:19:00Z</dcterms:modified>
</cp:coreProperties>
</file>